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514B" w14:textId="77777777" w:rsidR="00F54855" w:rsidRPr="00F54855" w:rsidRDefault="00F54855" w:rsidP="00F54855">
      <w:pPr>
        <w:spacing w:after="0" w:line="240" w:lineRule="auto"/>
        <w:jc w:val="center"/>
        <w:rPr>
          <w:rFonts w:ascii="Times New Roman" w:eastAsia="Times New Roman" w:hAnsi="Times New Roman" w:cs="Times New Roman"/>
          <w:kern w:val="36"/>
          <w:sz w:val="40"/>
          <w:szCs w:val="40"/>
          <w:lang w:eastAsia="ru-RU"/>
        </w:rPr>
      </w:pPr>
      <w:r w:rsidRPr="00F54855">
        <w:rPr>
          <w:rFonts w:ascii="Times New Roman" w:eastAsia="Times New Roman" w:hAnsi="Times New Roman" w:cs="Times New Roman"/>
          <w:noProof/>
          <w:sz w:val="24"/>
          <w:szCs w:val="24"/>
          <w:lang w:eastAsia="ru-RU"/>
        </w:rPr>
        <w:drawing>
          <wp:inline distT="0" distB="0" distL="0" distR="0" wp14:anchorId="6A0C7D39" wp14:editId="7C2CE61F">
            <wp:extent cx="1259417" cy="1284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268688" cy="1294061"/>
                    </a:xfrm>
                    <a:prstGeom prst="rect">
                      <a:avLst/>
                    </a:prstGeom>
                  </pic:spPr>
                </pic:pic>
              </a:graphicData>
            </a:graphic>
          </wp:inline>
        </w:drawing>
      </w:r>
    </w:p>
    <w:p w14:paraId="470CA4AE" w14:textId="77777777" w:rsidR="00F54855" w:rsidRPr="00F54855" w:rsidRDefault="00F54855" w:rsidP="00F54855">
      <w:pPr>
        <w:shd w:val="clear" w:color="auto" w:fill="FFFFFF"/>
        <w:spacing w:after="0" w:line="240" w:lineRule="auto"/>
        <w:ind w:right="-1"/>
        <w:jc w:val="center"/>
        <w:outlineLvl w:val="0"/>
        <w:rPr>
          <w:rFonts w:ascii="Times New Roman" w:eastAsia="Times New Roman" w:hAnsi="Times New Roman" w:cs="Times New Roman"/>
          <w:kern w:val="36"/>
          <w:sz w:val="40"/>
          <w:szCs w:val="40"/>
          <w:lang w:eastAsia="ru-RU"/>
        </w:rPr>
      </w:pPr>
      <w:r w:rsidRPr="00F54855">
        <w:rPr>
          <w:noProof/>
          <w:lang w:eastAsia="ru-RU"/>
        </w:rPr>
        <w:drawing>
          <wp:inline distT="0" distB="0" distL="0" distR="0" wp14:anchorId="61851B1C" wp14:editId="4A6DF815">
            <wp:extent cx="4676775" cy="1133856"/>
            <wp:effectExtent l="0" t="0" r="0" b="9525"/>
            <wp:docPr id="2" name="Рисунок 1" descr="MAEF_blanc-CMYK_.jpg"/>
            <wp:cNvGraphicFramePr/>
            <a:graphic xmlns:a="http://schemas.openxmlformats.org/drawingml/2006/main">
              <a:graphicData uri="http://schemas.openxmlformats.org/drawingml/2006/picture">
                <pic:pic xmlns:pic="http://schemas.openxmlformats.org/drawingml/2006/picture">
                  <pic:nvPicPr>
                    <pic:cNvPr id="2" name="Рисунок 1" descr="MAEF_blanc-CMYK_.jpg"/>
                    <pic:cNvPicPr/>
                  </pic:nvPicPr>
                  <pic:blipFill rotWithShape="1">
                    <a:blip r:embed="rId9" cstate="print">
                      <a:extLst>
                        <a:ext uri="{28A0092B-C50C-407E-A947-70E740481C1C}">
                          <a14:useLocalDpi xmlns:a14="http://schemas.microsoft.com/office/drawing/2010/main" val="0"/>
                        </a:ext>
                      </a:extLst>
                    </a:blip>
                    <a:srcRect b="7065"/>
                    <a:stretch/>
                  </pic:blipFill>
                  <pic:spPr bwMode="auto">
                    <a:xfrm>
                      <a:off x="0" y="0"/>
                      <a:ext cx="4695912" cy="1138496"/>
                    </a:xfrm>
                    <a:prstGeom prst="rect">
                      <a:avLst/>
                    </a:prstGeom>
                    <a:ln>
                      <a:noFill/>
                    </a:ln>
                    <a:extLst>
                      <a:ext uri="{53640926-AAD7-44D8-BBD7-CCE9431645EC}">
                        <a14:shadowObscured xmlns:a14="http://schemas.microsoft.com/office/drawing/2010/main"/>
                      </a:ext>
                    </a:extLst>
                  </pic:spPr>
                </pic:pic>
              </a:graphicData>
            </a:graphic>
          </wp:inline>
        </w:drawing>
      </w:r>
    </w:p>
    <w:p w14:paraId="65B11EF6" w14:textId="77777777" w:rsidR="008A6717" w:rsidRDefault="008A6717" w:rsidP="00F54855">
      <w:pPr>
        <w:shd w:val="clear" w:color="auto" w:fill="FFFFFF"/>
        <w:spacing w:after="0" w:line="240" w:lineRule="auto"/>
        <w:jc w:val="center"/>
        <w:rPr>
          <w:rFonts w:ascii="Times New Roman" w:eastAsia="Times New Roman" w:hAnsi="Times New Roman" w:cs="Times New Roman"/>
          <w:kern w:val="36"/>
          <w:sz w:val="28"/>
          <w:szCs w:val="40"/>
          <w:lang w:val="en-US" w:eastAsia="ru-RU"/>
        </w:rPr>
      </w:pPr>
    </w:p>
    <w:p w14:paraId="4B5D1F8D" w14:textId="51A344EF" w:rsidR="0043218B" w:rsidRPr="0043218B" w:rsidRDefault="0043218B" w:rsidP="0043218B">
      <w:pPr>
        <w:shd w:val="clear" w:color="auto" w:fill="FFFFFF"/>
        <w:spacing w:after="0" w:line="240" w:lineRule="auto"/>
        <w:jc w:val="center"/>
        <w:rPr>
          <w:rFonts w:ascii="Times New Roman" w:eastAsia="Times New Roman" w:hAnsi="Times New Roman" w:cs="Times New Roman"/>
          <w:kern w:val="36"/>
          <w:sz w:val="28"/>
          <w:szCs w:val="28"/>
          <w:lang w:eastAsia="ru-RU"/>
        </w:rPr>
      </w:pPr>
      <w:bookmarkStart w:id="0" w:name="_Hlk163114455"/>
      <w:r w:rsidRPr="0043218B">
        <w:rPr>
          <w:rFonts w:ascii="Times New Roman" w:eastAsia="Times New Roman" w:hAnsi="Times New Roman" w:cs="Times New Roman"/>
          <w:kern w:val="36"/>
          <w:sz w:val="28"/>
          <w:szCs w:val="28"/>
          <w:lang w:val="en-US" w:eastAsia="ru-RU"/>
        </w:rPr>
        <w:t>V</w:t>
      </w:r>
      <w:r w:rsidR="00102705" w:rsidRPr="0043218B">
        <w:rPr>
          <w:rFonts w:ascii="Times New Roman" w:eastAsia="Times New Roman" w:hAnsi="Times New Roman" w:cs="Times New Roman"/>
          <w:kern w:val="36"/>
          <w:sz w:val="28"/>
          <w:szCs w:val="28"/>
          <w:lang w:val="en-US" w:eastAsia="ru-RU"/>
        </w:rPr>
        <w:t>I</w:t>
      </w:r>
      <w:r w:rsidRPr="0043218B">
        <w:rPr>
          <w:rFonts w:ascii="Times New Roman" w:eastAsia="Times New Roman" w:hAnsi="Times New Roman" w:cs="Times New Roman"/>
          <w:kern w:val="36"/>
          <w:sz w:val="28"/>
          <w:szCs w:val="28"/>
          <w:lang w:val="en-US" w:eastAsia="ru-RU"/>
        </w:rPr>
        <w:t>I</w:t>
      </w:r>
      <w:bookmarkEnd w:id="0"/>
      <w:r w:rsidR="002456E6">
        <w:rPr>
          <w:rFonts w:ascii="Times New Roman" w:eastAsia="Times New Roman" w:hAnsi="Times New Roman" w:cs="Times New Roman"/>
          <w:kern w:val="36"/>
          <w:sz w:val="28"/>
          <w:szCs w:val="28"/>
          <w:lang w:val="en-US" w:eastAsia="ru-RU"/>
        </w:rPr>
        <w:t>I</w:t>
      </w:r>
      <w:r w:rsidRPr="0043218B">
        <w:rPr>
          <w:rFonts w:ascii="Times New Roman" w:eastAsia="Times New Roman" w:hAnsi="Times New Roman" w:cs="Times New Roman"/>
          <w:kern w:val="36"/>
          <w:sz w:val="28"/>
          <w:szCs w:val="28"/>
          <w:lang w:eastAsia="ru-RU"/>
        </w:rPr>
        <w:t xml:space="preserve"> международный Московский академический </w:t>
      </w:r>
    </w:p>
    <w:p w14:paraId="4E9043C1" w14:textId="13CD8D6C" w:rsidR="0043218B" w:rsidRPr="0043218B" w:rsidRDefault="0043218B" w:rsidP="0043218B">
      <w:pPr>
        <w:shd w:val="clear" w:color="auto" w:fill="FFFFFF"/>
        <w:spacing w:after="0" w:line="240" w:lineRule="auto"/>
        <w:jc w:val="center"/>
        <w:rPr>
          <w:rFonts w:ascii="Times New Roman" w:eastAsia="Times New Roman" w:hAnsi="Times New Roman" w:cs="Times New Roman"/>
          <w:kern w:val="36"/>
          <w:sz w:val="28"/>
          <w:szCs w:val="28"/>
          <w:lang w:eastAsia="ru-RU"/>
        </w:rPr>
      </w:pPr>
      <w:r w:rsidRPr="0043218B">
        <w:rPr>
          <w:rFonts w:ascii="Times New Roman" w:eastAsia="Times New Roman" w:hAnsi="Times New Roman" w:cs="Times New Roman"/>
          <w:kern w:val="36"/>
          <w:sz w:val="28"/>
          <w:szCs w:val="28"/>
          <w:lang w:eastAsia="ru-RU"/>
        </w:rPr>
        <w:t>экономический форум (</w:t>
      </w:r>
      <w:hyperlink r:id="rId10" w:history="1">
        <w:r w:rsidR="00102705" w:rsidRPr="00102705">
          <w:rPr>
            <w:rStyle w:val="a4"/>
            <w:rFonts w:ascii="Times New Roman" w:hAnsi="Times New Roman" w:cs="Times New Roman"/>
            <w:kern w:val="1"/>
            <w:sz w:val="28"/>
            <w:szCs w:val="28"/>
          </w:rPr>
          <w:t>МАЭФ</w:t>
        </w:r>
      </w:hyperlink>
      <w:r w:rsidR="002456E6">
        <w:rPr>
          <w:rStyle w:val="a4"/>
          <w:rFonts w:ascii="Times New Roman" w:hAnsi="Times New Roman" w:cs="Times New Roman"/>
          <w:kern w:val="1"/>
          <w:sz w:val="28"/>
          <w:szCs w:val="28"/>
        </w:rPr>
        <w:t xml:space="preserve"> </w:t>
      </w:r>
      <w:r w:rsidR="00102705" w:rsidRPr="00102705">
        <w:rPr>
          <w:rFonts w:ascii="Times New Roman" w:hAnsi="Times New Roman" w:cs="Times New Roman"/>
          <w:sz w:val="28"/>
          <w:szCs w:val="28"/>
        </w:rPr>
        <w:t>202</w:t>
      </w:r>
      <w:r w:rsidR="002456E6" w:rsidRPr="002456E6">
        <w:rPr>
          <w:rFonts w:ascii="Times New Roman" w:hAnsi="Times New Roman" w:cs="Times New Roman"/>
          <w:sz w:val="28"/>
          <w:szCs w:val="28"/>
        </w:rPr>
        <w:t>6</w:t>
      </w:r>
      <w:r w:rsidRPr="0043218B">
        <w:rPr>
          <w:rFonts w:ascii="Times New Roman" w:eastAsia="Times New Roman" w:hAnsi="Times New Roman" w:cs="Times New Roman"/>
          <w:kern w:val="36"/>
          <w:sz w:val="28"/>
          <w:szCs w:val="28"/>
          <w:lang w:eastAsia="ru-RU"/>
        </w:rPr>
        <w:t>)</w:t>
      </w:r>
    </w:p>
    <w:p w14:paraId="0F8433A9" w14:textId="05DBD793" w:rsidR="0043218B" w:rsidRPr="0043218B" w:rsidRDefault="0043218B" w:rsidP="0043218B">
      <w:pPr>
        <w:shd w:val="clear" w:color="auto" w:fill="FFFFFF"/>
        <w:spacing w:after="0" w:line="240" w:lineRule="auto"/>
        <w:jc w:val="center"/>
        <w:rPr>
          <w:rFonts w:ascii="Times New Roman" w:eastAsia="Times New Roman" w:hAnsi="Times New Roman" w:cs="Times New Roman"/>
          <w:kern w:val="36"/>
          <w:sz w:val="28"/>
          <w:szCs w:val="28"/>
          <w:lang w:eastAsia="ru-RU"/>
        </w:rPr>
      </w:pPr>
      <w:r w:rsidRPr="0043218B">
        <w:rPr>
          <w:rFonts w:ascii="Times New Roman" w:eastAsia="Times New Roman" w:hAnsi="Times New Roman" w:cs="Times New Roman"/>
          <w:kern w:val="36"/>
          <w:sz w:val="28"/>
          <w:szCs w:val="28"/>
          <w:lang w:eastAsia="ru-RU"/>
        </w:rPr>
        <w:t>«</w:t>
      </w:r>
      <w:r w:rsidR="00742573" w:rsidRPr="00742573">
        <w:rPr>
          <w:rFonts w:ascii="Times New Roman" w:eastAsia="Times New Roman" w:hAnsi="Times New Roman" w:cs="Times New Roman"/>
          <w:kern w:val="36"/>
          <w:sz w:val="28"/>
          <w:szCs w:val="28"/>
          <w:lang w:eastAsia="ru-RU"/>
        </w:rPr>
        <w:t>Приоритеты экономического развития и технологический суверенитет России</w:t>
      </w:r>
      <w:r w:rsidRPr="0043218B">
        <w:rPr>
          <w:rFonts w:ascii="Times New Roman" w:eastAsia="Times New Roman" w:hAnsi="Times New Roman" w:cs="Times New Roman"/>
          <w:kern w:val="36"/>
          <w:sz w:val="28"/>
          <w:szCs w:val="28"/>
          <w:lang w:eastAsia="ru-RU"/>
        </w:rPr>
        <w:t>»</w:t>
      </w:r>
    </w:p>
    <w:p w14:paraId="5DBE8720" w14:textId="77777777" w:rsidR="0043218B" w:rsidRPr="0043218B" w:rsidRDefault="0043218B" w:rsidP="0043218B">
      <w:pPr>
        <w:shd w:val="clear" w:color="auto" w:fill="FFFFFF"/>
        <w:spacing w:after="0" w:line="240" w:lineRule="auto"/>
        <w:jc w:val="center"/>
        <w:rPr>
          <w:rFonts w:ascii="Times New Roman" w:eastAsia="Times New Roman" w:hAnsi="Times New Roman" w:cs="Times New Roman"/>
          <w:kern w:val="36"/>
          <w:sz w:val="28"/>
          <w:szCs w:val="28"/>
          <w:lang w:eastAsia="ru-RU"/>
        </w:rPr>
      </w:pPr>
    </w:p>
    <w:p w14:paraId="7152C152" w14:textId="5936646A" w:rsidR="0043218B" w:rsidRPr="0043218B" w:rsidRDefault="0043218B" w:rsidP="0043218B">
      <w:pPr>
        <w:shd w:val="clear" w:color="auto" w:fill="FFFFFF"/>
        <w:spacing w:after="0" w:line="240" w:lineRule="auto"/>
        <w:jc w:val="center"/>
        <w:rPr>
          <w:rFonts w:ascii="Times New Roman" w:eastAsia="Times New Roman" w:hAnsi="Times New Roman" w:cs="Times New Roman"/>
          <w:kern w:val="36"/>
          <w:sz w:val="28"/>
          <w:szCs w:val="28"/>
          <w:lang w:eastAsia="ru-RU"/>
        </w:rPr>
      </w:pPr>
      <w:r w:rsidRPr="0043218B">
        <w:rPr>
          <w:rFonts w:ascii="Times New Roman" w:eastAsia="Times New Roman" w:hAnsi="Times New Roman" w:cs="Times New Roman"/>
          <w:kern w:val="36"/>
          <w:sz w:val="28"/>
          <w:szCs w:val="28"/>
          <w:lang w:val="en-US" w:eastAsia="ru-RU"/>
        </w:rPr>
        <w:t>X</w:t>
      </w:r>
      <w:r w:rsidR="00742573">
        <w:rPr>
          <w:rFonts w:ascii="Times New Roman" w:eastAsia="Times New Roman" w:hAnsi="Times New Roman" w:cs="Times New Roman"/>
          <w:kern w:val="36"/>
          <w:sz w:val="28"/>
          <w:szCs w:val="28"/>
          <w:lang w:val="en-US" w:eastAsia="ru-RU"/>
        </w:rPr>
        <w:t>I</w:t>
      </w:r>
      <w:r w:rsidRPr="0043218B">
        <w:rPr>
          <w:rFonts w:ascii="Times New Roman" w:eastAsia="Times New Roman" w:hAnsi="Times New Roman" w:cs="Times New Roman"/>
          <w:kern w:val="36"/>
          <w:sz w:val="28"/>
          <w:szCs w:val="28"/>
          <w:lang w:eastAsia="ru-RU"/>
        </w:rPr>
        <w:t xml:space="preserve"> Международная научно-практическая </w:t>
      </w:r>
    </w:p>
    <w:p w14:paraId="0ECF59CF" w14:textId="77777777" w:rsidR="0043218B" w:rsidRPr="0043218B" w:rsidRDefault="0043218B" w:rsidP="0043218B">
      <w:pPr>
        <w:shd w:val="clear" w:color="auto" w:fill="FFFFFF"/>
        <w:spacing w:after="0" w:line="240" w:lineRule="auto"/>
        <w:jc w:val="center"/>
        <w:rPr>
          <w:rFonts w:ascii="Times New Roman" w:eastAsia="Times New Roman" w:hAnsi="Times New Roman" w:cs="Times New Roman"/>
          <w:kern w:val="36"/>
          <w:sz w:val="28"/>
          <w:szCs w:val="28"/>
          <w:lang w:eastAsia="ru-RU"/>
        </w:rPr>
      </w:pPr>
      <w:r w:rsidRPr="0043218B">
        <w:rPr>
          <w:rFonts w:ascii="Times New Roman" w:eastAsia="Times New Roman" w:hAnsi="Times New Roman" w:cs="Times New Roman"/>
          <w:kern w:val="36"/>
          <w:sz w:val="28"/>
          <w:szCs w:val="28"/>
          <w:lang w:eastAsia="ru-RU"/>
        </w:rPr>
        <w:t>интернет-конференция</w:t>
      </w:r>
    </w:p>
    <w:p w14:paraId="43B506C8" w14:textId="77777777" w:rsidR="0043218B" w:rsidRPr="0043218B" w:rsidRDefault="0043218B" w:rsidP="0043218B">
      <w:pPr>
        <w:shd w:val="clear" w:color="auto" w:fill="FFFFFF"/>
        <w:spacing w:after="0" w:line="240" w:lineRule="auto"/>
        <w:jc w:val="center"/>
        <w:rPr>
          <w:rFonts w:ascii="Times New Roman" w:eastAsia="Times New Roman" w:hAnsi="Times New Roman" w:cs="Times New Roman"/>
          <w:b/>
          <w:kern w:val="36"/>
          <w:sz w:val="28"/>
          <w:szCs w:val="28"/>
          <w:lang w:eastAsia="ru-RU"/>
        </w:rPr>
      </w:pPr>
      <w:r w:rsidRPr="0043218B">
        <w:rPr>
          <w:rFonts w:ascii="Times New Roman" w:eastAsia="Times New Roman" w:hAnsi="Times New Roman" w:cs="Times New Roman"/>
          <w:b/>
          <w:kern w:val="36"/>
          <w:sz w:val="28"/>
          <w:szCs w:val="28"/>
          <w:lang w:eastAsia="ru-RU"/>
        </w:rPr>
        <w:t xml:space="preserve">«Проблемы экономического роста </w:t>
      </w:r>
      <w:r w:rsidRPr="0043218B">
        <w:rPr>
          <w:rFonts w:ascii="Times New Roman" w:eastAsia="Times New Roman" w:hAnsi="Times New Roman" w:cs="Times New Roman"/>
          <w:b/>
          <w:kern w:val="36"/>
          <w:sz w:val="28"/>
          <w:szCs w:val="28"/>
          <w:lang w:eastAsia="ru-RU"/>
        </w:rPr>
        <w:br/>
        <w:t xml:space="preserve">и устойчивого развития территорий» </w:t>
      </w:r>
    </w:p>
    <w:p w14:paraId="12D2036C" w14:textId="0A95DA01" w:rsidR="0043218B" w:rsidRPr="0043218B" w:rsidRDefault="0043218B" w:rsidP="0043218B">
      <w:pPr>
        <w:shd w:val="clear" w:color="auto" w:fill="FFFFFF"/>
        <w:spacing w:after="0" w:line="240" w:lineRule="auto"/>
        <w:jc w:val="center"/>
        <w:rPr>
          <w:rFonts w:ascii="Times New Roman" w:eastAsia="Times New Roman" w:hAnsi="Times New Roman" w:cs="Times New Roman"/>
          <w:kern w:val="36"/>
          <w:sz w:val="28"/>
          <w:szCs w:val="28"/>
          <w:lang w:eastAsia="ru-RU"/>
        </w:rPr>
      </w:pPr>
      <w:r w:rsidRPr="0043218B">
        <w:rPr>
          <w:rFonts w:ascii="Times New Roman" w:eastAsia="Times New Roman" w:hAnsi="Times New Roman" w:cs="Times New Roman"/>
          <w:kern w:val="36"/>
          <w:sz w:val="28"/>
          <w:szCs w:val="28"/>
          <w:lang w:eastAsia="ru-RU"/>
        </w:rPr>
        <w:t xml:space="preserve">(г. Вологда, ФГБУН ВолНЦ РАН, </w:t>
      </w:r>
      <w:r w:rsidR="00102705">
        <w:rPr>
          <w:rFonts w:ascii="Times New Roman" w:eastAsia="Times New Roman" w:hAnsi="Times New Roman" w:cs="Times New Roman"/>
          <w:kern w:val="36"/>
          <w:sz w:val="28"/>
          <w:szCs w:val="28"/>
          <w:lang w:eastAsia="ru-RU"/>
        </w:rPr>
        <w:t>19</w:t>
      </w:r>
      <w:r w:rsidRPr="0043218B">
        <w:rPr>
          <w:rFonts w:ascii="Times New Roman" w:eastAsia="Times New Roman" w:hAnsi="Times New Roman" w:cs="Times New Roman"/>
          <w:kern w:val="36"/>
          <w:sz w:val="28"/>
          <w:szCs w:val="28"/>
          <w:lang w:eastAsia="ru-RU"/>
        </w:rPr>
        <w:t>–</w:t>
      </w:r>
      <w:r w:rsidR="00102705">
        <w:rPr>
          <w:rFonts w:ascii="Times New Roman" w:eastAsia="Times New Roman" w:hAnsi="Times New Roman" w:cs="Times New Roman"/>
          <w:kern w:val="36"/>
          <w:sz w:val="28"/>
          <w:szCs w:val="28"/>
          <w:lang w:eastAsia="ru-RU"/>
        </w:rPr>
        <w:t>21</w:t>
      </w:r>
      <w:r w:rsidRPr="0043218B">
        <w:rPr>
          <w:rFonts w:ascii="Times New Roman" w:eastAsia="Times New Roman" w:hAnsi="Times New Roman" w:cs="Times New Roman"/>
          <w:kern w:val="36"/>
          <w:sz w:val="28"/>
          <w:szCs w:val="28"/>
          <w:lang w:eastAsia="ru-RU"/>
        </w:rPr>
        <w:t xml:space="preserve"> мая 202</w:t>
      </w:r>
      <w:r w:rsidR="00742573" w:rsidRPr="00742573">
        <w:rPr>
          <w:rFonts w:ascii="Times New Roman" w:eastAsia="Times New Roman" w:hAnsi="Times New Roman" w:cs="Times New Roman"/>
          <w:kern w:val="36"/>
          <w:sz w:val="28"/>
          <w:szCs w:val="28"/>
          <w:lang w:eastAsia="ru-RU"/>
        </w:rPr>
        <w:t>6</w:t>
      </w:r>
      <w:r w:rsidRPr="0043218B">
        <w:rPr>
          <w:rFonts w:ascii="Times New Roman" w:eastAsia="Times New Roman" w:hAnsi="Times New Roman" w:cs="Times New Roman"/>
          <w:kern w:val="36"/>
          <w:sz w:val="28"/>
          <w:szCs w:val="28"/>
          <w:lang w:eastAsia="ru-RU"/>
        </w:rPr>
        <w:t xml:space="preserve"> г.)</w:t>
      </w:r>
    </w:p>
    <w:p w14:paraId="4713EE99" w14:textId="72F21002" w:rsidR="00F54855" w:rsidRPr="00F54855" w:rsidRDefault="00F54855" w:rsidP="008A6717">
      <w:pPr>
        <w:shd w:val="clear" w:color="auto" w:fill="FFFFFF"/>
        <w:spacing w:after="0" w:line="240" w:lineRule="auto"/>
        <w:jc w:val="center"/>
        <w:rPr>
          <w:rFonts w:ascii="Times New Roman" w:eastAsia="Times New Roman" w:hAnsi="Times New Roman" w:cs="Times New Roman"/>
          <w:kern w:val="36"/>
          <w:sz w:val="28"/>
          <w:szCs w:val="40"/>
          <w:lang w:eastAsia="ru-RU"/>
        </w:rPr>
      </w:pPr>
    </w:p>
    <w:p w14:paraId="62B53866" w14:textId="77777777" w:rsidR="00F54855" w:rsidRPr="00F54855" w:rsidRDefault="00F54855" w:rsidP="008A6717">
      <w:pPr>
        <w:spacing w:after="0" w:line="240" w:lineRule="auto"/>
        <w:rPr>
          <w:rFonts w:ascii="Times New Roman" w:hAnsi="Times New Roman" w:cs="Times New Roman"/>
          <w:b/>
          <w:sz w:val="24"/>
          <w:szCs w:val="24"/>
        </w:rPr>
      </w:pPr>
    </w:p>
    <w:p w14:paraId="5D419292" w14:textId="53CAF8B3" w:rsidR="00F54855" w:rsidRDefault="00F54855" w:rsidP="00913FDE">
      <w:pPr>
        <w:spacing w:after="0" w:line="240" w:lineRule="auto"/>
        <w:ind w:firstLine="567"/>
        <w:rPr>
          <w:rFonts w:ascii="Times New Roman" w:hAnsi="Times New Roman" w:cs="Times New Roman"/>
          <w:b/>
          <w:sz w:val="28"/>
          <w:szCs w:val="28"/>
        </w:rPr>
      </w:pPr>
      <w:r w:rsidRPr="008A6717">
        <w:rPr>
          <w:rFonts w:ascii="Times New Roman" w:hAnsi="Times New Roman" w:cs="Times New Roman"/>
          <w:b/>
          <w:sz w:val="28"/>
          <w:szCs w:val="28"/>
        </w:rPr>
        <w:t>Организатор конференции:</w:t>
      </w:r>
    </w:p>
    <w:p w14:paraId="2CB3DA99" w14:textId="07216EAA" w:rsidR="0043218B" w:rsidRPr="0043218B" w:rsidRDefault="0043218B" w:rsidP="00913FDE">
      <w:pPr>
        <w:spacing w:after="0" w:line="240" w:lineRule="auto"/>
        <w:ind w:firstLine="567"/>
        <w:rPr>
          <w:rFonts w:ascii="Times New Roman" w:hAnsi="Times New Roman" w:cs="Times New Roman"/>
          <w:sz w:val="28"/>
          <w:szCs w:val="28"/>
        </w:rPr>
      </w:pPr>
      <w:r w:rsidRPr="0043218B">
        <w:rPr>
          <w:rFonts w:ascii="Times New Roman" w:hAnsi="Times New Roman" w:cs="Times New Roman"/>
          <w:sz w:val="28"/>
          <w:szCs w:val="28"/>
        </w:rPr>
        <w:t>– Отделение общественных наук Российской академии наук (ООН РАН);</w:t>
      </w:r>
    </w:p>
    <w:p w14:paraId="2EBED120" w14:textId="289F1333" w:rsidR="00F54855" w:rsidRPr="008A6717" w:rsidRDefault="00F54855" w:rsidP="00913FDE">
      <w:pPr>
        <w:spacing w:after="0" w:line="240" w:lineRule="auto"/>
        <w:ind w:firstLine="567"/>
        <w:rPr>
          <w:rFonts w:ascii="Times New Roman" w:hAnsi="Times New Roman" w:cs="Times New Roman"/>
          <w:sz w:val="28"/>
          <w:szCs w:val="28"/>
        </w:rPr>
      </w:pPr>
      <w:r w:rsidRPr="008A6717">
        <w:rPr>
          <w:rFonts w:ascii="Times New Roman" w:hAnsi="Times New Roman" w:cs="Times New Roman"/>
          <w:sz w:val="28"/>
          <w:szCs w:val="28"/>
        </w:rPr>
        <w:t>– Федеральное государственное бюджетное учреждение науки</w:t>
      </w:r>
      <w:r w:rsidR="008A6717">
        <w:rPr>
          <w:rFonts w:ascii="Times New Roman" w:hAnsi="Times New Roman" w:cs="Times New Roman"/>
          <w:sz w:val="28"/>
          <w:szCs w:val="28"/>
        </w:rPr>
        <w:t xml:space="preserve"> </w:t>
      </w:r>
      <w:r w:rsidRPr="008A6717">
        <w:rPr>
          <w:rFonts w:ascii="Times New Roman" w:hAnsi="Times New Roman" w:cs="Times New Roman"/>
          <w:sz w:val="28"/>
          <w:szCs w:val="28"/>
        </w:rPr>
        <w:t>«Вологодский научный центр Российской академии наук» (ФГБУН ВолНЦ РАН)</w:t>
      </w:r>
      <w:r w:rsidR="0043218B">
        <w:rPr>
          <w:rFonts w:ascii="Times New Roman" w:hAnsi="Times New Roman" w:cs="Times New Roman"/>
          <w:sz w:val="28"/>
          <w:szCs w:val="28"/>
        </w:rPr>
        <w:t>;</w:t>
      </w:r>
    </w:p>
    <w:p w14:paraId="69698A25" w14:textId="79B06224" w:rsidR="00F54855" w:rsidRPr="008A6717" w:rsidRDefault="00F54855" w:rsidP="00913FDE">
      <w:pPr>
        <w:spacing w:after="0" w:line="240" w:lineRule="auto"/>
        <w:ind w:firstLine="567"/>
        <w:rPr>
          <w:rFonts w:ascii="Times New Roman" w:hAnsi="Times New Roman" w:cs="Times New Roman"/>
          <w:sz w:val="28"/>
          <w:szCs w:val="28"/>
        </w:rPr>
      </w:pPr>
      <w:r w:rsidRPr="008A6717">
        <w:rPr>
          <w:rFonts w:ascii="Times New Roman" w:hAnsi="Times New Roman" w:cs="Times New Roman"/>
          <w:sz w:val="28"/>
          <w:szCs w:val="28"/>
        </w:rPr>
        <w:t>– Вольное экономическое общество России</w:t>
      </w:r>
      <w:r w:rsidR="0043218B">
        <w:rPr>
          <w:rFonts w:ascii="Times New Roman" w:hAnsi="Times New Roman" w:cs="Times New Roman"/>
          <w:sz w:val="28"/>
          <w:szCs w:val="28"/>
        </w:rPr>
        <w:t>.</w:t>
      </w:r>
    </w:p>
    <w:p w14:paraId="10E59F43" w14:textId="77777777" w:rsidR="00F54855" w:rsidRPr="008A6717" w:rsidRDefault="00F54855" w:rsidP="008A6717">
      <w:pPr>
        <w:spacing w:after="0" w:line="240" w:lineRule="auto"/>
        <w:rPr>
          <w:rFonts w:ascii="Times New Roman" w:hAnsi="Times New Roman" w:cs="Times New Roman"/>
          <w:sz w:val="28"/>
          <w:szCs w:val="28"/>
        </w:rPr>
      </w:pPr>
    </w:p>
    <w:p w14:paraId="3044C90F" w14:textId="77777777" w:rsidR="00913FDE" w:rsidRPr="00913FDE" w:rsidRDefault="00913FDE" w:rsidP="00913FDE">
      <w:pPr>
        <w:widowControl w:val="0"/>
        <w:spacing w:after="0" w:line="240" w:lineRule="auto"/>
        <w:ind w:firstLine="567"/>
        <w:jc w:val="both"/>
        <w:rPr>
          <w:rFonts w:ascii="Times New Roman" w:eastAsia="Times New Roman" w:hAnsi="Times New Roman" w:cs="Times New Roman"/>
          <w:b/>
          <w:bCs/>
          <w:color w:val="000000"/>
          <w:kern w:val="1"/>
          <w:sz w:val="28"/>
          <w:szCs w:val="28"/>
          <w:shd w:val="clear" w:color="auto" w:fill="FFFFFF"/>
          <w:lang w:eastAsia="ru-RU"/>
        </w:rPr>
      </w:pPr>
      <w:r w:rsidRPr="00913FDE">
        <w:rPr>
          <w:rFonts w:ascii="Times New Roman" w:eastAsia="Times New Roman" w:hAnsi="Times New Roman" w:cs="Times New Roman"/>
          <w:b/>
          <w:bCs/>
          <w:color w:val="000000"/>
          <w:kern w:val="1"/>
          <w:sz w:val="28"/>
          <w:szCs w:val="28"/>
          <w:shd w:val="clear" w:color="auto" w:fill="FFFFFF"/>
          <w:lang w:eastAsia="ru-RU"/>
        </w:rPr>
        <w:t>Научные руководители конференции:</w:t>
      </w:r>
    </w:p>
    <w:p w14:paraId="59E22242" w14:textId="77777777" w:rsidR="00913FDE" w:rsidRPr="00913FDE" w:rsidRDefault="00913FDE" w:rsidP="00913FDE">
      <w:pPr>
        <w:widowControl w:val="0"/>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Ильин Владимир Александрович – научный руководитель ФГБУН ВолНЦ РАН, член-корреспондент РАН, доктор экономических наук, профессор.</w:t>
      </w:r>
    </w:p>
    <w:p w14:paraId="534927B3" w14:textId="77777777" w:rsidR="00913FDE" w:rsidRPr="00913FDE" w:rsidRDefault="00913FDE" w:rsidP="00913FDE">
      <w:pPr>
        <w:widowControl w:val="0"/>
        <w:shd w:val="clear" w:color="auto" w:fill="FFFFFF"/>
        <w:spacing w:after="0" w:line="240" w:lineRule="auto"/>
        <w:ind w:firstLine="567"/>
        <w:jc w:val="both"/>
        <w:rPr>
          <w:rFonts w:ascii="Times New Roman" w:eastAsia="Times New Roman" w:hAnsi="Times New Roman" w:cs="Times New Roman"/>
          <w:b/>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Ускова Тамара Витальевна – заместитель директора по научной работе ФГБУН ВолНЦ РАН, доктор экономических наук, профессор</w:t>
      </w:r>
      <w:r w:rsidRPr="00913FDE">
        <w:rPr>
          <w:rFonts w:ascii="Times New Roman" w:eastAsia="Times New Roman" w:hAnsi="Times New Roman" w:cs="Times New Roman"/>
          <w:b/>
          <w:color w:val="000000"/>
          <w:kern w:val="1"/>
          <w:sz w:val="28"/>
          <w:szCs w:val="28"/>
          <w:shd w:val="clear" w:color="auto" w:fill="FFFFFF"/>
          <w:lang w:eastAsia="ru-RU"/>
        </w:rPr>
        <w:t>.</w:t>
      </w:r>
    </w:p>
    <w:p w14:paraId="7CBCC5A2" w14:textId="77777777" w:rsidR="00913FDE" w:rsidRDefault="00913FDE" w:rsidP="00913FDE">
      <w:pPr>
        <w:widowControl w:val="0"/>
        <w:shd w:val="clear" w:color="auto" w:fill="FFFFFF"/>
        <w:spacing w:after="0" w:line="240" w:lineRule="auto"/>
        <w:ind w:firstLine="567"/>
        <w:jc w:val="both"/>
        <w:rPr>
          <w:rFonts w:ascii="Times New Roman" w:eastAsia="Times New Roman" w:hAnsi="Times New Roman" w:cs="Times New Roman"/>
          <w:b/>
          <w:color w:val="000000"/>
          <w:kern w:val="1"/>
          <w:sz w:val="28"/>
          <w:szCs w:val="28"/>
          <w:shd w:val="clear" w:color="auto" w:fill="FFFFFF"/>
          <w:lang w:eastAsia="ru-RU"/>
        </w:rPr>
      </w:pPr>
    </w:p>
    <w:p w14:paraId="3884E32E" w14:textId="5BAFA794" w:rsidR="00913FDE" w:rsidRPr="00913FDE" w:rsidRDefault="00913FDE" w:rsidP="00913FDE">
      <w:pPr>
        <w:widowControl w:val="0"/>
        <w:shd w:val="clear" w:color="auto" w:fill="FFFFFF"/>
        <w:spacing w:after="0" w:line="240" w:lineRule="auto"/>
        <w:ind w:firstLine="567"/>
        <w:jc w:val="both"/>
        <w:rPr>
          <w:rFonts w:ascii="Times New Roman" w:eastAsia="Times New Roman" w:hAnsi="Times New Roman" w:cs="Times New Roman"/>
          <w:b/>
          <w:color w:val="000000"/>
          <w:kern w:val="1"/>
          <w:sz w:val="28"/>
          <w:szCs w:val="28"/>
          <w:shd w:val="clear" w:color="auto" w:fill="FFFFFF"/>
          <w:lang w:eastAsia="ru-RU"/>
        </w:rPr>
      </w:pPr>
      <w:r w:rsidRPr="00913FDE">
        <w:rPr>
          <w:rFonts w:ascii="Times New Roman" w:eastAsia="Times New Roman" w:hAnsi="Times New Roman" w:cs="Times New Roman"/>
          <w:b/>
          <w:color w:val="000000"/>
          <w:kern w:val="1"/>
          <w:sz w:val="28"/>
          <w:szCs w:val="28"/>
          <w:shd w:val="clear" w:color="auto" w:fill="FFFFFF"/>
          <w:lang w:eastAsia="ru-RU"/>
        </w:rPr>
        <w:t>Программный комитет конференции</w:t>
      </w:r>
      <w:r>
        <w:rPr>
          <w:rFonts w:ascii="Times New Roman" w:eastAsia="Times New Roman" w:hAnsi="Times New Roman" w:cs="Times New Roman"/>
          <w:b/>
          <w:color w:val="000000"/>
          <w:kern w:val="1"/>
          <w:sz w:val="28"/>
          <w:szCs w:val="28"/>
          <w:shd w:val="clear" w:color="auto" w:fill="FFFFFF"/>
          <w:lang w:eastAsia="ru-RU"/>
        </w:rPr>
        <w:t>:</w:t>
      </w:r>
    </w:p>
    <w:p w14:paraId="5D0C3DCA" w14:textId="77777777" w:rsidR="00913FDE" w:rsidRPr="00913FDE" w:rsidRDefault="00913FDE" w:rsidP="00913FDE">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Ильин Владимир Александрович – научный руководитель ФГБУН ВолНЦ РАН, член-корреспондент РАН, доктор экономических наук, профессор.</w:t>
      </w:r>
    </w:p>
    <w:p w14:paraId="39AB65AB" w14:textId="77777777" w:rsidR="00913FDE" w:rsidRPr="00913FDE" w:rsidRDefault="00913FDE" w:rsidP="00913FDE">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Шабунова Александра Анатольевна – директор ФГБУН ВолНЦ РАН, доктор экономических наук, доцент.</w:t>
      </w:r>
    </w:p>
    <w:p w14:paraId="7F68318D" w14:textId="77777777" w:rsidR="00913FDE" w:rsidRPr="00913FDE" w:rsidRDefault="00913FDE" w:rsidP="00913FDE">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Ускова Тамара Витальевна – заместитель директора по научной работе ФГБУН ВолНЦ РАН, доктор экономических наук, профессор.</w:t>
      </w:r>
    </w:p>
    <w:p w14:paraId="5B41E5A8" w14:textId="77777777" w:rsidR="00913FDE" w:rsidRPr="00913FDE" w:rsidRDefault="00913FDE" w:rsidP="00913FDE">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Бабич Любовь Васильевна – первый заместитель директора ФГБУН ВолНЦ РАН, руководитель Вологодской региональной общественной организации ВЭО России, кандидат экономических наук.</w:t>
      </w:r>
    </w:p>
    <w:p w14:paraId="64E2E045" w14:textId="77777777" w:rsidR="002456E6" w:rsidRPr="00913FDE"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 xml:space="preserve">Лукин Евгений Владимирович – заведующий центром структурных </w:t>
      </w:r>
      <w:r w:rsidRPr="00913FDE">
        <w:rPr>
          <w:rFonts w:ascii="Times New Roman" w:eastAsia="Times New Roman" w:hAnsi="Times New Roman" w:cs="Times New Roman"/>
          <w:bCs/>
          <w:color w:val="000000"/>
          <w:kern w:val="1"/>
          <w:sz w:val="28"/>
          <w:szCs w:val="28"/>
          <w:shd w:val="clear" w:color="auto" w:fill="FFFFFF"/>
          <w:lang w:eastAsia="ru-RU"/>
        </w:rPr>
        <w:lastRenderedPageBreak/>
        <w:t xml:space="preserve">исследований и прогнозирования территориального развития, ведущий научный сотрудник ФГБУН ВолНЦ РАН, кандидат экономических наук, доцент. </w:t>
      </w:r>
    </w:p>
    <w:p w14:paraId="0A144C8E" w14:textId="77777777" w:rsidR="00913FDE" w:rsidRPr="00913FDE" w:rsidRDefault="00913FDE" w:rsidP="00913FDE">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Кожевников Сергей Александрович – заведующий центром исследования пространственного развития социально-экономических систем, ведущий научный сотрудник ФГБУН ВолНЦ РАН, кандидат экономических наук.</w:t>
      </w:r>
    </w:p>
    <w:p w14:paraId="79BE677A" w14:textId="77777777" w:rsidR="002456E6" w:rsidRPr="002456E6"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Копытова Екатерина Дмитриевна – старший научный сотрудник ФГБУН ВолНЦ РАН, кандидат экономических наук.</w:t>
      </w:r>
    </w:p>
    <w:p w14:paraId="485B47CD" w14:textId="185F53F8" w:rsidR="00913FDE"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Иванов Семен Леонидович – научный сотрудник лаборатории инновационной экономики центра финансовых исследований ФГБУН ВолНЦ РАН, кандидат экономических наук.</w:t>
      </w:r>
    </w:p>
    <w:p w14:paraId="1C250B8A" w14:textId="77777777" w:rsidR="002456E6" w:rsidRDefault="002456E6" w:rsidP="002456E6">
      <w:pPr>
        <w:widowControl w:val="0"/>
        <w:suppressAutoHyphens/>
        <w:spacing w:after="0" w:line="240" w:lineRule="auto"/>
        <w:ind w:firstLine="567"/>
        <w:jc w:val="both"/>
        <w:rPr>
          <w:rFonts w:ascii="Times New Roman" w:eastAsia="Times New Roman" w:hAnsi="Times New Roman" w:cs="Times New Roman"/>
          <w:b/>
          <w:color w:val="000000"/>
          <w:kern w:val="1"/>
          <w:sz w:val="28"/>
          <w:szCs w:val="28"/>
          <w:shd w:val="clear" w:color="auto" w:fill="FFFFFF"/>
          <w:lang w:eastAsia="ru-RU"/>
        </w:rPr>
      </w:pPr>
    </w:p>
    <w:p w14:paraId="7618D699" w14:textId="70DE6434" w:rsidR="00913FDE" w:rsidRPr="00913FDE" w:rsidRDefault="00913FDE" w:rsidP="00913FDE">
      <w:pPr>
        <w:widowControl w:val="0"/>
        <w:suppressAutoHyphens/>
        <w:spacing w:after="0" w:line="240" w:lineRule="auto"/>
        <w:ind w:firstLine="567"/>
        <w:jc w:val="both"/>
        <w:rPr>
          <w:rFonts w:ascii="Times New Roman" w:eastAsia="Times New Roman" w:hAnsi="Times New Roman" w:cs="Times New Roman"/>
          <w:b/>
          <w:color w:val="000000"/>
          <w:kern w:val="1"/>
          <w:sz w:val="28"/>
          <w:szCs w:val="28"/>
          <w:shd w:val="clear" w:color="auto" w:fill="FFFFFF"/>
          <w:lang w:eastAsia="ru-RU"/>
        </w:rPr>
      </w:pPr>
      <w:r w:rsidRPr="00913FDE">
        <w:rPr>
          <w:rFonts w:ascii="Times New Roman" w:eastAsia="Times New Roman" w:hAnsi="Times New Roman" w:cs="Times New Roman"/>
          <w:b/>
          <w:color w:val="000000"/>
          <w:kern w:val="1"/>
          <w:sz w:val="28"/>
          <w:szCs w:val="28"/>
          <w:shd w:val="clear" w:color="auto" w:fill="FFFFFF"/>
          <w:lang w:eastAsia="ru-RU"/>
        </w:rPr>
        <w:t>Организационный комитет конференции</w:t>
      </w:r>
      <w:r>
        <w:rPr>
          <w:rFonts w:ascii="Times New Roman" w:eastAsia="Times New Roman" w:hAnsi="Times New Roman" w:cs="Times New Roman"/>
          <w:b/>
          <w:color w:val="000000"/>
          <w:kern w:val="1"/>
          <w:sz w:val="28"/>
          <w:szCs w:val="28"/>
          <w:shd w:val="clear" w:color="auto" w:fill="FFFFFF"/>
          <w:lang w:eastAsia="ru-RU"/>
        </w:rPr>
        <w:t>:</w:t>
      </w:r>
    </w:p>
    <w:p w14:paraId="6A3A2286" w14:textId="77777777" w:rsidR="002456E6" w:rsidRDefault="002456E6" w:rsidP="00913FDE">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Лукин Евгений Владимирович – заведующий центром структурных исследований и прогнозирования территориального развития, ведущий научный сотрудник ФГБУН ВолНЦ РАН, кандидат экономических наук, доцент.</w:t>
      </w:r>
    </w:p>
    <w:p w14:paraId="31ED94A2" w14:textId="7C6FDB39" w:rsidR="00913FDE" w:rsidRPr="00913FDE" w:rsidRDefault="00913FDE" w:rsidP="00913FDE">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913FDE">
        <w:rPr>
          <w:rFonts w:ascii="Times New Roman" w:eastAsia="Times New Roman" w:hAnsi="Times New Roman" w:cs="Times New Roman"/>
          <w:bCs/>
          <w:color w:val="000000"/>
          <w:kern w:val="1"/>
          <w:sz w:val="28"/>
          <w:szCs w:val="28"/>
          <w:shd w:val="clear" w:color="auto" w:fill="FFFFFF"/>
          <w:lang w:eastAsia="ru-RU"/>
        </w:rPr>
        <w:t>Кожевников Сергей Александрович – заведующий центром исследования пространственного развития социально-экономических систем, ведущий научный сотрудник ФГБУН ВолНЦ РАН, кандидат экономических наук.</w:t>
      </w:r>
    </w:p>
    <w:p w14:paraId="3F4D5842" w14:textId="77777777" w:rsidR="002456E6" w:rsidRPr="002456E6"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 xml:space="preserve">Леонидова Екатерина Георгиевна – заведующий лабораторией отраслевых исследований центра структурных исследований и прогнозирования территориального развития, старший научный сотрудник ФГБУН ВолНЦ РАН, кандидат экономических наук. </w:t>
      </w:r>
    </w:p>
    <w:p w14:paraId="153FBC7D" w14:textId="77777777" w:rsidR="002456E6" w:rsidRPr="002456E6"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Румянцев Никита Михайлович – заведующий лабораторией исследования воспроизводственных процессов центра структурных исследований и прогнозирования территориального развития, научный сотрудник ФГБУН ВолНЦ РАН.</w:t>
      </w:r>
    </w:p>
    <w:p w14:paraId="492EB916" w14:textId="77777777" w:rsidR="002456E6" w:rsidRPr="002456E6"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Ворошилов Николай Владимирович – заведующий лабораторией исследования проблем управления пространственными социально-экономическими системами центра исследования пространственного развития социально-экономических систем, старший научный сотрудник ФГБУН ВолНЦ РАН, кандидат экономических наук.</w:t>
      </w:r>
    </w:p>
    <w:p w14:paraId="207F6B3E" w14:textId="77777777" w:rsidR="002456E6" w:rsidRPr="002456E6"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Копытова Екатерина Дмитриевна – старший научный сотрудник лаборатории исследования проблем управления пространственными социально-экономическими системами центра исследования пространственного развития социально-экономических систем, кандидат экономических наук.</w:t>
      </w:r>
    </w:p>
    <w:p w14:paraId="5341F2BA" w14:textId="2918E09D" w:rsidR="002456E6"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Иванов Семен Леонидович – научный сотрудник лаборатории инновационной экономики центра финансовых исследований ФГБУН ВолНЦ РАН, кандидат экономических наук.</w:t>
      </w:r>
    </w:p>
    <w:p w14:paraId="3A6DA527" w14:textId="0E918F70" w:rsidR="00E37D2C" w:rsidRPr="002456E6" w:rsidRDefault="00E37D2C"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Pr>
          <w:rFonts w:ascii="Times New Roman" w:eastAsia="Times New Roman" w:hAnsi="Times New Roman" w:cs="Times New Roman"/>
          <w:bCs/>
          <w:color w:val="000000"/>
          <w:kern w:val="1"/>
          <w:sz w:val="28"/>
          <w:szCs w:val="28"/>
          <w:shd w:val="clear" w:color="auto" w:fill="FFFFFF"/>
          <w:lang w:eastAsia="ru-RU"/>
        </w:rPr>
        <w:t xml:space="preserve">Широкова Елена Юрьевна – младший научный сотрудник </w:t>
      </w:r>
      <w:r w:rsidRPr="00E37D2C">
        <w:rPr>
          <w:rFonts w:ascii="Times New Roman" w:eastAsia="Times New Roman" w:hAnsi="Times New Roman" w:cs="Times New Roman"/>
          <w:bCs/>
          <w:color w:val="000000"/>
          <w:kern w:val="1"/>
          <w:sz w:val="28"/>
          <w:szCs w:val="28"/>
          <w:shd w:val="clear" w:color="auto" w:fill="FFFFFF"/>
          <w:lang w:eastAsia="ru-RU"/>
        </w:rPr>
        <w:t>лаборатори</w:t>
      </w:r>
      <w:r>
        <w:rPr>
          <w:rFonts w:ascii="Times New Roman" w:eastAsia="Times New Roman" w:hAnsi="Times New Roman" w:cs="Times New Roman"/>
          <w:bCs/>
          <w:color w:val="000000"/>
          <w:kern w:val="1"/>
          <w:sz w:val="28"/>
          <w:szCs w:val="28"/>
          <w:shd w:val="clear" w:color="auto" w:fill="FFFFFF"/>
          <w:lang w:eastAsia="ru-RU"/>
        </w:rPr>
        <w:t>и</w:t>
      </w:r>
      <w:r w:rsidRPr="00E37D2C">
        <w:rPr>
          <w:rFonts w:ascii="Times New Roman" w:eastAsia="Times New Roman" w:hAnsi="Times New Roman" w:cs="Times New Roman"/>
          <w:bCs/>
          <w:color w:val="000000"/>
          <w:kern w:val="1"/>
          <w:sz w:val="28"/>
          <w:szCs w:val="28"/>
          <w:shd w:val="clear" w:color="auto" w:fill="FFFFFF"/>
          <w:lang w:eastAsia="ru-RU"/>
        </w:rPr>
        <w:t xml:space="preserve"> отраслевых исследований центра структурных исследований и прогнозирования территориального развития</w:t>
      </w:r>
      <w:r>
        <w:rPr>
          <w:rFonts w:ascii="Times New Roman" w:eastAsia="Times New Roman" w:hAnsi="Times New Roman" w:cs="Times New Roman"/>
          <w:bCs/>
          <w:color w:val="000000"/>
          <w:kern w:val="1"/>
          <w:sz w:val="28"/>
          <w:szCs w:val="28"/>
          <w:shd w:val="clear" w:color="auto" w:fill="FFFFFF"/>
          <w:lang w:eastAsia="ru-RU"/>
        </w:rPr>
        <w:t xml:space="preserve"> </w:t>
      </w:r>
      <w:r w:rsidRPr="002456E6">
        <w:rPr>
          <w:rFonts w:ascii="Times New Roman" w:eastAsia="Times New Roman" w:hAnsi="Times New Roman" w:cs="Times New Roman"/>
          <w:bCs/>
          <w:color w:val="000000"/>
          <w:kern w:val="1"/>
          <w:sz w:val="28"/>
          <w:szCs w:val="28"/>
          <w:shd w:val="clear" w:color="auto" w:fill="FFFFFF"/>
          <w:lang w:eastAsia="ru-RU"/>
        </w:rPr>
        <w:t>ФГБУН ВолНЦ РАН</w:t>
      </w:r>
    </w:p>
    <w:p w14:paraId="2409B52B" w14:textId="77777777" w:rsidR="002456E6" w:rsidRPr="002456E6"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Верещагин Владислав Сергеевич – лаборант-исследователь лаборатории инновационной экономики ФГБУН ВолНЦ РАН.</w:t>
      </w:r>
    </w:p>
    <w:p w14:paraId="619BC6CA" w14:textId="4E916767" w:rsidR="00913FDE" w:rsidRDefault="002456E6" w:rsidP="002456E6">
      <w:pPr>
        <w:widowControl w:val="0"/>
        <w:suppressAutoHyphens/>
        <w:spacing w:after="0" w:line="240" w:lineRule="auto"/>
        <w:ind w:firstLine="567"/>
        <w:jc w:val="both"/>
        <w:rPr>
          <w:rFonts w:ascii="Times New Roman" w:eastAsia="Times New Roman" w:hAnsi="Times New Roman" w:cs="Times New Roman"/>
          <w:bCs/>
          <w:color w:val="000000"/>
          <w:kern w:val="1"/>
          <w:sz w:val="28"/>
          <w:szCs w:val="28"/>
          <w:shd w:val="clear" w:color="auto" w:fill="FFFFFF"/>
          <w:lang w:eastAsia="ru-RU"/>
        </w:rPr>
      </w:pPr>
      <w:r w:rsidRPr="002456E6">
        <w:rPr>
          <w:rFonts w:ascii="Times New Roman" w:eastAsia="Times New Roman" w:hAnsi="Times New Roman" w:cs="Times New Roman"/>
          <w:bCs/>
          <w:color w:val="000000"/>
          <w:kern w:val="1"/>
          <w:sz w:val="28"/>
          <w:szCs w:val="28"/>
          <w:shd w:val="clear" w:color="auto" w:fill="FFFFFF"/>
          <w:lang w:eastAsia="ru-RU"/>
        </w:rPr>
        <w:t>Гончарук Данила Сергеевич – инженер-исследователь центра финансовых исследований ФГБУН ВолНЦ РАН.</w:t>
      </w:r>
    </w:p>
    <w:p w14:paraId="3B38B4B5" w14:textId="097958E0" w:rsidR="002456E6" w:rsidRDefault="002456E6">
      <w:pPr>
        <w:rPr>
          <w:rFonts w:ascii="Times New Roman" w:eastAsia="Times New Roman" w:hAnsi="Times New Roman" w:cs="Times New Roman"/>
          <w:bCs/>
          <w:color w:val="000000"/>
          <w:kern w:val="1"/>
          <w:sz w:val="28"/>
          <w:szCs w:val="28"/>
          <w:shd w:val="clear" w:color="auto" w:fill="FFFFFF"/>
          <w:lang w:eastAsia="ru-RU"/>
        </w:rPr>
      </w:pPr>
      <w:r>
        <w:rPr>
          <w:rFonts w:ascii="Times New Roman" w:eastAsia="Times New Roman" w:hAnsi="Times New Roman" w:cs="Times New Roman"/>
          <w:bCs/>
          <w:color w:val="000000"/>
          <w:kern w:val="1"/>
          <w:sz w:val="28"/>
          <w:szCs w:val="28"/>
          <w:shd w:val="clear" w:color="auto" w:fill="FFFFFF"/>
          <w:lang w:eastAsia="ru-RU"/>
        </w:rPr>
        <w:br w:type="page"/>
      </w:r>
    </w:p>
    <w:p w14:paraId="541B7D71" w14:textId="6B2196CE" w:rsidR="00F54855" w:rsidRPr="008A6717" w:rsidRDefault="00F54855" w:rsidP="008A6717">
      <w:pPr>
        <w:spacing w:after="0" w:line="240" w:lineRule="auto"/>
        <w:jc w:val="center"/>
        <w:rPr>
          <w:rFonts w:ascii="Times New Roman" w:hAnsi="Times New Roman" w:cs="Times New Roman"/>
          <w:b/>
          <w:sz w:val="28"/>
          <w:szCs w:val="28"/>
        </w:rPr>
      </w:pPr>
      <w:r w:rsidRPr="008A6717">
        <w:rPr>
          <w:rFonts w:ascii="Times New Roman" w:hAnsi="Times New Roman" w:cs="Times New Roman"/>
          <w:b/>
          <w:sz w:val="28"/>
          <w:szCs w:val="28"/>
        </w:rPr>
        <w:lastRenderedPageBreak/>
        <w:t>ПРОГРАММА КОНФЕРЕНЦИИ</w:t>
      </w:r>
    </w:p>
    <w:p w14:paraId="3DA8496B" w14:textId="1A63F5F2" w:rsidR="00F54855" w:rsidRPr="008A6717" w:rsidRDefault="00F54855" w:rsidP="008A6717">
      <w:pPr>
        <w:spacing w:after="0" w:line="240" w:lineRule="auto"/>
        <w:rPr>
          <w:rFonts w:ascii="Times New Roman" w:hAnsi="Times New Roman" w:cs="Times New Roman"/>
          <w:b/>
          <w:sz w:val="28"/>
          <w:szCs w:val="28"/>
        </w:rPr>
      </w:pPr>
      <w:r w:rsidRPr="008A6717">
        <w:rPr>
          <w:rFonts w:ascii="Times New Roman" w:hAnsi="Times New Roman" w:cs="Times New Roman"/>
          <w:b/>
          <w:sz w:val="28"/>
          <w:szCs w:val="28"/>
        </w:rPr>
        <w:t>1</w:t>
      </w:r>
      <w:r w:rsidR="007C2798" w:rsidRPr="00B174FD">
        <w:rPr>
          <w:rFonts w:ascii="Times New Roman" w:hAnsi="Times New Roman" w:cs="Times New Roman"/>
          <w:b/>
          <w:sz w:val="28"/>
          <w:szCs w:val="28"/>
        </w:rPr>
        <w:t>8</w:t>
      </w:r>
      <w:r w:rsidR="008A6717">
        <w:rPr>
          <w:rFonts w:ascii="Times New Roman" w:hAnsi="Times New Roman" w:cs="Times New Roman"/>
          <w:b/>
          <w:sz w:val="28"/>
          <w:szCs w:val="28"/>
        </w:rPr>
        <w:t>–</w:t>
      </w:r>
      <w:r w:rsidR="00102705">
        <w:rPr>
          <w:rFonts w:ascii="Times New Roman" w:hAnsi="Times New Roman" w:cs="Times New Roman"/>
          <w:b/>
          <w:sz w:val="28"/>
          <w:szCs w:val="28"/>
        </w:rPr>
        <w:t>21</w:t>
      </w:r>
      <w:r w:rsidRPr="008A6717">
        <w:rPr>
          <w:rFonts w:ascii="Times New Roman" w:hAnsi="Times New Roman" w:cs="Times New Roman"/>
          <w:b/>
          <w:sz w:val="28"/>
          <w:szCs w:val="28"/>
        </w:rPr>
        <w:t xml:space="preserve"> мая 202</w:t>
      </w:r>
      <w:r w:rsidR="007C2798" w:rsidRPr="00B174FD">
        <w:rPr>
          <w:rFonts w:ascii="Times New Roman" w:hAnsi="Times New Roman" w:cs="Times New Roman"/>
          <w:b/>
          <w:sz w:val="28"/>
          <w:szCs w:val="28"/>
        </w:rPr>
        <w:t>6</w:t>
      </w:r>
      <w:r w:rsidRPr="008A6717">
        <w:rPr>
          <w:rFonts w:ascii="Times New Roman" w:hAnsi="Times New Roman" w:cs="Times New Roman"/>
          <w:b/>
          <w:sz w:val="28"/>
          <w:szCs w:val="28"/>
        </w:rPr>
        <w:t xml:space="preserve"> года</w:t>
      </w:r>
    </w:p>
    <w:p w14:paraId="7C1560E3" w14:textId="48BEAD45" w:rsidR="00F54855" w:rsidRPr="008A6717" w:rsidRDefault="00F54855" w:rsidP="008A6717">
      <w:pPr>
        <w:spacing w:after="0" w:line="240" w:lineRule="auto"/>
        <w:jc w:val="both"/>
        <w:rPr>
          <w:rFonts w:ascii="Times New Roman" w:hAnsi="Times New Roman" w:cs="Times New Roman"/>
          <w:caps/>
          <w:sz w:val="28"/>
          <w:szCs w:val="28"/>
        </w:rPr>
      </w:pPr>
      <w:r w:rsidRPr="008A6717">
        <w:rPr>
          <w:rFonts w:ascii="Times New Roman" w:hAnsi="Times New Roman" w:cs="Times New Roman"/>
          <w:caps/>
          <w:sz w:val="28"/>
          <w:szCs w:val="28"/>
        </w:rPr>
        <w:t>Работа СЕКЦИЙ</w:t>
      </w:r>
      <w:r w:rsidR="00900E0B">
        <w:rPr>
          <w:rFonts w:ascii="Times New Roman" w:hAnsi="Times New Roman" w:cs="Times New Roman"/>
          <w:caps/>
          <w:sz w:val="28"/>
          <w:szCs w:val="28"/>
        </w:rPr>
        <w:t xml:space="preserve"> КОНФЕРЕНЦИИ</w:t>
      </w:r>
    </w:p>
    <w:p w14:paraId="5B32EE8E" w14:textId="77777777" w:rsidR="00F54855" w:rsidRPr="008A6717" w:rsidRDefault="00F54855" w:rsidP="008A6717">
      <w:pPr>
        <w:spacing w:after="0" w:line="240" w:lineRule="auto"/>
        <w:jc w:val="both"/>
        <w:rPr>
          <w:rFonts w:ascii="Times New Roman" w:hAnsi="Times New Roman" w:cs="Times New Roman"/>
          <w:i/>
          <w:sz w:val="28"/>
          <w:szCs w:val="28"/>
        </w:rPr>
      </w:pPr>
      <w:r w:rsidRPr="008A6717">
        <w:rPr>
          <w:rFonts w:ascii="Times New Roman" w:hAnsi="Times New Roman" w:cs="Times New Roman"/>
          <w:i/>
          <w:sz w:val="28"/>
          <w:szCs w:val="28"/>
        </w:rPr>
        <w:t xml:space="preserve">(Интернет-форум на сайте конференции econproblem.volnc.ru) </w:t>
      </w:r>
    </w:p>
    <w:p w14:paraId="4BF6B4CC" w14:textId="77777777" w:rsidR="00F54855" w:rsidRPr="008A6717" w:rsidRDefault="00F54855" w:rsidP="008A6717">
      <w:pPr>
        <w:spacing w:after="0" w:line="240" w:lineRule="auto"/>
        <w:jc w:val="both"/>
        <w:rPr>
          <w:rFonts w:ascii="Times New Roman" w:hAnsi="Times New Roman" w:cs="Times New Roman"/>
          <w:i/>
          <w:sz w:val="28"/>
          <w:szCs w:val="28"/>
        </w:rPr>
      </w:pPr>
    </w:p>
    <w:p w14:paraId="5282CF93" w14:textId="13475F56" w:rsidR="00F54855" w:rsidRPr="008A6717" w:rsidRDefault="0043218B" w:rsidP="008A6717">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102705">
        <w:rPr>
          <w:rFonts w:ascii="Times New Roman" w:hAnsi="Times New Roman" w:cs="Times New Roman"/>
          <w:b/>
          <w:sz w:val="28"/>
          <w:szCs w:val="28"/>
        </w:rPr>
        <w:t>9</w:t>
      </w:r>
      <w:r w:rsidR="00F54855" w:rsidRPr="008A6717">
        <w:rPr>
          <w:rFonts w:ascii="Times New Roman" w:hAnsi="Times New Roman" w:cs="Times New Roman"/>
          <w:b/>
          <w:sz w:val="28"/>
          <w:szCs w:val="28"/>
        </w:rPr>
        <w:t xml:space="preserve"> мая 202</w:t>
      </w:r>
      <w:r w:rsidR="007C2798" w:rsidRPr="00B174FD">
        <w:rPr>
          <w:rFonts w:ascii="Times New Roman" w:hAnsi="Times New Roman" w:cs="Times New Roman"/>
          <w:b/>
          <w:sz w:val="28"/>
          <w:szCs w:val="28"/>
        </w:rPr>
        <w:t>6</w:t>
      </w:r>
      <w:r w:rsidR="00F54855" w:rsidRPr="008A6717">
        <w:rPr>
          <w:rFonts w:ascii="Times New Roman" w:hAnsi="Times New Roman" w:cs="Times New Roman"/>
          <w:b/>
          <w:sz w:val="28"/>
          <w:szCs w:val="28"/>
        </w:rPr>
        <w:t xml:space="preserve"> года</w:t>
      </w:r>
    </w:p>
    <w:p w14:paraId="7F620F98" w14:textId="30343826" w:rsidR="00F54855" w:rsidRPr="008A6717" w:rsidRDefault="00F54855" w:rsidP="008A6717">
      <w:pPr>
        <w:spacing w:after="0" w:line="240" w:lineRule="auto"/>
        <w:rPr>
          <w:rFonts w:ascii="Times New Roman" w:hAnsi="Times New Roman" w:cs="Times New Roman"/>
          <w:sz w:val="28"/>
          <w:szCs w:val="28"/>
        </w:rPr>
      </w:pPr>
      <w:r w:rsidRPr="008A6717">
        <w:rPr>
          <w:rFonts w:ascii="Times New Roman" w:hAnsi="Times New Roman" w:cs="Times New Roman"/>
          <w:sz w:val="28"/>
          <w:szCs w:val="28"/>
        </w:rPr>
        <w:t>10</w:t>
      </w:r>
      <w:r w:rsidR="003613F1">
        <w:rPr>
          <w:rFonts w:ascii="Times New Roman" w:hAnsi="Times New Roman" w:cs="Times New Roman"/>
          <w:sz w:val="28"/>
          <w:szCs w:val="28"/>
        </w:rPr>
        <w:t>.</w:t>
      </w:r>
      <w:r w:rsidRPr="008A6717">
        <w:rPr>
          <w:rFonts w:ascii="Times New Roman" w:hAnsi="Times New Roman" w:cs="Times New Roman"/>
          <w:sz w:val="28"/>
          <w:szCs w:val="28"/>
        </w:rPr>
        <w:t xml:space="preserve">00-12.00 </w:t>
      </w:r>
      <w:r w:rsidRPr="008A6717">
        <w:rPr>
          <w:rFonts w:ascii="Times New Roman" w:hAnsi="Times New Roman" w:cs="Times New Roman"/>
          <w:i/>
          <w:sz w:val="28"/>
          <w:szCs w:val="28"/>
        </w:rPr>
        <w:t>(московское время)</w:t>
      </w:r>
    </w:p>
    <w:p w14:paraId="6FFD2836" w14:textId="77777777" w:rsidR="00F54855" w:rsidRPr="008A6717" w:rsidRDefault="00F54855" w:rsidP="008A6717">
      <w:pPr>
        <w:spacing w:after="0" w:line="240" w:lineRule="auto"/>
        <w:rPr>
          <w:rFonts w:ascii="Times New Roman" w:hAnsi="Times New Roman" w:cs="Times New Roman"/>
          <w:caps/>
          <w:sz w:val="28"/>
          <w:szCs w:val="28"/>
        </w:rPr>
      </w:pPr>
      <w:r w:rsidRPr="008A6717">
        <w:rPr>
          <w:rFonts w:ascii="Times New Roman" w:hAnsi="Times New Roman" w:cs="Times New Roman"/>
          <w:caps/>
          <w:sz w:val="28"/>
          <w:szCs w:val="28"/>
        </w:rPr>
        <w:t>Пленарное заседание</w:t>
      </w:r>
    </w:p>
    <w:p w14:paraId="5595746F" w14:textId="77777777" w:rsidR="00554097" w:rsidRPr="00554097" w:rsidRDefault="00554097" w:rsidP="00554097">
      <w:pPr>
        <w:autoSpaceDE w:val="0"/>
        <w:autoSpaceDN w:val="0"/>
        <w:adjustRightInd w:val="0"/>
        <w:spacing w:after="0" w:line="240" w:lineRule="auto"/>
        <w:rPr>
          <w:rFonts w:ascii="Times New Roman" w:hAnsi="Times New Roman" w:cs="Times New Roman"/>
          <w:color w:val="000000"/>
          <w:sz w:val="24"/>
          <w:szCs w:val="24"/>
        </w:rPr>
      </w:pPr>
    </w:p>
    <w:p w14:paraId="21530E83" w14:textId="06A67FBE" w:rsidR="00AD01A6" w:rsidRDefault="00A3727F" w:rsidP="00AD01A6">
      <w:pPr>
        <w:spacing w:after="0"/>
        <w:rPr>
          <w:rFonts w:ascii="Times New Roman" w:hAnsi="Times New Roman" w:cs="Times New Roman"/>
          <w:i/>
          <w:iCs/>
          <w:color w:val="000000"/>
          <w:sz w:val="28"/>
          <w:szCs w:val="28"/>
        </w:rPr>
      </w:pPr>
      <w:r w:rsidRPr="00AD01A6">
        <w:rPr>
          <w:rFonts w:ascii="Times New Roman" w:hAnsi="Times New Roman" w:cs="Times New Roman"/>
          <w:i/>
          <w:iCs/>
          <w:color w:val="000000"/>
          <w:sz w:val="28"/>
          <w:szCs w:val="28"/>
        </w:rPr>
        <w:t>В</w:t>
      </w:r>
      <w:r w:rsidR="00554097" w:rsidRPr="00AD01A6">
        <w:rPr>
          <w:rFonts w:ascii="Times New Roman" w:hAnsi="Times New Roman" w:cs="Times New Roman"/>
          <w:i/>
          <w:iCs/>
          <w:color w:val="000000"/>
          <w:sz w:val="28"/>
          <w:szCs w:val="28"/>
        </w:rPr>
        <w:t>идеотрансляция</w:t>
      </w:r>
      <w:r w:rsidRPr="00AD01A6">
        <w:rPr>
          <w:rFonts w:ascii="Times New Roman" w:hAnsi="Times New Roman" w:cs="Times New Roman"/>
          <w:i/>
          <w:iCs/>
          <w:color w:val="000000"/>
          <w:sz w:val="28"/>
          <w:szCs w:val="28"/>
        </w:rPr>
        <w:t xml:space="preserve"> пленарного заседания</w:t>
      </w:r>
      <w:r w:rsidR="00554097" w:rsidRPr="00AD01A6">
        <w:rPr>
          <w:rFonts w:ascii="Times New Roman" w:hAnsi="Times New Roman" w:cs="Times New Roman"/>
          <w:i/>
          <w:iCs/>
          <w:color w:val="000000"/>
          <w:sz w:val="28"/>
          <w:szCs w:val="28"/>
        </w:rPr>
        <w:t xml:space="preserve"> состоится </w:t>
      </w:r>
      <w:r w:rsidRPr="00AD01A6">
        <w:rPr>
          <w:rFonts w:ascii="Times New Roman" w:hAnsi="Times New Roman" w:cs="Times New Roman"/>
          <w:i/>
          <w:iCs/>
          <w:color w:val="000000"/>
          <w:sz w:val="28"/>
          <w:szCs w:val="28"/>
        </w:rPr>
        <w:t xml:space="preserve">на </w:t>
      </w:r>
      <w:r w:rsidR="00913FDE" w:rsidRPr="00AD01A6">
        <w:rPr>
          <w:rFonts w:ascii="Times New Roman" w:hAnsi="Times New Roman" w:cs="Times New Roman"/>
          <w:i/>
          <w:iCs/>
          <w:color w:val="000000"/>
          <w:sz w:val="28"/>
          <w:szCs w:val="28"/>
        </w:rPr>
        <w:t xml:space="preserve">платформе Контур.Толк </w:t>
      </w:r>
      <w:r w:rsidRPr="00AD01A6">
        <w:rPr>
          <w:rFonts w:ascii="Times New Roman" w:hAnsi="Times New Roman" w:cs="Times New Roman"/>
          <w:i/>
          <w:iCs/>
          <w:color w:val="000000"/>
          <w:sz w:val="28"/>
          <w:szCs w:val="28"/>
        </w:rPr>
        <w:t>ФГБУН ВолНЦ РАН</w:t>
      </w:r>
      <w:r w:rsidR="00AD01A6" w:rsidRPr="00AD01A6">
        <w:rPr>
          <w:rFonts w:ascii="Times New Roman" w:hAnsi="Times New Roman" w:cs="Times New Roman"/>
          <w:i/>
          <w:iCs/>
          <w:color w:val="000000"/>
          <w:sz w:val="28"/>
          <w:szCs w:val="28"/>
        </w:rPr>
        <w:t>:</w:t>
      </w:r>
      <w:r w:rsidR="00AD01A6">
        <w:rPr>
          <w:rFonts w:ascii="Times New Roman" w:hAnsi="Times New Roman" w:cs="Times New Roman"/>
          <w:i/>
          <w:iCs/>
          <w:color w:val="000000"/>
          <w:sz w:val="28"/>
          <w:szCs w:val="28"/>
        </w:rPr>
        <w:t xml:space="preserve"> </w:t>
      </w:r>
      <w:hyperlink r:id="rId11" w:history="1">
        <w:r w:rsidR="00A82C99" w:rsidRPr="00FD24E3">
          <w:rPr>
            <w:rStyle w:val="a4"/>
            <w:rFonts w:ascii="Times New Roman" w:hAnsi="Times New Roman" w:cs="Times New Roman"/>
            <w:i/>
            <w:iCs/>
            <w:sz w:val="28"/>
            <w:szCs w:val="28"/>
          </w:rPr>
          <w:t>https://volnc.ktalk.ru/sbv2uue7t6p8?pinCode=1091</w:t>
        </w:r>
      </w:hyperlink>
    </w:p>
    <w:p w14:paraId="5DFC9255" w14:textId="4FF292D2" w:rsidR="00F54855" w:rsidRPr="00AD01A6" w:rsidRDefault="00AD01A6" w:rsidP="00AD01A6">
      <w:pPr>
        <w:spacing w:after="0"/>
        <w:rPr>
          <w:rFonts w:ascii="Times New Roman" w:hAnsi="Times New Roman" w:cs="Times New Roman"/>
          <w:i/>
          <w:iCs/>
          <w:sz w:val="28"/>
          <w:szCs w:val="28"/>
        </w:rPr>
      </w:pPr>
      <w:r>
        <w:rPr>
          <w:rFonts w:ascii="Times New Roman" w:hAnsi="Times New Roman" w:cs="Times New Roman"/>
          <w:i/>
          <w:iCs/>
          <w:color w:val="000000"/>
          <w:sz w:val="28"/>
          <w:szCs w:val="28"/>
        </w:rPr>
        <w:t>(</w:t>
      </w:r>
      <w:r w:rsidRPr="00AD01A6">
        <w:rPr>
          <w:rFonts w:ascii="Times New Roman" w:hAnsi="Times New Roman" w:cs="Times New Roman"/>
          <w:i/>
          <w:iCs/>
          <w:sz w:val="28"/>
          <w:szCs w:val="28"/>
        </w:rPr>
        <w:t>Пин-код</w:t>
      </w:r>
      <w:r>
        <w:rPr>
          <w:rFonts w:ascii="Times New Roman" w:hAnsi="Times New Roman" w:cs="Times New Roman"/>
          <w:i/>
          <w:iCs/>
          <w:sz w:val="28"/>
          <w:szCs w:val="28"/>
        </w:rPr>
        <w:t xml:space="preserve"> для подключения</w:t>
      </w:r>
      <w:r w:rsidRPr="00AD01A6">
        <w:rPr>
          <w:rFonts w:ascii="Times New Roman" w:hAnsi="Times New Roman" w:cs="Times New Roman"/>
          <w:i/>
          <w:iCs/>
          <w:sz w:val="28"/>
          <w:szCs w:val="28"/>
        </w:rPr>
        <w:t xml:space="preserve">: </w:t>
      </w:r>
      <w:r w:rsidR="00A82C99" w:rsidRPr="00B174FD">
        <w:rPr>
          <w:rFonts w:ascii="Times New Roman" w:hAnsi="Times New Roman" w:cs="Times New Roman"/>
          <w:i/>
          <w:iCs/>
          <w:sz w:val="28"/>
          <w:szCs w:val="28"/>
        </w:rPr>
        <w:t>1091</w:t>
      </w:r>
      <w:r>
        <w:rPr>
          <w:rFonts w:ascii="Times New Roman" w:hAnsi="Times New Roman" w:cs="Times New Roman"/>
          <w:i/>
          <w:iCs/>
          <w:sz w:val="28"/>
          <w:szCs w:val="28"/>
        </w:rPr>
        <w:t>)</w:t>
      </w:r>
    </w:p>
    <w:p w14:paraId="28CEDC7F" w14:textId="77777777" w:rsidR="00A3727F" w:rsidRPr="00F54855" w:rsidRDefault="00A3727F" w:rsidP="00554097">
      <w:pPr>
        <w:rPr>
          <w:rFonts w:ascii="Times New Roman" w:hAnsi="Times New Roman" w:cs="Times New Roman"/>
          <w:caps/>
          <w:sz w:val="24"/>
          <w:szCs w:val="24"/>
        </w:rPr>
      </w:pPr>
    </w:p>
    <w:p w14:paraId="080F5574" w14:textId="5087B55B" w:rsidR="002D3772" w:rsidRPr="002D3772" w:rsidRDefault="002D3772" w:rsidP="002D3772">
      <w:pPr>
        <w:shd w:val="clear" w:color="auto" w:fill="FFFFFF"/>
        <w:spacing w:after="0" w:line="240" w:lineRule="auto"/>
        <w:jc w:val="center"/>
        <w:rPr>
          <w:rFonts w:ascii="Times New Roman" w:eastAsia="Times New Roman" w:hAnsi="Times New Roman" w:cs="Times New Roman"/>
          <w:b/>
          <w:bCs/>
          <w:sz w:val="28"/>
          <w:szCs w:val="28"/>
          <w:lang w:eastAsia="ru-RU"/>
        </w:rPr>
      </w:pPr>
      <w:r w:rsidRPr="002D3772">
        <w:rPr>
          <w:rFonts w:ascii="Times New Roman" w:eastAsia="Times New Roman" w:hAnsi="Times New Roman" w:cs="Times New Roman"/>
          <w:b/>
          <w:bCs/>
          <w:sz w:val="28"/>
          <w:szCs w:val="28"/>
          <w:lang w:eastAsia="ru-RU"/>
        </w:rPr>
        <w:t>СЕКЦИИ КОНФЕРЕНЦИИ</w:t>
      </w:r>
    </w:p>
    <w:p w14:paraId="59F41D31" w14:textId="77777777" w:rsidR="002D3772" w:rsidRPr="002D3772" w:rsidRDefault="002D3772" w:rsidP="002D3772">
      <w:pPr>
        <w:shd w:val="clear" w:color="auto" w:fill="FFFFFF"/>
        <w:spacing w:after="0" w:line="240" w:lineRule="auto"/>
        <w:jc w:val="both"/>
        <w:rPr>
          <w:rFonts w:ascii="Times New Roman" w:eastAsia="Times New Roman" w:hAnsi="Times New Roman" w:cs="Times New Roman"/>
          <w:sz w:val="28"/>
          <w:szCs w:val="28"/>
          <w:lang w:eastAsia="ru-RU"/>
        </w:rPr>
      </w:pPr>
    </w:p>
    <w:p w14:paraId="4F4DE8C1" w14:textId="3AEACDD9" w:rsidR="002D3772" w:rsidRPr="000D2326" w:rsidRDefault="002D3772" w:rsidP="002D3772">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D2326">
        <w:rPr>
          <w:rFonts w:ascii="Times New Roman" w:eastAsia="Times New Roman" w:hAnsi="Times New Roman" w:cs="Times New Roman"/>
          <w:b/>
          <w:bCs/>
          <w:i/>
          <w:iCs/>
          <w:spacing w:val="-2"/>
          <w:sz w:val="28"/>
          <w:szCs w:val="28"/>
          <w:lang w:eastAsia="ru-RU"/>
        </w:rPr>
        <w:t>Секция</w:t>
      </w:r>
      <w:r w:rsidR="000D2326" w:rsidRPr="000D2326">
        <w:rPr>
          <w:rFonts w:ascii="Times New Roman" w:eastAsia="Times New Roman" w:hAnsi="Times New Roman" w:cs="Times New Roman"/>
          <w:b/>
          <w:bCs/>
          <w:i/>
          <w:iCs/>
          <w:spacing w:val="-2"/>
          <w:sz w:val="28"/>
          <w:szCs w:val="28"/>
          <w:lang w:eastAsia="ru-RU"/>
        </w:rPr>
        <w:t> </w:t>
      </w:r>
      <w:r w:rsidRPr="000D2326">
        <w:rPr>
          <w:rFonts w:ascii="Times New Roman" w:eastAsia="Times New Roman" w:hAnsi="Times New Roman" w:cs="Times New Roman"/>
          <w:b/>
          <w:bCs/>
          <w:i/>
          <w:iCs/>
          <w:spacing w:val="-2"/>
          <w:sz w:val="28"/>
          <w:szCs w:val="28"/>
          <w:lang w:eastAsia="ru-RU"/>
        </w:rPr>
        <w:t>1.</w:t>
      </w:r>
      <w:r w:rsidRPr="000D2326">
        <w:rPr>
          <w:rFonts w:ascii="Times New Roman" w:eastAsia="Times New Roman" w:hAnsi="Times New Roman" w:cs="Times New Roman"/>
          <w:spacing w:val="-2"/>
          <w:sz w:val="28"/>
          <w:szCs w:val="28"/>
          <w:lang w:eastAsia="ru-RU"/>
        </w:rPr>
        <w:t> «Проблемы и перспективы социально-экономического развития территорий в условиях структурно-технологической трансформации российской экономики»</w:t>
      </w:r>
    </w:p>
    <w:p w14:paraId="7AE714FE" w14:textId="41AEFCAC" w:rsidR="002D3772" w:rsidRPr="000D2326" w:rsidRDefault="002D3772" w:rsidP="002D3772">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D2326">
        <w:rPr>
          <w:rFonts w:ascii="Times New Roman" w:eastAsia="Times New Roman" w:hAnsi="Times New Roman" w:cs="Times New Roman"/>
          <w:b/>
          <w:bCs/>
          <w:i/>
          <w:iCs/>
          <w:spacing w:val="-2"/>
          <w:sz w:val="28"/>
          <w:szCs w:val="28"/>
          <w:lang w:eastAsia="ru-RU"/>
        </w:rPr>
        <w:t>Секция</w:t>
      </w:r>
      <w:r w:rsidR="000D2326" w:rsidRPr="000D2326">
        <w:rPr>
          <w:rFonts w:ascii="Times New Roman" w:eastAsia="Times New Roman" w:hAnsi="Times New Roman" w:cs="Times New Roman"/>
          <w:b/>
          <w:bCs/>
          <w:i/>
          <w:iCs/>
          <w:spacing w:val="-2"/>
          <w:sz w:val="28"/>
          <w:szCs w:val="28"/>
          <w:lang w:eastAsia="ru-RU"/>
        </w:rPr>
        <w:t> </w:t>
      </w:r>
      <w:r w:rsidRPr="000D2326">
        <w:rPr>
          <w:rFonts w:ascii="Times New Roman" w:eastAsia="Times New Roman" w:hAnsi="Times New Roman" w:cs="Times New Roman"/>
          <w:b/>
          <w:bCs/>
          <w:i/>
          <w:iCs/>
          <w:spacing w:val="-2"/>
          <w:sz w:val="28"/>
          <w:szCs w:val="28"/>
          <w:lang w:eastAsia="ru-RU"/>
        </w:rPr>
        <w:t>2</w:t>
      </w:r>
      <w:r w:rsidRPr="000D2326">
        <w:rPr>
          <w:rFonts w:ascii="Times New Roman" w:eastAsia="Times New Roman" w:hAnsi="Times New Roman" w:cs="Times New Roman"/>
          <w:b/>
          <w:bCs/>
          <w:spacing w:val="-2"/>
          <w:sz w:val="28"/>
          <w:szCs w:val="28"/>
          <w:lang w:eastAsia="ru-RU"/>
        </w:rPr>
        <w:t>.</w:t>
      </w:r>
      <w:r w:rsidRPr="000D2326">
        <w:rPr>
          <w:rFonts w:ascii="Times New Roman" w:eastAsia="Times New Roman" w:hAnsi="Times New Roman" w:cs="Times New Roman"/>
          <w:spacing w:val="-2"/>
          <w:sz w:val="28"/>
          <w:szCs w:val="28"/>
          <w:lang w:eastAsia="ru-RU"/>
        </w:rPr>
        <w:t> «Проблемы и перспективы пространственного развития территорий»</w:t>
      </w:r>
    </w:p>
    <w:p w14:paraId="0E1D4F29" w14:textId="774640DE" w:rsidR="002D3772" w:rsidRPr="000D2326" w:rsidRDefault="002D3772" w:rsidP="002D3772">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D2326">
        <w:rPr>
          <w:rFonts w:ascii="Times New Roman" w:eastAsia="Times New Roman" w:hAnsi="Times New Roman" w:cs="Times New Roman"/>
          <w:b/>
          <w:bCs/>
          <w:i/>
          <w:iCs/>
          <w:spacing w:val="-2"/>
          <w:sz w:val="28"/>
          <w:szCs w:val="28"/>
          <w:lang w:eastAsia="ru-RU"/>
        </w:rPr>
        <w:t>Секция</w:t>
      </w:r>
      <w:r w:rsidR="000D2326" w:rsidRPr="000D2326">
        <w:rPr>
          <w:rFonts w:ascii="Times New Roman" w:eastAsia="Times New Roman" w:hAnsi="Times New Roman" w:cs="Times New Roman"/>
          <w:b/>
          <w:bCs/>
          <w:i/>
          <w:iCs/>
          <w:spacing w:val="-2"/>
          <w:sz w:val="28"/>
          <w:szCs w:val="28"/>
          <w:lang w:eastAsia="ru-RU"/>
        </w:rPr>
        <w:t> </w:t>
      </w:r>
      <w:r w:rsidRPr="000D2326">
        <w:rPr>
          <w:rFonts w:ascii="Times New Roman" w:eastAsia="Times New Roman" w:hAnsi="Times New Roman" w:cs="Times New Roman"/>
          <w:b/>
          <w:bCs/>
          <w:i/>
          <w:iCs/>
          <w:spacing w:val="-2"/>
          <w:sz w:val="28"/>
          <w:szCs w:val="28"/>
          <w:lang w:eastAsia="ru-RU"/>
        </w:rPr>
        <w:t>3.</w:t>
      </w:r>
      <w:r w:rsidRPr="000D2326">
        <w:rPr>
          <w:rFonts w:ascii="Times New Roman" w:eastAsia="Times New Roman" w:hAnsi="Times New Roman" w:cs="Times New Roman"/>
          <w:spacing w:val="-2"/>
          <w:sz w:val="28"/>
          <w:szCs w:val="28"/>
          <w:lang w:eastAsia="ru-RU"/>
        </w:rPr>
        <w:t> «Проблемы и актуальные вопросы развития финансовой системы»</w:t>
      </w:r>
    </w:p>
    <w:p w14:paraId="1572872D" w14:textId="396DD84B" w:rsidR="002D3772" w:rsidRPr="000D2326" w:rsidRDefault="002D3772" w:rsidP="002D3772">
      <w:pPr>
        <w:shd w:val="clear" w:color="auto" w:fill="FFFFFF"/>
        <w:spacing w:after="0" w:line="240" w:lineRule="auto"/>
        <w:jc w:val="both"/>
        <w:rPr>
          <w:rFonts w:ascii="Times New Roman" w:eastAsia="Times New Roman" w:hAnsi="Times New Roman" w:cs="Times New Roman"/>
          <w:b/>
          <w:bCs/>
          <w:spacing w:val="-2"/>
          <w:sz w:val="28"/>
          <w:szCs w:val="28"/>
          <w:lang w:eastAsia="ru-RU"/>
        </w:rPr>
      </w:pPr>
      <w:r w:rsidRPr="000D2326">
        <w:rPr>
          <w:rFonts w:ascii="Times New Roman" w:eastAsia="Times New Roman" w:hAnsi="Times New Roman" w:cs="Times New Roman"/>
          <w:b/>
          <w:bCs/>
          <w:i/>
          <w:iCs/>
          <w:spacing w:val="-2"/>
          <w:sz w:val="28"/>
          <w:szCs w:val="28"/>
          <w:lang w:eastAsia="ru-RU"/>
        </w:rPr>
        <w:t>Секция</w:t>
      </w:r>
      <w:r w:rsidR="000D2326" w:rsidRPr="000D2326">
        <w:rPr>
          <w:rFonts w:ascii="Times New Roman" w:eastAsia="Times New Roman" w:hAnsi="Times New Roman" w:cs="Times New Roman"/>
          <w:b/>
          <w:bCs/>
          <w:i/>
          <w:iCs/>
          <w:spacing w:val="-2"/>
          <w:sz w:val="28"/>
          <w:szCs w:val="28"/>
          <w:lang w:eastAsia="ru-RU"/>
        </w:rPr>
        <w:t> </w:t>
      </w:r>
      <w:r w:rsidRPr="000D2326">
        <w:rPr>
          <w:rFonts w:ascii="Times New Roman" w:eastAsia="Times New Roman" w:hAnsi="Times New Roman" w:cs="Times New Roman"/>
          <w:b/>
          <w:bCs/>
          <w:i/>
          <w:iCs/>
          <w:spacing w:val="-2"/>
          <w:sz w:val="28"/>
          <w:szCs w:val="28"/>
          <w:lang w:eastAsia="ru-RU"/>
        </w:rPr>
        <w:t>4.</w:t>
      </w:r>
      <w:r w:rsidR="000D2326" w:rsidRPr="000D2326">
        <w:rPr>
          <w:rFonts w:ascii="Times New Roman" w:eastAsia="Times New Roman" w:hAnsi="Times New Roman" w:cs="Times New Roman"/>
          <w:spacing w:val="-2"/>
          <w:sz w:val="28"/>
          <w:szCs w:val="28"/>
          <w:lang w:eastAsia="ru-RU"/>
        </w:rPr>
        <w:t> </w:t>
      </w:r>
      <w:r w:rsidRPr="000D2326">
        <w:rPr>
          <w:rFonts w:ascii="Times New Roman" w:eastAsia="Times New Roman" w:hAnsi="Times New Roman" w:cs="Times New Roman"/>
          <w:spacing w:val="-2"/>
          <w:sz w:val="28"/>
          <w:szCs w:val="28"/>
          <w:lang w:eastAsia="ru-RU"/>
        </w:rPr>
        <w:t>«Научно-технологическое развитие территорий: проблемы и перспективы»</w:t>
      </w:r>
    </w:p>
    <w:p w14:paraId="3D86A451" w14:textId="77777777" w:rsidR="00F54855" w:rsidRPr="00F54855" w:rsidRDefault="00F54855" w:rsidP="00F54855">
      <w:pPr>
        <w:rPr>
          <w:rFonts w:ascii="Times New Roman" w:hAnsi="Times New Roman" w:cs="Times New Roman"/>
          <w:caps/>
          <w:sz w:val="24"/>
          <w:szCs w:val="24"/>
        </w:rPr>
      </w:pPr>
      <w:r w:rsidRPr="00F54855">
        <w:rPr>
          <w:rFonts w:ascii="Times New Roman" w:hAnsi="Times New Roman" w:cs="Times New Roman"/>
          <w:caps/>
          <w:sz w:val="24"/>
          <w:szCs w:val="24"/>
        </w:rPr>
        <w:br w:type="page"/>
      </w:r>
    </w:p>
    <w:p w14:paraId="715A7E4E" w14:textId="5903C83F" w:rsidR="00F54855" w:rsidRPr="008A6717" w:rsidRDefault="00F54855" w:rsidP="008A6717">
      <w:pPr>
        <w:spacing w:after="0" w:line="240" w:lineRule="auto"/>
        <w:ind w:firstLine="709"/>
        <w:jc w:val="center"/>
        <w:rPr>
          <w:rFonts w:ascii="Times New Roman" w:hAnsi="Times New Roman" w:cs="Times New Roman"/>
          <w:b/>
          <w:caps/>
          <w:sz w:val="28"/>
          <w:szCs w:val="28"/>
        </w:rPr>
      </w:pPr>
      <w:r w:rsidRPr="008A6717">
        <w:rPr>
          <w:rFonts w:ascii="Times New Roman" w:hAnsi="Times New Roman" w:cs="Times New Roman"/>
          <w:b/>
          <w:caps/>
          <w:sz w:val="28"/>
          <w:szCs w:val="28"/>
        </w:rPr>
        <w:lastRenderedPageBreak/>
        <w:t>пленарное заседание</w:t>
      </w:r>
    </w:p>
    <w:p w14:paraId="37AC7018" w14:textId="0F32C8CB" w:rsidR="00F54855" w:rsidRPr="008A6717" w:rsidRDefault="00F54855" w:rsidP="008A6717">
      <w:pPr>
        <w:spacing w:after="0" w:line="240" w:lineRule="auto"/>
        <w:ind w:firstLine="709"/>
        <w:jc w:val="center"/>
        <w:rPr>
          <w:rFonts w:ascii="Times New Roman" w:hAnsi="Times New Roman" w:cs="Times New Roman"/>
          <w:sz w:val="28"/>
          <w:szCs w:val="28"/>
        </w:rPr>
      </w:pPr>
      <w:r w:rsidRPr="008A6717">
        <w:rPr>
          <w:rFonts w:ascii="Times New Roman" w:hAnsi="Times New Roman" w:cs="Times New Roman"/>
          <w:caps/>
          <w:sz w:val="28"/>
          <w:szCs w:val="28"/>
        </w:rPr>
        <w:t>1</w:t>
      </w:r>
      <w:r w:rsidR="00102705">
        <w:rPr>
          <w:rFonts w:ascii="Times New Roman" w:hAnsi="Times New Roman" w:cs="Times New Roman"/>
          <w:caps/>
          <w:sz w:val="28"/>
          <w:szCs w:val="28"/>
        </w:rPr>
        <w:t>9</w:t>
      </w:r>
      <w:r w:rsidRPr="008A6717">
        <w:rPr>
          <w:rFonts w:ascii="Times New Roman" w:hAnsi="Times New Roman" w:cs="Times New Roman"/>
          <w:caps/>
          <w:sz w:val="28"/>
          <w:szCs w:val="28"/>
        </w:rPr>
        <w:t xml:space="preserve"> </w:t>
      </w:r>
      <w:r w:rsidRPr="008A6717">
        <w:rPr>
          <w:rFonts w:ascii="Times New Roman" w:hAnsi="Times New Roman" w:cs="Times New Roman"/>
          <w:sz w:val="28"/>
          <w:szCs w:val="28"/>
        </w:rPr>
        <w:t>мая 202</w:t>
      </w:r>
      <w:r w:rsidR="009077A6" w:rsidRPr="009077A6">
        <w:rPr>
          <w:rFonts w:ascii="Times New Roman" w:hAnsi="Times New Roman" w:cs="Times New Roman"/>
          <w:sz w:val="28"/>
          <w:szCs w:val="28"/>
        </w:rPr>
        <w:t>6</w:t>
      </w:r>
      <w:r w:rsidRPr="008A6717">
        <w:rPr>
          <w:rFonts w:ascii="Times New Roman" w:hAnsi="Times New Roman" w:cs="Times New Roman"/>
          <w:sz w:val="28"/>
          <w:szCs w:val="28"/>
        </w:rPr>
        <w:t xml:space="preserve"> года 10</w:t>
      </w:r>
      <w:r w:rsidR="003613F1">
        <w:rPr>
          <w:rFonts w:ascii="Times New Roman" w:hAnsi="Times New Roman" w:cs="Times New Roman"/>
          <w:sz w:val="28"/>
          <w:szCs w:val="28"/>
        </w:rPr>
        <w:t>.</w:t>
      </w:r>
      <w:r w:rsidRPr="008A6717">
        <w:rPr>
          <w:rFonts w:ascii="Times New Roman" w:hAnsi="Times New Roman" w:cs="Times New Roman"/>
          <w:sz w:val="28"/>
          <w:szCs w:val="28"/>
        </w:rPr>
        <w:t>00-12</w:t>
      </w:r>
      <w:r w:rsidR="003613F1">
        <w:rPr>
          <w:rFonts w:ascii="Times New Roman" w:hAnsi="Times New Roman" w:cs="Times New Roman"/>
          <w:sz w:val="28"/>
          <w:szCs w:val="28"/>
        </w:rPr>
        <w:t>.</w:t>
      </w:r>
      <w:r w:rsidRPr="008A6717">
        <w:rPr>
          <w:rFonts w:ascii="Times New Roman" w:hAnsi="Times New Roman" w:cs="Times New Roman"/>
          <w:sz w:val="28"/>
          <w:szCs w:val="28"/>
        </w:rPr>
        <w:t>00 (московское время)</w:t>
      </w:r>
    </w:p>
    <w:p w14:paraId="6CE1EE14" w14:textId="77777777" w:rsidR="00F0017D" w:rsidRPr="00E47D4F" w:rsidRDefault="00F0017D" w:rsidP="009820E4">
      <w:pPr>
        <w:spacing w:after="0" w:line="240" w:lineRule="auto"/>
        <w:ind w:firstLine="709"/>
        <w:jc w:val="center"/>
        <w:rPr>
          <w:rFonts w:ascii="Times New Roman" w:hAnsi="Times New Roman" w:cs="Times New Roman"/>
          <w:b/>
          <w:i/>
          <w:sz w:val="16"/>
          <w:szCs w:val="16"/>
          <w:lang w:val="uk-UA"/>
        </w:rPr>
      </w:pPr>
    </w:p>
    <w:p w14:paraId="614D06CB" w14:textId="12064FBD" w:rsidR="00AD01A6" w:rsidRDefault="00872DA4" w:rsidP="00AD01A6">
      <w:pPr>
        <w:spacing w:after="0" w:line="240" w:lineRule="auto"/>
        <w:jc w:val="center"/>
        <w:rPr>
          <w:rFonts w:ascii="Times New Roman" w:hAnsi="Times New Roman" w:cs="Times New Roman"/>
          <w:i/>
          <w:iCs/>
          <w:color w:val="000000"/>
          <w:sz w:val="28"/>
          <w:szCs w:val="28"/>
        </w:rPr>
      </w:pPr>
      <w:r w:rsidRPr="00AD01A6">
        <w:rPr>
          <w:rFonts w:ascii="Times New Roman" w:hAnsi="Times New Roman" w:cs="Times New Roman"/>
          <w:bCs/>
          <w:i/>
          <w:sz w:val="28"/>
          <w:szCs w:val="28"/>
          <w:lang w:val="uk-UA"/>
        </w:rPr>
        <w:t>Ссылка на трансляцию</w:t>
      </w:r>
      <w:r w:rsidR="009820E4" w:rsidRPr="00AD01A6">
        <w:rPr>
          <w:rFonts w:ascii="Times New Roman" w:hAnsi="Times New Roman" w:cs="Times New Roman"/>
          <w:bCs/>
          <w:i/>
          <w:sz w:val="28"/>
          <w:szCs w:val="28"/>
          <w:lang w:val="uk-UA"/>
        </w:rPr>
        <w:t>:</w:t>
      </w:r>
      <w:r w:rsidR="00AD01A6" w:rsidRPr="00AD01A6">
        <w:rPr>
          <w:rFonts w:ascii="Times New Roman" w:hAnsi="Times New Roman" w:cs="Times New Roman"/>
          <w:i/>
          <w:iCs/>
          <w:color w:val="000000"/>
          <w:sz w:val="28"/>
          <w:szCs w:val="28"/>
        </w:rPr>
        <w:t xml:space="preserve"> </w:t>
      </w:r>
      <w:r w:rsidR="009077A6" w:rsidRPr="009077A6">
        <w:rPr>
          <w:rStyle w:val="a4"/>
          <w:rFonts w:ascii="Times New Roman" w:hAnsi="Times New Roman" w:cs="Times New Roman"/>
          <w:i/>
          <w:iCs/>
          <w:sz w:val="28"/>
          <w:szCs w:val="28"/>
        </w:rPr>
        <w:t>https://volnc.ktalk.ru/sbv2uue7t6p8?pinCode=1091</w:t>
      </w:r>
      <w:r w:rsidR="00AD01A6">
        <w:rPr>
          <w:rFonts w:ascii="Times New Roman" w:hAnsi="Times New Roman" w:cs="Times New Roman"/>
          <w:i/>
          <w:iCs/>
          <w:color w:val="000000"/>
          <w:sz w:val="28"/>
          <w:szCs w:val="28"/>
        </w:rPr>
        <w:t xml:space="preserve"> </w:t>
      </w:r>
    </w:p>
    <w:p w14:paraId="74684C27" w14:textId="0B6A7D8E" w:rsidR="00AD01A6" w:rsidRPr="00AD01A6" w:rsidRDefault="00AD01A6" w:rsidP="00AD01A6">
      <w:pPr>
        <w:spacing w:after="0" w:line="240" w:lineRule="auto"/>
        <w:jc w:val="center"/>
        <w:rPr>
          <w:rFonts w:ascii="Times New Roman" w:hAnsi="Times New Roman" w:cs="Times New Roman"/>
          <w:i/>
          <w:iCs/>
          <w:sz w:val="28"/>
          <w:szCs w:val="28"/>
        </w:rPr>
      </w:pPr>
      <w:r>
        <w:rPr>
          <w:rFonts w:ascii="Times New Roman" w:hAnsi="Times New Roman" w:cs="Times New Roman"/>
          <w:i/>
          <w:iCs/>
          <w:color w:val="000000"/>
          <w:sz w:val="28"/>
          <w:szCs w:val="28"/>
        </w:rPr>
        <w:t>(</w:t>
      </w:r>
      <w:r w:rsidRPr="00AD01A6">
        <w:rPr>
          <w:rFonts w:ascii="Times New Roman" w:hAnsi="Times New Roman" w:cs="Times New Roman"/>
          <w:i/>
          <w:iCs/>
          <w:sz w:val="28"/>
          <w:szCs w:val="28"/>
        </w:rPr>
        <w:t>Пин-код</w:t>
      </w:r>
      <w:r>
        <w:rPr>
          <w:rFonts w:ascii="Times New Roman" w:hAnsi="Times New Roman" w:cs="Times New Roman"/>
          <w:i/>
          <w:iCs/>
          <w:sz w:val="28"/>
          <w:szCs w:val="28"/>
        </w:rPr>
        <w:t xml:space="preserve"> для подключения</w:t>
      </w:r>
      <w:r w:rsidRPr="00AD01A6">
        <w:rPr>
          <w:rFonts w:ascii="Times New Roman" w:hAnsi="Times New Roman" w:cs="Times New Roman"/>
          <w:i/>
          <w:iCs/>
          <w:sz w:val="28"/>
          <w:szCs w:val="28"/>
        </w:rPr>
        <w:t xml:space="preserve">: </w:t>
      </w:r>
      <w:r w:rsidR="009077A6" w:rsidRPr="00B174FD">
        <w:rPr>
          <w:rFonts w:ascii="Times New Roman" w:hAnsi="Times New Roman" w:cs="Times New Roman"/>
          <w:i/>
          <w:iCs/>
          <w:sz w:val="28"/>
          <w:szCs w:val="28"/>
        </w:rPr>
        <w:t>1091</w:t>
      </w:r>
      <w:r>
        <w:rPr>
          <w:rFonts w:ascii="Times New Roman" w:hAnsi="Times New Roman" w:cs="Times New Roman"/>
          <w:i/>
          <w:iCs/>
          <w:sz w:val="28"/>
          <w:szCs w:val="28"/>
        </w:rPr>
        <w:t>)</w:t>
      </w:r>
    </w:p>
    <w:p w14:paraId="2144C178" w14:textId="77777777" w:rsidR="006A0048" w:rsidRDefault="006A0048" w:rsidP="008A6717">
      <w:pPr>
        <w:spacing w:after="0" w:line="240" w:lineRule="auto"/>
        <w:ind w:firstLine="709"/>
        <w:rPr>
          <w:rFonts w:ascii="Times New Roman" w:hAnsi="Times New Roman" w:cs="Times New Roman"/>
          <w:b/>
          <w:iCs/>
          <w:sz w:val="28"/>
          <w:szCs w:val="28"/>
          <w:lang w:val="uk-UA"/>
        </w:rPr>
      </w:pPr>
    </w:p>
    <w:p w14:paraId="6D552900" w14:textId="769EE35B" w:rsidR="00F54855" w:rsidRPr="008A6717" w:rsidRDefault="00F54855" w:rsidP="008A6717">
      <w:pPr>
        <w:spacing w:after="0" w:line="240" w:lineRule="auto"/>
        <w:ind w:firstLine="709"/>
        <w:rPr>
          <w:rFonts w:ascii="Times New Roman" w:hAnsi="Times New Roman" w:cs="Times New Roman"/>
          <w:b/>
          <w:iCs/>
          <w:sz w:val="28"/>
          <w:szCs w:val="28"/>
          <w:lang w:val="uk-UA"/>
        </w:rPr>
      </w:pPr>
      <w:r w:rsidRPr="008A6717">
        <w:rPr>
          <w:rFonts w:ascii="Times New Roman" w:hAnsi="Times New Roman" w:cs="Times New Roman"/>
          <w:b/>
          <w:iCs/>
          <w:sz w:val="28"/>
          <w:szCs w:val="28"/>
          <w:lang w:val="uk-UA"/>
        </w:rPr>
        <w:t>Вступительное слово</w:t>
      </w:r>
    </w:p>
    <w:p w14:paraId="664B21D1" w14:textId="77777777" w:rsidR="006A0048" w:rsidRDefault="006A0048" w:rsidP="008A6717">
      <w:pPr>
        <w:spacing w:after="0" w:line="240" w:lineRule="auto"/>
        <w:ind w:firstLine="709"/>
        <w:jc w:val="both"/>
        <w:rPr>
          <w:rFonts w:ascii="Times New Roman" w:hAnsi="Times New Roman" w:cs="Times New Roman"/>
          <w:i/>
          <w:sz w:val="28"/>
          <w:szCs w:val="28"/>
        </w:rPr>
      </w:pPr>
    </w:p>
    <w:p w14:paraId="16AE6366" w14:textId="0DC05F1E" w:rsidR="008A6717" w:rsidRDefault="00B80E27" w:rsidP="008A6717">
      <w:pPr>
        <w:spacing w:after="0" w:line="240" w:lineRule="auto"/>
        <w:ind w:firstLine="709"/>
        <w:jc w:val="both"/>
        <w:rPr>
          <w:rFonts w:ascii="Times New Roman" w:hAnsi="Times New Roman" w:cs="Times New Roman"/>
          <w:iCs/>
          <w:sz w:val="28"/>
          <w:szCs w:val="28"/>
        </w:rPr>
      </w:pPr>
      <w:r w:rsidRPr="00B80E27">
        <w:rPr>
          <w:rFonts w:ascii="Times New Roman" w:hAnsi="Times New Roman" w:cs="Times New Roman"/>
          <w:i/>
          <w:sz w:val="28"/>
          <w:szCs w:val="28"/>
        </w:rPr>
        <w:t xml:space="preserve">Лукин Евгений Владимирович </w:t>
      </w:r>
      <w:r w:rsidR="003613F1" w:rsidRPr="00D83A8E">
        <w:rPr>
          <w:rFonts w:ascii="Times New Roman" w:hAnsi="Times New Roman" w:cs="Times New Roman"/>
          <w:iCs/>
          <w:sz w:val="28"/>
          <w:szCs w:val="28"/>
        </w:rPr>
        <w:t xml:space="preserve">– </w:t>
      </w:r>
      <w:r>
        <w:rPr>
          <w:rFonts w:ascii="Times New Roman" w:hAnsi="Times New Roman" w:cs="Times New Roman"/>
          <w:iCs/>
          <w:sz w:val="28"/>
          <w:szCs w:val="28"/>
        </w:rPr>
        <w:t>к</w:t>
      </w:r>
      <w:r w:rsidRPr="00B80E27">
        <w:rPr>
          <w:rFonts w:ascii="Times New Roman" w:hAnsi="Times New Roman" w:cs="Times New Roman"/>
          <w:iCs/>
          <w:sz w:val="28"/>
          <w:szCs w:val="28"/>
        </w:rPr>
        <w:t>.э.н., зав. центром структурных исследований и прогнозирования территориального развития, ведущий научный сотрудник ФГБУН ВолНЦ РАН, г. Вологда</w:t>
      </w:r>
    </w:p>
    <w:p w14:paraId="4F41BC92" w14:textId="02FA6F7E" w:rsidR="003613F1" w:rsidRPr="006A0048" w:rsidRDefault="003613F1" w:rsidP="008A6717">
      <w:pPr>
        <w:spacing w:after="0" w:line="240" w:lineRule="auto"/>
        <w:ind w:firstLine="709"/>
        <w:jc w:val="both"/>
        <w:rPr>
          <w:rFonts w:ascii="Times New Roman" w:hAnsi="Times New Roman" w:cs="Times New Roman"/>
          <w:b/>
          <w:sz w:val="28"/>
          <w:szCs w:val="28"/>
        </w:rPr>
      </w:pPr>
    </w:p>
    <w:p w14:paraId="10FA9CBA" w14:textId="2A385C82" w:rsidR="008A6717" w:rsidRDefault="008A6717" w:rsidP="008A671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Выступающие и темы докладов</w:t>
      </w:r>
    </w:p>
    <w:p w14:paraId="46AC4C25" w14:textId="2D807ECC" w:rsidR="00DE7C60" w:rsidRPr="00E47D4F" w:rsidRDefault="00DE7C60" w:rsidP="00DE7C60">
      <w:pPr>
        <w:spacing w:after="0" w:line="240" w:lineRule="auto"/>
        <w:ind w:firstLine="709"/>
        <w:jc w:val="both"/>
        <w:rPr>
          <w:rFonts w:ascii="Times New Roman" w:hAnsi="Times New Roman" w:cs="Times New Roman"/>
          <w:bCs/>
          <w:i/>
          <w:iCs/>
          <w:sz w:val="18"/>
          <w:szCs w:val="18"/>
        </w:rPr>
      </w:pPr>
    </w:p>
    <w:p w14:paraId="494501C8" w14:textId="226E99F6" w:rsidR="00773CD1" w:rsidRDefault="00773CD1" w:rsidP="00145F71">
      <w:pPr>
        <w:spacing w:after="0" w:line="240" w:lineRule="auto"/>
        <w:ind w:firstLine="709"/>
        <w:jc w:val="both"/>
        <w:rPr>
          <w:rFonts w:ascii="Times New Roman" w:hAnsi="Times New Roman" w:cs="Times New Roman"/>
          <w:bCs/>
          <w:sz w:val="28"/>
          <w:szCs w:val="28"/>
        </w:rPr>
      </w:pPr>
      <w:r w:rsidRPr="008066CF">
        <w:rPr>
          <w:rFonts w:ascii="Times New Roman" w:hAnsi="Times New Roman" w:cs="Times New Roman"/>
          <w:bCs/>
          <w:i/>
          <w:iCs/>
          <w:sz w:val="28"/>
          <w:szCs w:val="28"/>
        </w:rPr>
        <w:t>1.</w:t>
      </w:r>
      <w:r w:rsidR="00342CAF">
        <w:rPr>
          <w:rFonts w:ascii="Times New Roman" w:hAnsi="Times New Roman" w:cs="Times New Roman"/>
          <w:bCs/>
          <w:sz w:val="28"/>
          <w:szCs w:val="28"/>
        </w:rPr>
        <w:t> </w:t>
      </w:r>
      <w:r w:rsidR="00B80E27" w:rsidRPr="00B80E27">
        <w:rPr>
          <w:rFonts w:ascii="Times New Roman" w:hAnsi="Times New Roman" w:cs="Times New Roman"/>
          <w:bCs/>
          <w:i/>
          <w:iCs/>
          <w:sz w:val="28"/>
          <w:szCs w:val="28"/>
        </w:rPr>
        <w:t>Межрегиональные экономические и инфраструктурные диспропорции на Северо-Западе России</w:t>
      </w:r>
    </w:p>
    <w:p w14:paraId="6599C0DA" w14:textId="74C29F5B" w:rsidR="00145F71" w:rsidRPr="00145F71" w:rsidRDefault="00B80E27" w:rsidP="00145F71">
      <w:pPr>
        <w:spacing w:after="0" w:line="240" w:lineRule="auto"/>
        <w:ind w:firstLine="709"/>
        <w:jc w:val="both"/>
        <w:rPr>
          <w:rFonts w:ascii="Times New Roman" w:hAnsi="Times New Roman" w:cs="Times New Roman"/>
          <w:bCs/>
          <w:sz w:val="28"/>
          <w:szCs w:val="28"/>
        </w:rPr>
      </w:pPr>
      <w:r w:rsidRPr="00B80E27">
        <w:rPr>
          <w:rFonts w:ascii="Times New Roman" w:hAnsi="Times New Roman" w:cs="Times New Roman"/>
          <w:b/>
          <w:sz w:val="28"/>
          <w:szCs w:val="28"/>
        </w:rPr>
        <w:t>Савельев Юрий Владимирович</w:t>
      </w:r>
      <w:r w:rsidR="00773CD1">
        <w:rPr>
          <w:rFonts w:ascii="Times New Roman" w:hAnsi="Times New Roman" w:cs="Times New Roman"/>
          <w:bCs/>
          <w:sz w:val="28"/>
          <w:szCs w:val="28"/>
        </w:rPr>
        <w:t>,</w:t>
      </w:r>
      <w:r w:rsidR="00342CAF">
        <w:rPr>
          <w:rFonts w:ascii="Times New Roman" w:hAnsi="Times New Roman" w:cs="Times New Roman"/>
          <w:bCs/>
          <w:sz w:val="28"/>
          <w:szCs w:val="28"/>
        </w:rPr>
        <w:t xml:space="preserve"> </w:t>
      </w:r>
      <w:r>
        <w:rPr>
          <w:rFonts w:ascii="Times New Roman" w:hAnsi="Times New Roman" w:cs="Times New Roman"/>
          <w:bCs/>
          <w:sz w:val="28"/>
          <w:szCs w:val="28"/>
        </w:rPr>
        <w:t>д</w:t>
      </w:r>
      <w:r w:rsidRPr="00B80E27">
        <w:rPr>
          <w:rFonts w:ascii="Times New Roman" w:hAnsi="Times New Roman" w:cs="Times New Roman"/>
          <w:bCs/>
          <w:sz w:val="28"/>
          <w:szCs w:val="28"/>
        </w:rPr>
        <w:t>.э.н. профессор кафедры государственного и муниципального управления Северо-Западного института управления Российской академии народного хозяйства и государственного службы при Президенте Российской Федерации, г. Санкт-Петербург</w:t>
      </w:r>
    </w:p>
    <w:p w14:paraId="7D07C4AB" w14:textId="77777777" w:rsidR="008066CF" w:rsidRPr="00E47D4F" w:rsidRDefault="008066CF" w:rsidP="00145F71">
      <w:pPr>
        <w:spacing w:after="0" w:line="240" w:lineRule="auto"/>
        <w:ind w:firstLine="709"/>
        <w:jc w:val="both"/>
        <w:rPr>
          <w:rFonts w:ascii="Times New Roman" w:hAnsi="Times New Roman" w:cs="Times New Roman"/>
          <w:bCs/>
          <w:sz w:val="18"/>
          <w:szCs w:val="18"/>
        </w:rPr>
      </w:pPr>
    </w:p>
    <w:p w14:paraId="5DD4940D" w14:textId="33AF03B6" w:rsidR="00773CD1" w:rsidRDefault="00773CD1" w:rsidP="00145F71">
      <w:pPr>
        <w:spacing w:after="0" w:line="240" w:lineRule="auto"/>
        <w:ind w:firstLine="709"/>
        <w:jc w:val="both"/>
        <w:rPr>
          <w:rFonts w:ascii="Times New Roman" w:hAnsi="Times New Roman" w:cs="Times New Roman"/>
          <w:bCs/>
          <w:sz w:val="28"/>
          <w:szCs w:val="28"/>
        </w:rPr>
      </w:pPr>
      <w:r w:rsidRPr="008066CF">
        <w:rPr>
          <w:rFonts w:ascii="Times New Roman" w:hAnsi="Times New Roman" w:cs="Times New Roman"/>
          <w:bCs/>
          <w:i/>
          <w:iCs/>
          <w:sz w:val="28"/>
          <w:szCs w:val="28"/>
        </w:rPr>
        <w:t>2.</w:t>
      </w:r>
      <w:r w:rsidR="00342CAF">
        <w:rPr>
          <w:rFonts w:ascii="Times New Roman" w:hAnsi="Times New Roman" w:cs="Times New Roman"/>
          <w:bCs/>
          <w:sz w:val="28"/>
          <w:szCs w:val="28"/>
        </w:rPr>
        <w:t> </w:t>
      </w:r>
      <w:r w:rsidR="00B80E27" w:rsidRPr="00B80E27">
        <w:rPr>
          <w:rFonts w:ascii="Times New Roman" w:hAnsi="Times New Roman" w:cs="Times New Roman"/>
          <w:bCs/>
          <w:i/>
          <w:iCs/>
          <w:sz w:val="28"/>
          <w:szCs w:val="28"/>
        </w:rPr>
        <w:t>Современные трансформации в занятости и их значение для устойчивого развития территорий</w:t>
      </w:r>
    </w:p>
    <w:p w14:paraId="56884987" w14:textId="0053DE0F" w:rsidR="00145F71" w:rsidRPr="00145F71" w:rsidRDefault="00B80E27" w:rsidP="00145F71">
      <w:pPr>
        <w:spacing w:after="0" w:line="240" w:lineRule="auto"/>
        <w:ind w:firstLine="709"/>
        <w:jc w:val="both"/>
        <w:rPr>
          <w:rFonts w:ascii="Times New Roman" w:hAnsi="Times New Roman" w:cs="Times New Roman"/>
          <w:bCs/>
          <w:sz w:val="28"/>
          <w:szCs w:val="28"/>
        </w:rPr>
      </w:pPr>
      <w:r w:rsidRPr="00B80E27">
        <w:rPr>
          <w:rFonts w:ascii="Times New Roman" w:hAnsi="Times New Roman" w:cs="Times New Roman"/>
          <w:b/>
          <w:sz w:val="28"/>
          <w:szCs w:val="28"/>
        </w:rPr>
        <w:t>Попов Андрей Васильевич</w:t>
      </w:r>
      <w:r w:rsidR="00773CD1">
        <w:rPr>
          <w:rFonts w:ascii="Times New Roman" w:hAnsi="Times New Roman" w:cs="Times New Roman"/>
          <w:bCs/>
          <w:sz w:val="28"/>
          <w:szCs w:val="28"/>
        </w:rPr>
        <w:t>,</w:t>
      </w:r>
      <w:r w:rsidR="00342CAF">
        <w:rPr>
          <w:rFonts w:ascii="Times New Roman" w:hAnsi="Times New Roman" w:cs="Times New Roman"/>
          <w:bCs/>
          <w:sz w:val="28"/>
          <w:szCs w:val="28"/>
        </w:rPr>
        <w:t xml:space="preserve"> </w:t>
      </w:r>
      <w:r>
        <w:rPr>
          <w:rFonts w:ascii="Times New Roman" w:hAnsi="Times New Roman" w:cs="Times New Roman"/>
          <w:bCs/>
          <w:sz w:val="28"/>
          <w:szCs w:val="28"/>
        </w:rPr>
        <w:t>к</w:t>
      </w:r>
      <w:r w:rsidRPr="00B80E27">
        <w:rPr>
          <w:rFonts w:ascii="Times New Roman" w:hAnsi="Times New Roman" w:cs="Times New Roman"/>
          <w:bCs/>
          <w:sz w:val="28"/>
          <w:szCs w:val="28"/>
        </w:rPr>
        <w:t>.э.н., ведущий научный сотрудник центра социально-демографических исследований, Вологодский научный центр РАН, г. Вологда</w:t>
      </w:r>
    </w:p>
    <w:p w14:paraId="4C6BB9CC" w14:textId="77777777" w:rsidR="008066CF" w:rsidRPr="00E47D4F" w:rsidRDefault="008066CF" w:rsidP="00145F71">
      <w:pPr>
        <w:spacing w:after="0" w:line="240" w:lineRule="auto"/>
        <w:ind w:firstLine="709"/>
        <w:jc w:val="both"/>
        <w:rPr>
          <w:rFonts w:ascii="Times New Roman" w:hAnsi="Times New Roman" w:cs="Times New Roman"/>
          <w:bCs/>
          <w:sz w:val="18"/>
          <w:szCs w:val="18"/>
        </w:rPr>
      </w:pPr>
    </w:p>
    <w:p w14:paraId="54AE9CEB" w14:textId="73C88921" w:rsidR="008066CF" w:rsidRPr="008066CF" w:rsidRDefault="008066CF" w:rsidP="00145F71">
      <w:pPr>
        <w:spacing w:after="0" w:line="240" w:lineRule="auto"/>
        <w:ind w:firstLine="709"/>
        <w:jc w:val="both"/>
        <w:rPr>
          <w:rFonts w:ascii="Times New Roman" w:hAnsi="Times New Roman" w:cs="Times New Roman"/>
          <w:bCs/>
          <w:i/>
          <w:iCs/>
          <w:sz w:val="28"/>
          <w:szCs w:val="28"/>
        </w:rPr>
      </w:pPr>
      <w:r w:rsidRPr="008066CF">
        <w:rPr>
          <w:rFonts w:ascii="Times New Roman" w:hAnsi="Times New Roman" w:cs="Times New Roman"/>
          <w:bCs/>
          <w:i/>
          <w:iCs/>
          <w:sz w:val="28"/>
          <w:szCs w:val="28"/>
        </w:rPr>
        <w:t>3.</w:t>
      </w:r>
      <w:r w:rsidR="00342CAF">
        <w:rPr>
          <w:rFonts w:ascii="Times New Roman" w:hAnsi="Times New Roman" w:cs="Times New Roman"/>
          <w:bCs/>
          <w:i/>
          <w:iCs/>
          <w:sz w:val="28"/>
          <w:szCs w:val="28"/>
        </w:rPr>
        <w:t> </w:t>
      </w:r>
      <w:r w:rsidR="00B80E27" w:rsidRPr="00B80E27">
        <w:rPr>
          <w:rFonts w:ascii="Times New Roman" w:hAnsi="Times New Roman" w:cs="Times New Roman"/>
          <w:bCs/>
          <w:i/>
          <w:iCs/>
          <w:sz w:val="28"/>
          <w:szCs w:val="28"/>
        </w:rPr>
        <w:t>Социальные аспекты роботизации российской металлургии</w:t>
      </w:r>
    </w:p>
    <w:p w14:paraId="4579B42F" w14:textId="64FFABE5" w:rsidR="00145F71" w:rsidRDefault="00B80E27" w:rsidP="00145F71">
      <w:pPr>
        <w:spacing w:after="0" w:line="240" w:lineRule="auto"/>
        <w:ind w:firstLine="709"/>
        <w:jc w:val="both"/>
        <w:rPr>
          <w:rFonts w:ascii="Times New Roman" w:hAnsi="Times New Roman" w:cs="Times New Roman"/>
          <w:bCs/>
          <w:sz w:val="28"/>
          <w:szCs w:val="28"/>
        </w:rPr>
      </w:pPr>
      <w:r w:rsidRPr="00B80E27">
        <w:rPr>
          <w:rFonts w:ascii="Times New Roman" w:hAnsi="Times New Roman" w:cs="Times New Roman"/>
          <w:b/>
          <w:sz w:val="28"/>
          <w:szCs w:val="28"/>
        </w:rPr>
        <w:t>Устинов Василий Сергеевич</w:t>
      </w:r>
      <w:r w:rsidR="008066CF">
        <w:rPr>
          <w:rFonts w:ascii="Times New Roman" w:hAnsi="Times New Roman" w:cs="Times New Roman"/>
          <w:bCs/>
          <w:sz w:val="28"/>
          <w:szCs w:val="28"/>
        </w:rPr>
        <w:t>,</w:t>
      </w:r>
      <w:r w:rsidR="00342CAF">
        <w:rPr>
          <w:rFonts w:ascii="Times New Roman" w:hAnsi="Times New Roman" w:cs="Times New Roman"/>
          <w:bCs/>
          <w:sz w:val="28"/>
          <w:szCs w:val="28"/>
        </w:rPr>
        <w:t xml:space="preserve"> </w:t>
      </w:r>
      <w:r>
        <w:rPr>
          <w:rFonts w:ascii="Times New Roman" w:hAnsi="Times New Roman" w:cs="Times New Roman"/>
          <w:bCs/>
          <w:sz w:val="28"/>
          <w:szCs w:val="28"/>
        </w:rPr>
        <w:t>к</w:t>
      </w:r>
      <w:r w:rsidRPr="00B80E27">
        <w:rPr>
          <w:rFonts w:ascii="Times New Roman" w:hAnsi="Times New Roman" w:cs="Times New Roman"/>
          <w:bCs/>
          <w:sz w:val="28"/>
          <w:szCs w:val="28"/>
        </w:rPr>
        <w:t>.э.н., старший научный сотрудник лаборатории прогнозирования производства и использования конструкционных материалов, Институт народнохозяйственного прогнозирования РАН, г. Москва</w:t>
      </w:r>
    </w:p>
    <w:p w14:paraId="214E5DBF" w14:textId="566F3F9A" w:rsidR="00D71CD3" w:rsidRPr="00E47D4F" w:rsidRDefault="00D71CD3" w:rsidP="00145F71">
      <w:pPr>
        <w:spacing w:after="0" w:line="240" w:lineRule="auto"/>
        <w:ind w:firstLine="709"/>
        <w:jc w:val="both"/>
        <w:rPr>
          <w:rFonts w:ascii="Times New Roman" w:hAnsi="Times New Roman" w:cs="Times New Roman"/>
          <w:bCs/>
          <w:sz w:val="18"/>
          <w:szCs w:val="18"/>
        </w:rPr>
      </w:pPr>
    </w:p>
    <w:p w14:paraId="04E7E146" w14:textId="4748C2AF" w:rsidR="00D71CD3" w:rsidRPr="00D71CD3" w:rsidRDefault="00D71CD3" w:rsidP="00145F71">
      <w:pPr>
        <w:spacing w:after="0" w:line="240" w:lineRule="auto"/>
        <w:ind w:firstLine="709"/>
        <w:jc w:val="both"/>
        <w:rPr>
          <w:rFonts w:ascii="Times New Roman" w:hAnsi="Times New Roman" w:cs="Times New Roman"/>
          <w:bCs/>
          <w:i/>
          <w:iCs/>
          <w:sz w:val="28"/>
          <w:szCs w:val="28"/>
        </w:rPr>
      </w:pPr>
      <w:r w:rsidRPr="00D71CD3">
        <w:rPr>
          <w:rFonts w:ascii="Times New Roman" w:hAnsi="Times New Roman" w:cs="Times New Roman"/>
          <w:bCs/>
          <w:i/>
          <w:iCs/>
          <w:sz w:val="28"/>
          <w:szCs w:val="28"/>
        </w:rPr>
        <w:t>4.</w:t>
      </w:r>
      <w:r w:rsidR="00342CAF">
        <w:rPr>
          <w:rFonts w:ascii="Times New Roman" w:hAnsi="Times New Roman" w:cs="Times New Roman"/>
          <w:bCs/>
          <w:i/>
          <w:iCs/>
          <w:sz w:val="28"/>
          <w:szCs w:val="28"/>
        </w:rPr>
        <w:t> </w:t>
      </w:r>
      <w:r w:rsidR="00B80E27" w:rsidRPr="00B80E27">
        <w:rPr>
          <w:rFonts w:ascii="Times New Roman" w:hAnsi="Times New Roman" w:cs="Times New Roman"/>
          <w:bCs/>
          <w:i/>
          <w:iCs/>
          <w:sz w:val="28"/>
          <w:szCs w:val="28"/>
        </w:rPr>
        <w:t>Структурная трансформация региональной экономики: мониторинг, регулирование, прогноз</w:t>
      </w:r>
    </w:p>
    <w:p w14:paraId="69023761" w14:textId="2FD91756" w:rsidR="00145F71" w:rsidRDefault="00B80E27" w:rsidP="00145F71">
      <w:pPr>
        <w:spacing w:after="0" w:line="240" w:lineRule="auto"/>
        <w:ind w:firstLine="709"/>
        <w:jc w:val="both"/>
        <w:rPr>
          <w:rFonts w:ascii="Times New Roman" w:hAnsi="Times New Roman" w:cs="Times New Roman"/>
          <w:bCs/>
          <w:sz w:val="28"/>
          <w:szCs w:val="28"/>
        </w:rPr>
      </w:pPr>
      <w:r w:rsidRPr="00B80E27">
        <w:rPr>
          <w:rFonts w:ascii="Times New Roman" w:hAnsi="Times New Roman" w:cs="Times New Roman"/>
          <w:b/>
          <w:sz w:val="28"/>
          <w:szCs w:val="28"/>
        </w:rPr>
        <w:t>Румянцев Никита Михайлович</w:t>
      </w:r>
      <w:r w:rsidR="00D71CD3">
        <w:rPr>
          <w:rFonts w:ascii="Times New Roman" w:hAnsi="Times New Roman" w:cs="Times New Roman"/>
          <w:bCs/>
          <w:sz w:val="28"/>
          <w:szCs w:val="28"/>
        </w:rPr>
        <w:t>,</w:t>
      </w:r>
      <w:r w:rsidR="00872DA4">
        <w:rPr>
          <w:rFonts w:ascii="Times New Roman" w:hAnsi="Times New Roman" w:cs="Times New Roman"/>
          <w:bCs/>
          <w:sz w:val="28"/>
          <w:szCs w:val="28"/>
        </w:rPr>
        <w:t xml:space="preserve"> </w:t>
      </w:r>
      <w:r w:rsidRPr="00B80E27">
        <w:rPr>
          <w:rFonts w:ascii="Times New Roman" w:hAnsi="Times New Roman" w:cs="Times New Roman"/>
          <w:bCs/>
          <w:sz w:val="28"/>
          <w:szCs w:val="28"/>
        </w:rPr>
        <w:t>научный сотрудник, заведующий лабораторией исследования воспроизводственных процессов центра структурных исследований и прогнозирования территориального развития, Вологодский научный центр РАН, г. Вологда</w:t>
      </w:r>
    </w:p>
    <w:p w14:paraId="47F91FA7" w14:textId="5CF45A5F" w:rsidR="00D71CD3" w:rsidRPr="00E47D4F" w:rsidRDefault="00D71CD3" w:rsidP="00145F71">
      <w:pPr>
        <w:spacing w:after="0" w:line="240" w:lineRule="auto"/>
        <w:ind w:firstLine="709"/>
        <w:jc w:val="both"/>
        <w:rPr>
          <w:rFonts w:ascii="Times New Roman" w:hAnsi="Times New Roman" w:cs="Times New Roman"/>
          <w:bCs/>
          <w:sz w:val="18"/>
          <w:szCs w:val="18"/>
        </w:rPr>
      </w:pPr>
    </w:p>
    <w:p w14:paraId="7CBA0A4A" w14:textId="77777777" w:rsidR="00CC767A" w:rsidRPr="00CC767A" w:rsidRDefault="00872DA4" w:rsidP="00CC767A">
      <w:pPr>
        <w:spacing w:after="0" w:line="240" w:lineRule="auto"/>
        <w:ind w:firstLine="709"/>
        <w:jc w:val="both"/>
        <w:rPr>
          <w:rFonts w:ascii="Times New Roman" w:hAnsi="Times New Roman" w:cs="Times New Roman"/>
          <w:bCs/>
          <w:i/>
          <w:iCs/>
          <w:sz w:val="28"/>
          <w:szCs w:val="28"/>
        </w:rPr>
      </w:pPr>
      <w:r w:rsidRPr="00872DA4">
        <w:rPr>
          <w:rFonts w:ascii="Times New Roman" w:hAnsi="Times New Roman" w:cs="Times New Roman"/>
          <w:bCs/>
          <w:i/>
          <w:iCs/>
          <w:sz w:val="28"/>
          <w:szCs w:val="28"/>
        </w:rPr>
        <w:t>5.</w:t>
      </w:r>
      <w:r w:rsidR="00342CAF">
        <w:rPr>
          <w:rFonts w:ascii="Times New Roman" w:hAnsi="Times New Roman" w:cs="Times New Roman"/>
          <w:bCs/>
          <w:i/>
          <w:iCs/>
          <w:sz w:val="28"/>
          <w:szCs w:val="28"/>
        </w:rPr>
        <w:t> </w:t>
      </w:r>
      <w:r w:rsidR="00CC767A" w:rsidRPr="00CC767A">
        <w:rPr>
          <w:rFonts w:ascii="Times New Roman" w:hAnsi="Times New Roman" w:cs="Times New Roman"/>
          <w:bCs/>
          <w:i/>
          <w:iCs/>
          <w:sz w:val="28"/>
          <w:szCs w:val="28"/>
        </w:rPr>
        <w:t>Готовы ли регионы к научно-технологическому лидерству России? Результаты эмпирической оценки 2025 г.</w:t>
      </w:r>
    </w:p>
    <w:p w14:paraId="16CB1414" w14:textId="42EADB89" w:rsidR="00872DA4" w:rsidRDefault="00CC767A" w:rsidP="00CC767A">
      <w:pPr>
        <w:spacing w:after="0" w:line="240" w:lineRule="auto"/>
        <w:ind w:firstLine="709"/>
        <w:jc w:val="both"/>
        <w:rPr>
          <w:rFonts w:ascii="Times New Roman" w:hAnsi="Times New Roman" w:cs="Times New Roman"/>
          <w:bCs/>
          <w:i/>
          <w:iCs/>
          <w:sz w:val="28"/>
          <w:szCs w:val="28"/>
        </w:rPr>
      </w:pPr>
      <w:r w:rsidRPr="00CC767A">
        <w:rPr>
          <w:rFonts w:ascii="Times New Roman" w:hAnsi="Times New Roman" w:cs="Times New Roman"/>
          <w:b/>
          <w:sz w:val="28"/>
          <w:szCs w:val="28"/>
        </w:rPr>
        <w:t>Гончарук Данила Сергеевич</w:t>
      </w:r>
      <w:r w:rsidRPr="00CC767A">
        <w:rPr>
          <w:rFonts w:ascii="Times New Roman" w:hAnsi="Times New Roman" w:cs="Times New Roman"/>
          <w:bCs/>
          <w:i/>
          <w:iCs/>
          <w:sz w:val="28"/>
          <w:szCs w:val="28"/>
        </w:rPr>
        <w:t xml:space="preserve">, </w:t>
      </w:r>
      <w:r w:rsidRPr="00CC767A">
        <w:rPr>
          <w:rFonts w:ascii="Times New Roman" w:hAnsi="Times New Roman" w:cs="Times New Roman"/>
          <w:bCs/>
          <w:sz w:val="28"/>
          <w:szCs w:val="28"/>
        </w:rPr>
        <w:t>инженер-исследователь центра финансовых исследований, Вологодский научный центр РАН, г. Вологда</w:t>
      </w:r>
    </w:p>
    <w:p w14:paraId="46F4DC74" w14:textId="77777777" w:rsidR="00CC767A" w:rsidRPr="00E47D4F" w:rsidRDefault="00CC767A" w:rsidP="00CC767A">
      <w:pPr>
        <w:spacing w:after="0" w:line="240" w:lineRule="auto"/>
        <w:ind w:firstLine="709"/>
        <w:jc w:val="both"/>
        <w:rPr>
          <w:rFonts w:ascii="Times New Roman" w:hAnsi="Times New Roman" w:cs="Times New Roman"/>
          <w:bCs/>
          <w:sz w:val="18"/>
          <w:szCs w:val="18"/>
        </w:rPr>
      </w:pPr>
    </w:p>
    <w:p w14:paraId="38CDAAD5" w14:textId="6A631EB4" w:rsidR="00F54855" w:rsidRDefault="00F54855" w:rsidP="008A6717">
      <w:pPr>
        <w:spacing w:after="0" w:line="240" w:lineRule="auto"/>
        <w:ind w:firstLine="709"/>
        <w:jc w:val="both"/>
        <w:rPr>
          <w:rFonts w:ascii="Times New Roman" w:hAnsi="Times New Roman" w:cs="Times New Roman"/>
          <w:b/>
          <w:iCs/>
          <w:sz w:val="28"/>
          <w:szCs w:val="28"/>
          <w:lang w:val="uk-UA"/>
        </w:rPr>
      </w:pPr>
      <w:r w:rsidRPr="008A6717">
        <w:rPr>
          <w:rFonts w:ascii="Times New Roman" w:hAnsi="Times New Roman" w:cs="Times New Roman"/>
          <w:b/>
          <w:iCs/>
          <w:sz w:val="28"/>
          <w:szCs w:val="28"/>
          <w:lang w:val="uk-UA"/>
        </w:rPr>
        <w:t>Заключительное слово</w:t>
      </w:r>
    </w:p>
    <w:p w14:paraId="354BA323" w14:textId="406EC489" w:rsidR="003A7981" w:rsidRDefault="00B80E27" w:rsidP="003A7981">
      <w:pPr>
        <w:spacing w:after="0" w:line="240" w:lineRule="auto"/>
        <w:ind w:firstLine="709"/>
        <w:jc w:val="both"/>
        <w:rPr>
          <w:rFonts w:ascii="Times New Roman" w:hAnsi="Times New Roman" w:cs="Times New Roman"/>
          <w:iCs/>
          <w:sz w:val="28"/>
          <w:szCs w:val="28"/>
        </w:rPr>
      </w:pPr>
      <w:r w:rsidRPr="00B80E27">
        <w:rPr>
          <w:rFonts w:ascii="Times New Roman" w:hAnsi="Times New Roman" w:cs="Times New Roman"/>
          <w:i/>
          <w:sz w:val="28"/>
          <w:szCs w:val="28"/>
        </w:rPr>
        <w:t>Лукин Евгений Владимирович</w:t>
      </w:r>
      <w:r>
        <w:rPr>
          <w:rFonts w:ascii="Times New Roman" w:hAnsi="Times New Roman" w:cs="Times New Roman"/>
          <w:i/>
          <w:sz w:val="28"/>
          <w:szCs w:val="28"/>
        </w:rPr>
        <w:t xml:space="preserve"> </w:t>
      </w:r>
      <w:r w:rsidR="003A7981" w:rsidRPr="00D83A8E">
        <w:rPr>
          <w:rFonts w:ascii="Times New Roman" w:hAnsi="Times New Roman" w:cs="Times New Roman"/>
          <w:iCs/>
          <w:sz w:val="28"/>
          <w:szCs w:val="28"/>
        </w:rPr>
        <w:t xml:space="preserve">– </w:t>
      </w:r>
      <w:r w:rsidR="005B10CE">
        <w:rPr>
          <w:rFonts w:ascii="Times New Roman" w:hAnsi="Times New Roman" w:cs="Times New Roman"/>
          <w:iCs/>
          <w:sz w:val="28"/>
          <w:szCs w:val="28"/>
        </w:rPr>
        <w:t>к</w:t>
      </w:r>
      <w:r w:rsidRPr="00B80E27">
        <w:rPr>
          <w:rFonts w:ascii="Times New Roman" w:hAnsi="Times New Roman" w:cs="Times New Roman"/>
          <w:iCs/>
          <w:sz w:val="28"/>
          <w:szCs w:val="28"/>
        </w:rPr>
        <w:t>.э.н., зав. центром структурных исследований и прогнозирования территориального развития, ведущий научный сотрудник ФГБУН ВолНЦ РАН, г. Вологда</w:t>
      </w:r>
    </w:p>
    <w:p w14:paraId="2881C1F2" w14:textId="1D191E49" w:rsidR="00F54855" w:rsidRPr="00900E0B" w:rsidRDefault="00E47D4F" w:rsidP="00AB4D3B">
      <w:pPr>
        <w:jc w:val="center"/>
        <w:rPr>
          <w:rFonts w:ascii="Times New Roman" w:hAnsi="Times New Roman" w:cs="Times New Roman"/>
          <w:b/>
          <w:sz w:val="24"/>
          <w:szCs w:val="24"/>
        </w:rPr>
      </w:pPr>
      <w:r>
        <w:rPr>
          <w:rFonts w:ascii="Times New Roman" w:hAnsi="Times New Roman" w:cs="Times New Roman"/>
          <w:b/>
          <w:sz w:val="24"/>
          <w:szCs w:val="24"/>
        </w:rPr>
        <w:br w:type="page"/>
      </w:r>
      <w:r w:rsidR="00F54855" w:rsidRPr="00900E0B">
        <w:rPr>
          <w:rFonts w:ascii="Times New Roman" w:hAnsi="Times New Roman" w:cs="Times New Roman"/>
          <w:b/>
          <w:sz w:val="24"/>
          <w:szCs w:val="24"/>
        </w:rPr>
        <w:lastRenderedPageBreak/>
        <w:t>РАБОТА СЕКЦИЙ</w:t>
      </w:r>
      <w:r w:rsidR="00900E0B">
        <w:rPr>
          <w:rFonts w:ascii="Times New Roman" w:hAnsi="Times New Roman" w:cs="Times New Roman"/>
          <w:b/>
          <w:sz w:val="24"/>
          <w:szCs w:val="24"/>
        </w:rPr>
        <w:t xml:space="preserve"> КОНФЕРЕНЦИИ</w:t>
      </w:r>
    </w:p>
    <w:p w14:paraId="14FA1B96" w14:textId="7069B04C" w:rsidR="00F54855" w:rsidRPr="00900E0B" w:rsidRDefault="009D701C" w:rsidP="00900E0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19</w:t>
      </w:r>
      <w:r w:rsidR="00F54855" w:rsidRPr="00900E0B">
        <w:rPr>
          <w:rFonts w:ascii="Times New Roman" w:hAnsi="Times New Roman" w:cs="Times New Roman"/>
          <w:sz w:val="24"/>
          <w:szCs w:val="24"/>
        </w:rPr>
        <w:t>-</w:t>
      </w:r>
      <w:r>
        <w:rPr>
          <w:rFonts w:ascii="Times New Roman" w:hAnsi="Times New Roman" w:cs="Times New Roman"/>
          <w:sz w:val="24"/>
          <w:szCs w:val="24"/>
        </w:rPr>
        <w:t>21</w:t>
      </w:r>
      <w:r w:rsidR="00F54855" w:rsidRPr="00900E0B">
        <w:rPr>
          <w:rFonts w:ascii="Times New Roman" w:hAnsi="Times New Roman" w:cs="Times New Roman"/>
          <w:sz w:val="24"/>
          <w:szCs w:val="24"/>
        </w:rPr>
        <w:t xml:space="preserve"> мая 202</w:t>
      </w:r>
      <w:r w:rsidR="00125470">
        <w:rPr>
          <w:rFonts w:ascii="Times New Roman" w:hAnsi="Times New Roman" w:cs="Times New Roman"/>
          <w:sz w:val="24"/>
          <w:szCs w:val="24"/>
        </w:rPr>
        <w:t>6</w:t>
      </w:r>
      <w:r w:rsidR="00F54855" w:rsidRPr="00900E0B">
        <w:rPr>
          <w:rFonts w:ascii="Times New Roman" w:hAnsi="Times New Roman" w:cs="Times New Roman"/>
          <w:sz w:val="24"/>
          <w:szCs w:val="24"/>
        </w:rPr>
        <w:t xml:space="preserve"> года</w:t>
      </w:r>
    </w:p>
    <w:p w14:paraId="3AC494D5" w14:textId="77777777" w:rsidR="00900E0B" w:rsidRDefault="00900E0B" w:rsidP="00900E0B">
      <w:pPr>
        <w:spacing w:after="0" w:line="240" w:lineRule="auto"/>
        <w:jc w:val="center"/>
        <w:rPr>
          <w:rFonts w:ascii="Times New Roman" w:hAnsi="Times New Roman" w:cs="Times New Roman"/>
          <w:b/>
          <w:sz w:val="24"/>
          <w:szCs w:val="24"/>
          <w:lang w:val="uk-UA"/>
        </w:rPr>
      </w:pPr>
    </w:p>
    <w:p w14:paraId="701203D3" w14:textId="55DD8462" w:rsidR="00900E0B" w:rsidRPr="00900E0B" w:rsidRDefault="00900E0B" w:rsidP="00900E0B">
      <w:pPr>
        <w:spacing w:after="0" w:line="240" w:lineRule="auto"/>
        <w:jc w:val="center"/>
        <w:rPr>
          <w:rFonts w:ascii="Times New Roman" w:hAnsi="Times New Roman" w:cs="Times New Roman"/>
          <w:b/>
          <w:sz w:val="24"/>
          <w:szCs w:val="24"/>
          <w:lang w:val="uk-UA"/>
        </w:rPr>
      </w:pPr>
      <w:r w:rsidRPr="00900E0B">
        <w:rPr>
          <w:rFonts w:ascii="Times New Roman" w:hAnsi="Times New Roman" w:cs="Times New Roman"/>
          <w:b/>
          <w:sz w:val="24"/>
          <w:szCs w:val="24"/>
          <w:lang w:val="uk-UA"/>
        </w:rPr>
        <w:t>СЕКЦИЯ 1. «</w:t>
      </w:r>
      <w:r w:rsidR="00423DB4" w:rsidRPr="00423DB4">
        <w:rPr>
          <w:rFonts w:ascii="Times New Roman" w:hAnsi="Times New Roman" w:cs="Times New Roman"/>
          <w:b/>
          <w:sz w:val="24"/>
          <w:szCs w:val="24"/>
          <w:lang w:val="uk-UA"/>
        </w:rPr>
        <w:t>ПРОБЛЕМЫ И ПЕРСПЕКТИВЫ СОЦИАЛЬНО-ЭКОНОМИЧЕСКОГО РАЗВИТИЯ ТЕРРИТОРИЙ В УСЛОВИЯХ СТРУКТУРНО-ТЕХНОЛОГИЧЕСКОЙ ТРАНСФОРМАЦИИ РОССИЙСКОЙ ЭКОНОМИКИ</w:t>
      </w:r>
      <w:r w:rsidRPr="00900E0B">
        <w:rPr>
          <w:rFonts w:ascii="Times New Roman" w:hAnsi="Times New Roman" w:cs="Times New Roman"/>
          <w:b/>
          <w:sz w:val="24"/>
          <w:szCs w:val="24"/>
          <w:lang w:val="uk-UA"/>
        </w:rPr>
        <w:t>»</w:t>
      </w:r>
    </w:p>
    <w:p w14:paraId="7E29B2C7" w14:textId="77777777" w:rsidR="00900E0B" w:rsidRPr="00900E0B" w:rsidRDefault="00900E0B" w:rsidP="00900E0B">
      <w:pPr>
        <w:spacing w:after="0" w:line="240" w:lineRule="auto"/>
        <w:jc w:val="both"/>
        <w:rPr>
          <w:rFonts w:ascii="Times New Roman" w:hAnsi="Times New Roman" w:cs="Times New Roman"/>
          <w:b/>
          <w:sz w:val="24"/>
          <w:szCs w:val="24"/>
          <w:lang w:val="uk-UA"/>
        </w:rPr>
      </w:pPr>
      <w:r w:rsidRPr="00900E0B">
        <w:rPr>
          <w:rFonts w:ascii="Times New Roman" w:hAnsi="Times New Roman" w:cs="Times New Roman"/>
          <w:b/>
          <w:sz w:val="24"/>
          <w:szCs w:val="24"/>
          <w:lang w:val="uk-UA"/>
        </w:rPr>
        <w:t>Модераторы:</w:t>
      </w:r>
    </w:p>
    <w:p w14:paraId="25173098" w14:textId="77777777" w:rsidR="00423DB4" w:rsidRPr="00505B14" w:rsidRDefault="00423DB4" w:rsidP="00423DB4">
      <w:pPr>
        <w:widowControl w:val="0"/>
        <w:shd w:val="clear" w:color="auto" w:fill="FFFFFF"/>
        <w:spacing w:after="0" w:line="240" w:lineRule="auto"/>
        <w:ind w:firstLine="567"/>
        <w:jc w:val="both"/>
        <w:rPr>
          <w:rFonts w:ascii="Times New Roman" w:eastAsia="Times New Roman" w:hAnsi="Times New Roman" w:cs="Times New Roman"/>
          <w:color w:val="000000"/>
          <w:kern w:val="1"/>
          <w:sz w:val="24"/>
          <w:szCs w:val="24"/>
          <w:lang w:eastAsia="ru-RU"/>
        </w:rPr>
      </w:pPr>
      <w:r w:rsidRPr="00423DB4">
        <w:rPr>
          <w:rFonts w:ascii="Times New Roman" w:eastAsia="Times New Roman" w:hAnsi="Times New Roman" w:cs="Times New Roman"/>
          <w:i/>
          <w:iCs/>
          <w:color w:val="000000"/>
          <w:kern w:val="1"/>
          <w:sz w:val="24"/>
          <w:szCs w:val="24"/>
          <w:lang w:eastAsia="ru-RU"/>
        </w:rPr>
        <w:t>Лукин Евгений Владимирович</w:t>
      </w:r>
      <w:r w:rsidRPr="00505B14">
        <w:rPr>
          <w:rFonts w:ascii="Times New Roman" w:eastAsia="Times New Roman" w:hAnsi="Times New Roman" w:cs="Times New Roman"/>
          <w:color w:val="000000"/>
          <w:kern w:val="1"/>
          <w:sz w:val="24"/>
          <w:szCs w:val="24"/>
          <w:lang w:eastAsia="ru-RU"/>
        </w:rPr>
        <w:t xml:space="preserve"> – </w:t>
      </w:r>
      <w:r w:rsidRPr="009F2BD1">
        <w:rPr>
          <w:rFonts w:ascii="Times New Roman" w:eastAsia="Times New Roman" w:hAnsi="Times New Roman" w:cs="Times New Roman"/>
          <w:color w:val="000000"/>
          <w:kern w:val="1"/>
          <w:sz w:val="24"/>
          <w:szCs w:val="24"/>
          <w:lang w:eastAsia="ru-RU"/>
        </w:rPr>
        <w:t>заведующий центром структурных исследований и прогнозирования территориального развития, ведущий научный сотрудник ФГБУН ВолНЦ РАН, кандидат экономических наук, доцент. E-mail: lukin_ev@list.ru</w:t>
      </w:r>
    </w:p>
    <w:p w14:paraId="05AFF8EF" w14:textId="77777777" w:rsidR="00423DB4" w:rsidRPr="009F2BD1" w:rsidRDefault="00423DB4" w:rsidP="00423DB4">
      <w:pPr>
        <w:widowControl w:val="0"/>
        <w:shd w:val="clear" w:color="auto" w:fill="FFFFFF"/>
        <w:spacing w:after="0" w:line="240" w:lineRule="auto"/>
        <w:ind w:firstLine="567"/>
        <w:jc w:val="both"/>
        <w:rPr>
          <w:rFonts w:ascii="Times New Roman" w:eastAsia="Times New Roman" w:hAnsi="Times New Roman" w:cs="Times New Roman"/>
          <w:color w:val="000000"/>
          <w:kern w:val="1"/>
          <w:sz w:val="24"/>
          <w:szCs w:val="24"/>
          <w:lang w:eastAsia="ru-RU"/>
        </w:rPr>
      </w:pPr>
      <w:r w:rsidRPr="00423DB4">
        <w:rPr>
          <w:rFonts w:ascii="Times New Roman" w:eastAsia="Times New Roman" w:hAnsi="Times New Roman" w:cs="Times New Roman"/>
          <w:i/>
          <w:iCs/>
          <w:color w:val="000000"/>
          <w:kern w:val="1"/>
          <w:sz w:val="24"/>
          <w:szCs w:val="24"/>
          <w:lang w:eastAsia="ru-RU"/>
        </w:rPr>
        <w:t>Леонидова Екатерина Георгиевна</w:t>
      </w:r>
      <w:r w:rsidRPr="009F2BD1">
        <w:rPr>
          <w:rFonts w:ascii="Times New Roman" w:eastAsia="Times New Roman" w:hAnsi="Times New Roman" w:cs="Times New Roman"/>
          <w:color w:val="000000"/>
          <w:kern w:val="1"/>
          <w:sz w:val="24"/>
          <w:szCs w:val="24"/>
          <w:lang w:eastAsia="ru-RU"/>
        </w:rPr>
        <w:t xml:space="preserve"> – заведующий лабораторией отраслевых исследований центра структурных исследований и прогнозирования территориального развития, старший научный сотрудник ФГБУН ВолНЦ РАН, кандидат экономических наук. E-mail: eg_leonidova@mail.ru</w:t>
      </w:r>
    </w:p>
    <w:p w14:paraId="4AEDA7C3" w14:textId="77777777" w:rsidR="00423DB4" w:rsidRPr="00B174FD" w:rsidRDefault="00423DB4" w:rsidP="00423DB4">
      <w:pPr>
        <w:widowControl w:val="0"/>
        <w:shd w:val="clear" w:color="auto" w:fill="FFFFFF"/>
        <w:spacing w:after="0" w:line="240" w:lineRule="auto"/>
        <w:ind w:firstLine="567"/>
        <w:jc w:val="both"/>
        <w:rPr>
          <w:rFonts w:ascii="Times New Roman" w:eastAsia="Times New Roman" w:hAnsi="Times New Roman" w:cs="Times New Roman"/>
          <w:color w:val="000000"/>
          <w:spacing w:val="-2"/>
          <w:kern w:val="1"/>
          <w:sz w:val="24"/>
          <w:szCs w:val="24"/>
          <w:lang w:eastAsia="ru-RU"/>
        </w:rPr>
      </w:pPr>
      <w:r w:rsidRPr="00B174FD">
        <w:rPr>
          <w:rFonts w:ascii="Times New Roman" w:eastAsia="Times New Roman" w:hAnsi="Times New Roman" w:cs="Times New Roman"/>
          <w:i/>
          <w:iCs/>
          <w:color w:val="000000"/>
          <w:spacing w:val="-2"/>
          <w:kern w:val="1"/>
          <w:sz w:val="24"/>
          <w:szCs w:val="24"/>
          <w:lang w:eastAsia="ru-RU"/>
        </w:rPr>
        <w:t>Румянцев Никита Михайлович</w:t>
      </w:r>
      <w:r w:rsidRPr="00B174FD">
        <w:rPr>
          <w:rFonts w:ascii="Times New Roman" w:eastAsia="Times New Roman" w:hAnsi="Times New Roman" w:cs="Times New Roman"/>
          <w:color w:val="000000"/>
          <w:spacing w:val="-2"/>
          <w:kern w:val="1"/>
          <w:sz w:val="24"/>
          <w:szCs w:val="24"/>
          <w:lang w:eastAsia="ru-RU"/>
        </w:rPr>
        <w:t xml:space="preserve"> – заведующий лабораторией исследования воспроизводственных процессов центра структурных исследований и прогнозирования территориального развития, научный сотрудник ФГБУН ВолНЦ РАН. E-mail: </w:t>
      </w:r>
      <w:hyperlink r:id="rId12" w:history="1">
        <w:r w:rsidRPr="00B174FD">
          <w:rPr>
            <w:rStyle w:val="a4"/>
            <w:rFonts w:ascii="Times New Roman" w:eastAsia="Times New Roman" w:hAnsi="Times New Roman" w:cs="Times New Roman"/>
            <w:color w:val="auto"/>
            <w:spacing w:val="-2"/>
            <w:kern w:val="1"/>
            <w:sz w:val="24"/>
            <w:szCs w:val="24"/>
            <w:u w:val="none"/>
            <w:lang w:eastAsia="ru-RU"/>
          </w:rPr>
          <w:t>rumyanik.95@gmail.com</w:t>
        </w:r>
      </w:hyperlink>
    </w:p>
    <w:p w14:paraId="4935E649" w14:textId="765B3BEF" w:rsidR="0043218B" w:rsidRPr="000025A3" w:rsidRDefault="0043218B" w:rsidP="0043218B">
      <w:pPr>
        <w:widowControl w:val="0"/>
        <w:shd w:val="clear" w:color="auto" w:fill="FFFFFF"/>
        <w:spacing w:after="0" w:line="240" w:lineRule="auto"/>
        <w:ind w:firstLine="567"/>
        <w:jc w:val="both"/>
        <w:rPr>
          <w:rFonts w:ascii="Times New Roman" w:eastAsia="Times New Roman" w:hAnsi="Times New Roman" w:cs="Times New Roman"/>
          <w:b/>
          <w:color w:val="000000"/>
          <w:kern w:val="1"/>
          <w:sz w:val="24"/>
          <w:szCs w:val="24"/>
          <w:lang w:eastAsia="ru-RU"/>
        </w:rPr>
      </w:pPr>
    </w:p>
    <w:p w14:paraId="24C6816A" w14:textId="0E0D3D84" w:rsidR="006C7C68" w:rsidRPr="0044125B" w:rsidRDefault="0044125B" w:rsidP="00900E0B">
      <w:pPr>
        <w:spacing w:after="0" w:line="240" w:lineRule="auto"/>
        <w:jc w:val="both"/>
        <w:rPr>
          <w:rFonts w:ascii="Times New Roman" w:hAnsi="Times New Roman" w:cs="Times New Roman"/>
          <w:b/>
          <w:sz w:val="24"/>
          <w:szCs w:val="24"/>
        </w:rPr>
      </w:pPr>
      <w:r w:rsidRPr="0044125B">
        <w:rPr>
          <w:rFonts w:ascii="Times New Roman" w:hAnsi="Times New Roman" w:cs="Times New Roman"/>
          <w:b/>
          <w:sz w:val="24"/>
          <w:szCs w:val="24"/>
        </w:rPr>
        <w:t>Докладчики:</w:t>
      </w:r>
    </w:p>
    <w:p w14:paraId="0CC5B021" w14:textId="13F0F412" w:rsidR="006C7C68" w:rsidRDefault="006C7C68" w:rsidP="006C7C68">
      <w:pPr>
        <w:autoSpaceDE w:val="0"/>
        <w:autoSpaceDN w:val="0"/>
        <w:adjustRightInd w:val="0"/>
        <w:spacing w:after="0" w:line="240" w:lineRule="auto"/>
        <w:rPr>
          <w:rFonts w:ascii="Times New Roman" w:hAnsi="Times New Roman" w:cs="Times New Roman"/>
          <w:color w:val="FF0000"/>
          <w:sz w:val="24"/>
          <w:szCs w:val="24"/>
        </w:rPr>
      </w:pPr>
    </w:p>
    <w:tbl>
      <w:tblPr>
        <w:tblStyle w:val="16"/>
        <w:tblW w:w="0" w:type="auto"/>
        <w:tblLook w:val="04A0" w:firstRow="1" w:lastRow="0" w:firstColumn="1" w:lastColumn="0" w:noHBand="0" w:noVBand="1"/>
      </w:tblPr>
      <w:tblGrid>
        <w:gridCol w:w="445"/>
        <w:gridCol w:w="5255"/>
        <w:gridCol w:w="4494"/>
      </w:tblGrid>
      <w:tr w:rsidR="00427077" w:rsidRPr="00427077" w14:paraId="29903A8E" w14:textId="77777777" w:rsidTr="00B174FD">
        <w:trPr>
          <w:cantSplit/>
          <w:trHeight w:val="385"/>
          <w:tblHeader/>
        </w:trPr>
        <w:tc>
          <w:tcPr>
            <w:tcW w:w="0" w:type="auto"/>
            <w:vAlign w:val="center"/>
          </w:tcPr>
          <w:p w14:paraId="7900F20D" w14:textId="763EAB3B" w:rsidR="00427077" w:rsidRPr="001706F7" w:rsidRDefault="00427077" w:rsidP="00427077">
            <w:pPr>
              <w:widowControl w:val="0"/>
              <w:autoSpaceDE w:val="0"/>
              <w:autoSpaceDN w:val="0"/>
              <w:adjustRightInd w:val="0"/>
              <w:jc w:val="center"/>
              <w:rPr>
                <w:rFonts w:ascii="Times New Roman" w:eastAsia="Calibri" w:hAnsi="Times New Roman" w:cs="Times New Roman"/>
                <w:sz w:val="24"/>
                <w:szCs w:val="24"/>
              </w:rPr>
            </w:pPr>
            <w:r w:rsidRPr="001706F7">
              <w:rPr>
                <w:rFonts w:ascii="Times New Roman" w:eastAsia="Calibri" w:hAnsi="Times New Roman" w:cs="Times New Roman"/>
                <w:sz w:val="24"/>
                <w:szCs w:val="24"/>
              </w:rPr>
              <w:t>№</w:t>
            </w:r>
          </w:p>
        </w:tc>
        <w:tc>
          <w:tcPr>
            <w:tcW w:w="0" w:type="auto"/>
            <w:vAlign w:val="center"/>
          </w:tcPr>
          <w:p w14:paraId="3452D6DB" w14:textId="77777777" w:rsidR="00427077" w:rsidRPr="00427077" w:rsidRDefault="00427077" w:rsidP="00427077">
            <w:pPr>
              <w:widowControl w:val="0"/>
              <w:autoSpaceDE w:val="0"/>
              <w:autoSpaceDN w:val="0"/>
              <w:adjustRightInd w:val="0"/>
              <w:jc w:val="center"/>
              <w:rPr>
                <w:rFonts w:ascii="Times New Roman" w:eastAsia="Calibri" w:hAnsi="Times New Roman" w:cs="Times New Roman"/>
                <w:sz w:val="24"/>
                <w:szCs w:val="24"/>
              </w:rPr>
            </w:pPr>
            <w:r w:rsidRPr="00427077">
              <w:rPr>
                <w:rFonts w:ascii="Times New Roman" w:eastAsia="Calibri" w:hAnsi="Times New Roman" w:cs="Times New Roman"/>
                <w:sz w:val="24"/>
                <w:szCs w:val="24"/>
              </w:rPr>
              <w:t xml:space="preserve">Докладчик </w:t>
            </w:r>
          </w:p>
        </w:tc>
        <w:tc>
          <w:tcPr>
            <w:tcW w:w="0" w:type="auto"/>
            <w:vAlign w:val="center"/>
          </w:tcPr>
          <w:p w14:paraId="69096C64" w14:textId="77777777" w:rsidR="00427077" w:rsidRPr="00427077" w:rsidRDefault="00427077" w:rsidP="00427077">
            <w:pPr>
              <w:widowControl w:val="0"/>
              <w:autoSpaceDE w:val="0"/>
              <w:autoSpaceDN w:val="0"/>
              <w:adjustRightInd w:val="0"/>
              <w:jc w:val="center"/>
              <w:rPr>
                <w:rFonts w:ascii="Times New Roman" w:eastAsia="Calibri" w:hAnsi="Times New Roman" w:cs="Times New Roman"/>
                <w:sz w:val="24"/>
                <w:szCs w:val="24"/>
              </w:rPr>
            </w:pPr>
            <w:r w:rsidRPr="00427077">
              <w:rPr>
                <w:rFonts w:ascii="Times New Roman" w:eastAsia="Calibri" w:hAnsi="Times New Roman" w:cs="Times New Roman"/>
                <w:sz w:val="24"/>
                <w:szCs w:val="24"/>
              </w:rPr>
              <w:t>Тема доклада</w:t>
            </w:r>
          </w:p>
        </w:tc>
      </w:tr>
      <w:tr w:rsidR="00822BB3" w:rsidRPr="00427077" w14:paraId="3DF1067D" w14:textId="77777777" w:rsidTr="00B174FD">
        <w:trPr>
          <w:cantSplit/>
        </w:trPr>
        <w:tc>
          <w:tcPr>
            <w:tcW w:w="0" w:type="auto"/>
            <w:vAlign w:val="center"/>
          </w:tcPr>
          <w:p w14:paraId="369010F4" w14:textId="77777777" w:rsidR="00822BB3" w:rsidRPr="001706F7" w:rsidRDefault="00822BB3"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70D0D288" w14:textId="77777777" w:rsidR="00822BB3" w:rsidRDefault="002D3717" w:rsidP="00B174FD">
            <w:pPr>
              <w:widowControl w:val="0"/>
              <w:autoSpaceDE w:val="0"/>
              <w:autoSpaceDN w:val="0"/>
              <w:adjustRightInd w:val="0"/>
              <w:rPr>
                <w:rFonts w:ascii="Times New Roman" w:eastAsia="Calibri" w:hAnsi="Times New Roman" w:cs="Times New Roman"/>
                <w:sz w:val="24"/>
                <w:szCs w:val="24"/>
              </w:rPr>
            </w:pPr>
            <w:r w:rsidRPr="002D3717">
              <w:rPr>
                <w:rFonts w:ascii="Times New Roman" w:eastAsia="Calibri" w:hAnsi="Times New Roman" w:cs="Times New Roman"/>
                <w:b/>
                <w:bCs/>
                <w:sz w:val="24"/>
                <w:szCs w:val="24"/>
              </w:rPr>
              <w:t xml:space="preserve">Сухочева Надежда Александровна </w:t>
            </w:r>
            <w:r w:rsidR="005C0D2B" w:rsidRPr="005C0D2B">
              <w:rPr>
                <w:rFonts w:ascii="Times New Roman" w:eastAsia="Calibri" w:hAnsi="Times New Roman" w:cs="Times New Roman"/>
                <w:sz w:val="24"/>
                <w:szCs w:val="24"/>
              </w:rPr>
              <w:t xml:space="preserve">(Российская Федерация, </w:t>
            </w:r>
            <w:r>
              <w:rPr>
                <w:rFonts w:ascii="Times New Roman" w:eastAsia="Calibri" w:hAnsi="Times New Roman" w:cs="Times New Roman"/>
                <w:sz w:val="24"/>
                <w:szCs w:val="24"/>
              </w:rPr>
              <w:t>Орел</w:t>
            </w:r>
            <w:r w:rsidR="005C0D2B" w:rsidRPr="005C0D2B">
              <w:rPr>
                <w:rFonts w:ascii="Times New Roman" w:eastAsia="Calibri" w:hAnsi="Times New Roman" w:cs="Times New Roman"/>
                <w:sz w:val="24"/>
                <w:szCs w:val="24"/>
              </w:rPr>
              <w:t xml:space="preserve">) – </w:t>
            </w:r>
            <w:r w:rsidRPr="002D3717">
              <w:rPr>
                <w:rFonts w:ascii="Times New Roman" w:eastAsia="Calibri" w:hAnsi="Times New Roman" w:cs="Times New Roman"/>
                <w:sz w:val="24"/>
                <w:szCs w:val="24"/>
              </w:rPr>
              <w:t>к.э.н., доцент кафедры экономики и менеджмента в АПК ФГБОУ ВО Орловский государственный аграрный университет имени Н.В. Парахина</w:t>
            </w:r>
          </w:p>
          <w:p w14:paraId="4FE72E1E" w14:textId="753ADE34" w:rsidR="002D3717" w:rsidRPr="002D3717" w:rsidRDefault="002D3717" w:rsidP="00B174FD">
            <w:pPr>
              <w:widowControl w:val="0"/>
              <w:autoSpaceDE w:val="0"/>
              <w:autoSpaceDN w:val="0"/>
              <w:adjustRightInd w:val="0"/>
              <w:rPr>
                <w:rFonts w:ascii="Times New Roman" w:eastAsia="Calibri" w:hAnsi="Times New Roman" w:cs="Times New Roman"/>
                <w:sz w:val="24"/>
                <w:szCs w:val="24"/>
              </w:rPr>
            </w:pPr>
            <w:r w:rsidRPr="002D3717">
              <w:rPr>
                <w:rFonts w:ascii="Times New Roman" w:eastAsia="Calibri" w:hAnsi="Times New Roman" w:cs="Times New Roman"/>
                <w:b/>
                <w:bCs/>
                <w:sz w:val="24"/>
                <w:szCs w:val="24"/>
              </w:rPr>
              <w:t>Грудкина Татьяна Ивановна</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Pr="005C0D2B">
              <w:rPr>
                <w:rFonts w:ascii="Times New Roman" w:eastAsia="Calibri" w:hAnsi="Times New Roman" w:cs="Times New Roman"/>
                <w:sz w:val="24"/>
                <w:szCs w:val="24"/>
              </w:rPr>
              <w:t xml:space="preserve">Российская Федерация, </w:t>
            </w:r>
            <w:r>
              <w:rPr>
                <w:rFonts w:ascii="Times New Roman" w:eastAsia="Calibri" w:hAnsi="Times New Roman" w:cs="Times New Roman"/>
                <w:sz w:val="24"/>
                <w:szCs w:val="24"/>
              </w:rPr>
              <w:t xml:space="preserve">Орел) – </w:t>
            </w:r>
            <w:r w:rsidRPr="002D3717">
              <w:rPr>
                <w:rFonts w:ascii="Times New Roman" w:eastAsia="Calibri" w:hAnsi="Times New Roman" w:cs="Times New Roman"/>
                <w:sz w:val="24"/>
                <w:szCs w:val="24"/>
              </w:rPr>
              <w:t>к.э.н., доцент кафедры экономики и менеджмента в АПК ФГБОУ ВО Орловский государственный аграрный университет имени Н.В. Парахина</w:t>
            </w:r>
          </w:p>
        </w:tc>
        <w:tc>
          <w:tcPr>
            <w:tcW w:w="0" w:type="auto"/>
            <w:vAlign w:val="center"/>
          </w:tcPr>
          <w:p w14:paraId="72E107B1" w14:textId="05EC88F1" w:rsidR="00822BB3" w:rsidRPr="00427077" w:rsidRDefault="002D3717" w:rsidP="00B174FD">
            <w:pPr>
              <w:widowControl w:val="0"/>
              <w:autoSpaceDE w:val="0"/>
              <w:autoSpaceDN w:val="0"/>
              <w:adjustRightInd w:val="0"/>
              <w:jc w:val="center"/>
              <w:rPr>
                <w:rFonts w:ascii="Times New Roman" w:eastAsia="Calibri" w:hAnsi="Times New Roman" w:cs="Times New Roman"/>
                <w:b/>
                <w:bCs/>
                <w:sz w:val="24"/>
                <w:szCs w:val="24"/>
              </w:rPr>
            </w:pPr>
            <w:r w:rsidRPr="002D3717">
              <w:rPr>
                <w:rFonts w:ascii="Times New Roman" w:eastAsia="Calibri" w:hAnsi="Times New Roman" w:cs="Times New Roman"/>
                <w:b/>
                <w:bCs/>
                <w:sz w:val="24"/>
                <w:szCs w:val="24"/>
              </w:rPr>
              <w:t>Экономическое значение производства масличных культур для Орловской области</w:t>
            </w:r>
          </w:p>
        </w:tc>
      </w:tr>
      <w:tr w:rsidR="00822BB3" w:rsidRPr="00427077" w14:paraId="229D204B" w14:textId="77777777" w:rsidTr="00B174FD">
        <w:trPr>
          <w:cantSplit/>
        </w:trPr>
        <w:tc>
          <w:tcPr>
            <w:tcW w:w="0" w:type="auto"/>
            <w:vAlign w:val="center"/>
          </w:tcPr>
          <w:p w14:paraId="6A72D4C5" w14:textId="77777777" w:rsidR="00822BB3" w:rsidRPr="001706F7" w:rsidRDefault="00822BB3"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52F8DC86" w14:textId="01A5451E" w:rsidR="00822BB3" w:rsidRDefault="00170157" w:rsidP="00B174FD">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b/>
                <w:bCs/>
                <w:sz w:val="24"/>
                <w:szCs w:val="24"/>
              </w:rPr>
              <w:t>Муртазина Элина Зарифовна</w:t>
            </w:r>
            <w:r w:rsidR="00205C7F" w:rsidRPr="00205C7F">
              <w:rPr>
                <w:rFonts w:ascii="Times New Roman" w:eastAsia="Calibri" w:hAnsi="Times New Roman" w:cs="Times New Roman"/>
                <w:b/>
                <w:bCs/>
                <w:sz w:val="24"/>
                <w:szCs w:val="24"/>
              </w:rPr>
              <w:t xml:space="preserve"> </w:t>
            </w:r>
            <w:r w:rsidR="00205C7F" w:rsidRPr="00205C7F">
              <w:rPr>
                <w:rFonts w:ascii="Times New Roman" w:eastAsia="Calibri" w:hAnsi="Times New Roman" w:cs="Times New Roman"/>
                <w:sz w:val="24"/>
                <w:szCs w:val="24"/>
              </w:rPr>
              <w:t>(</w:t>
            </w:r>
            <w:r w:rsidRPr="00170157">
              <w:rPr>
                <w:rFonts w:ascii="Times New Roman" w:eastAsia="Calibri" w:hAnsi="Times New Roman" w:cs="Times New Roman"/>
                <w:sz w:val="24"/>
                <w:szCs w:val="24"/>
              </w:rPr>
              <w:t>Российская Федерация</w:t>
            </w:r>
            <w:r w:rsidR="00205C7F" w:rsidRPr="00205C7F">
              <w:rPr>
                <w:rFonts w:ascii="Times New Roman" w:eastAsia="Calibri" w:hAnsi="Times New Roman" w:cs="Times New Roman"/>
                <w:sz w:val="24"/>
                <w:szCs w:val="24"/>
              </w:rPr>
              <w:t xml:space="preserve">, </w:t>
            </w:r>
            <w:r w:rsidR="00AB5BBC" w:rsidRPr="00AB5BBC">
              <w:rPr>
                <w:rFonts w:ascii="Times New Roman" w:eastAsia="Calibri" w:hAnsi="Times New Roman" w:cs="Times New Roman"/>
                <w:sz w:val="24"/>
                <w:szCs w:val="24"/>
              </w:rPr>
              <w:t>Республика Башкортостан</w:t>
            </w:r>
            <w:r w:rsidR="00AB5BBC">
              <w:rPr>
                <w:rFonts w:ascii="Times New Roman" w:eastAsia="Calibri" w:hAnsi="Times New Roman" w:cs="Times New Roman"/>
                <w:sz w:val="24"/>
                <w:szCs w:val="24"/>
              </w:rPr>
              <w:t xml:space="preserve">, </w:t>
            </w:r>
            <w:r>
              <w:rPr>
                <w:rFonts w:ascii="Times New Roman" w:eastAsia="Calibri" w:hAnsi="Times New Roman" w:cs="Times New Roman"/>
                <w:sz w:val="24"/>
                <w:szCs w:val="24"/>
              </w:rPr>
              <w:t>Уфа</w:t>
            </w:r>
            <w:r w:rsidR="00205C7F" w:rsidRPr="00205C7F">
              <w:rPr>
                <w:rFonts w:ascii="Times New Roman" w:eastAsia="Calibri" w:hAnsi="Times New Roman" w:cs="Times New Roman"/>
                <w:sz w:val="24"/>
                <w:szCs w:val="24"/>
              </w:rPr>
              <w:t>)</w:t>
            </w:r>
            <w:r w:rsidR="00205C7F">
              <w:rPr>
                <w:rFonts w:ascii="Times New Roman" w:eastAsia="Calibri" w:hAnsi="Times New Roman" w:cs="Times New Roman"/>
                <w:b/>
                <w:bCs/>
                <w:sz w:val="24"/>
                <w:szCs w:val="24"/>
              </w:rPr>
              <w:t xml:space="preserve"> </w:t>
            </w:r>
            <w:r w:rsidR="00205C7F" w:rsidRPr="00205C7F">
              <w:rPr>
                <w:rFonts w:ascii="Times New Roman" w:eastAsia="Calibri" w:hAnsi="Times New Roman" w:cs="Times New Roman"/>
                <w:sz w:val="24"/>
                <w:szCs w:val="24"/>
              </w:rPr>
              <w:t xml:space="preserve">– </w:t>
            </w:r>
            <w:r w:rsidRPr="00170157">
              <w:rPr>
                <w:rFonts w:ascii="Times New Roman" w:eastAsia="Calibri" w:hAnsi="Times New Roman" w:cs="Times New Roman"/>
                <w:sz w:val="24"/>
                <w:szCs w:val="24"/>
              </w:rPr>
              <w:t>студент</w:t>
            </w:r>
            <w:r w:rsidR="00205C7F" w:rsidRPr="00205C7F">
              <w:rPr>
                <w:rFonts w:ascii="Times New Roman" w:eastAsia="Calibri" w:hAnsi="Times New Roman" w:cs="Times New Roman"/>
                <w:sz w:val="24"/>
                <w:szCs w:val="24"/>
              </w:rPr>
              <w:t xml:space="preserve">, </w:t>
            </w:r>
            <w:r w:rsidRPr="00170157">
              <w:rPr>
                <w:rFonts w:ascii="Times New Roman" w:eastAsia="Calibri" w:hAnsi="Times New Roman" w:cs="Times New Roman"/>
                <w:sz w:val="24"/>
                <w:szCs w:val="24"/>
              </w:rPr>
              <w:t>Уфимский Университет Науки и Технологий</w:t>
            </w:r>
          </w:p>
          <w:p w14:paraId="52597A2F" w14:textId="62714E60" w:rsidR="00170157" w:rsidRPr="00170157" w:rsidRDefault="00170157" w:rsidP="00B174FD">
            <w:pPr>
              <w:widowControl w:val="0"/>
              <w:autoSpaceDE w:val="0"/>
              <w:autoSpaceDN w:val="0"/>
              <w:adjustRightInd w:val="0"/>
              <w:rPr>
                <w:rFonts w:ascii="Times New Roman" w:eastAsia="Calibri" w:hAnsi="Times New Roman" w:cs="Times New Roman"/>
                <w:b/>
                <w:bCs/>
                <w:sz w:val="24"/>
                <w:szCs w:val="24"/>
              </w:rPr>
            </w:pPr>
            <w:r w:rsidRPr="00170157">
              <w:rPr>
                <w:rFonts w:ascii="Times New Roman" w:eastAsia="Calibri" w:hAnsi="Times New Roman" w:cs="Times New Roman"/>
                <w:b/>
                <w:bCs/>
                <w:sz w:val="24"/>
                <w:szCs w:val="24"/>
              </w:rPr>
              <w:t>Вильданова Ляйсан Валерьевна</w:t>
            </w:r>
            <w:r>
              <w:rPr>
                <w:rFonts w:ascii="Times New Roman" w:eastAsia="Calibri" w:hAnsi="Times New Roman" w:cs="Times New Roman"/>
                <w:b/>
                <w:bCs/>
                <w:sz w:val="24"/>
                <w:szCs w:val="24"/>
              </w:rPr>
              <w:t xml:space="preserve"> </w:t>
            </w:r>
            <w:r w:rsidRPr="00170157">
              <w:rPr>
                <w:rFonts w:ascii="Times New Roman" w:eastAsia="Calibri" w:hAnsi="Times New Roman" w:cs="Times New Roman"/>
                <w:sz w:val="24"/>
                <w:szCs w:val="24"/>
              </w:rPr>
              <w:t xml:space="preserve">(Российская Федерация, </w:t>
            </w:r>
            <w:r w:rsidR="00AB5BBC" w:rsidRPr="00AB5BBC">
              <w:rPr>
                <w:rFonts w:ascii="Times New Roman" w:eastAsia="Calibri" w:hAnsi="Times New Roman" w:cs="Times New Roman"/>
                <w:sz w:val="24"/>
                <w:szCs w:val="24"/>
              </w:rPr>
              <w:t>Республика Башкортостан</w:t>
            </w:r>
            <w:r w:rsidR="00AB5BBC">
              <w:rPr>
                <w:rFonts w:ascii="Times New Roman" w:eastAsia="Calibri" w:hAnsi="Times New Roman" w:cs="Times New Roman"/>
                <w:sz w:val="24"/>
                <w:szCs w:val="24"/>
              </w:rPr>
              <w:t>,</w:t>
            </w:r>
            <w:r w:rsidR="00AB5BBC" w:rsidRPr="00170157">
              <w:rPr>
                <w:rFonts w:ascii="Times New Roman" w:eastAsia="Calibri" w:hAnsi="Times New Roman" w:cs="Times New Roman"/>
                <w:sz w:val="24"/>
                <w:szCs w:val="24"/>
              </w:rPr>
              <w:t xml:space="preserve"> </w:t>
            </w:r>
            <w:r w:rsidRPr="00170157">
              <w:rPr>
                <w:rFonts w:ascii="Times New Roman" w:eastAsia="Calibri" w:hAnsi="Times New Roman" w:cs="Times New Roman"/>
                <w:sz w:val="24"/>
                <w:szCs w:val="24"/>
              </w:rPr>
              <w:t xml:space="preserve">Уфа) – </w:t>
            </w:r>
            <w:r>
              <w:rPr>
                <w:rFonts w:ascii="Times New Roman" w:eastAsia="Calibri" w:hAnsi="Times New Roman" w:cs="Times New Roman"/>
                <w:sz w:val="24"/>
                <w:szCs w:val="24"/>
              </w:rPr>
              <w:t>к.э.н.</w:t>
            </w:r>
            <w:r w:rsidRPr="00170157">
              <w:rPr>
                <w:rFonts w:ascii="Times New Roman" w:eastAsia="Calibri" w:hAnsi="Times New Roman" w:cs="Times New Roman"/>
                <w:sz w:val="24"/>
                <w:szCs w:val="24"/>
              </w:rPr>
              <w:t>,</w:t>
            </w:r>
            <w:r>
              <w:rPr>
                <w:rFonts w:ascii="Times New Roman" w:eastAsia="Calibri" w:hAnsi="Times New Roman" w:cs="Times New Roman"/>
                <w:sz w:val="24"/>
                <w:szCs w:val="24"/>
              </w:rPr>
              <w:t xml:space="preserve"> доцент,</w:t>
            </w:r>
            <w:r w:rsidRPr="00170157">
              <w:rPr>
                <w:rFonts w:ascii="Times New Roman" w:eastAsia="Calibri" w:hAnsi="Times New Roman" w:cs="Times New Roman"/>
                <w:sz w:val="24"/>
                <w:szCs w:val="24"/>
              </w:rPr>
              <w:t xml:space="preserve"> Уфимский Университет Науки и Технологий</w:t>
            </w:r>
          </w:p>
        </w:tc>
        <w:tc>
          <w:tcPr>
            <w:tcW w:w="0" w:type="auto"/>
            <w:vAlign w:val="center"/>
          </w:tcPr>
          <w:p w14:paraId="4DB13723" w14:textId="240E94C6" w:rsidR="00822BB3" w:rsidRPr="00427077" w:rsidRDefault="00170157" w:rsidP="00B174FD">
            <w:pPr>
              <w:widowControl w:val="0"/>
              <w:autoSpaceDE w:val="0"/>
              <w:autoSpaceDN w:val="0"/>
              <w:adjustRightInd w:val="0"/>
              <w:jc w:val="center"/>
              <w:rPr>
                <w:rFonts w:ascii="Times New Roman" w:eastAsia="Calibri" w:hAnsi="Times New Roman" w:cs="Times New Roman"/>
                <w:b/>
                <w:bCs/>
                <w:sz w:val="24"/>
                <w:szCs w:val="24"/>
              </w:rPr>
            </w:pPr>
            <w:r w:rsidRPr="00170157">
              <w:rPr>
                <w:rFonts w:ascii="Times New Roman" w:eastAsia="Calibri" w:hAnsi="Times New Roman" w:cs="Times New Roman"/>
                <w:b/>
                <w:bCs/>
                <w:sz w:val="24"/>
                <w:szCs w:val="24"/>
              </w:rPr>
              <w:t>Цифровой маркетинг и привлечение клиентов</w:t>
            </w:r>
          </w:p>
        </w:tc>
      </w:tr>
      <w:tr w:rsidR="00822BB3" w:rsidRPr="00427077" w14:paraId="4186861B" w14:textId="77777777" w:rsidTr="00B174FD">
        <w:trPr>
          <w:cantSplit/>
        </w:trPr>
        <w:tc>
          <w:tcPr>
            <w:tcW w:w="0" w:type="auto"/>
            <w:vAlign w:val="center"/>
          </w:tcPr>
          <w:p w14:paraId="04FE77DD" w14:textId="77777777" w:rsidR="00822BB3" w:rsidRPr="001706F7" w:rsidRDefault="00822BB3"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314901B6" w14:textId="2E8EF4A9" w:rsidR="00822BB3" w:rsidRPr="00427077" w:rsidRDefault="0096547C" w:rsidP="00B174FD">
            <w:pPr>
              <w:widowControl w:val="0"/>
              <w:autoSpaceDE w:val="0"/>
              <w:autoSpaceDN w:val="0"/>
              <w:adjustRightInd w:val="0"/>
              <w:rPr>
                <w:rFonts w:ascii="Times New Roman" w:eastAsia="Calibri" w:hAnsi="Times New Roman" w:cs="Times New Roman"/>
                <w:b/>
                <w:bCs/>
                <w:sz w:val="24"/>
                <w:szCs w:val="24"/>
              </w:rPr>
            </w:pPr>
            <w:r w:rsidRPr="0096547C">
              <w:rPr>
                <w:rFonts w:ascii="Times New Roman" w:eastAsia="Calibri" w:hAnsi="Times New Roman" w:cs="Times New Roman"/>
                <w:b/>
                <w:bCs/>
                <w:sz w:val="24"/>
                <w:szCs w:val="24"/>
              </w:rPr>
              <w:t xml:space="preserve">Бикмаева Алия Динмухаматовна </w:t>
            </w:r>
            <w:r w:rsidR="00762EB1" w:rsidRPr="00762EB1">
              <w:rPr>
                <w:rFonts w:ascii="Times New Roman" w:eastAsia="Calibri" w:hAnsi="Times New Roman" w:cs="Times New Roman"/>
                <w:sz w:val="24"/>
                <w:szCs w:val="24"/>
              </w:rPr>
              <w:t xml:space="preserve">(Российская Федерация, </w:t>
            </w:r>
            <w:r w:rsidR="00AB5BBC" w:rsidRPr="00AB5BBC">
              <w:rPr>
                <w:rFonts w:ascii="Times New Roman" w:eastAsia="Calibri" w:hAnsi="Times New Roman" w:cs="Times New Roman"/>
                <w:sz w:val="24"/>
                <w:szCs w:val="24"/>
              </w:rPr>
              <w:t>Республика Башкортостан</w:t>
            </w:r>
            <w:r w:rsidR="00AB5BBC">
              <w:rPr>
                <w:rFonts w:ascii="Times New Roman" w:eastAsia="Calibri" w:hAnsi="Times New Roman" w:cs="Times New Roman"/>
                <w:sz w:val="24"/>
                <w:szCs w:val="24"/>
              </w:rPr>
              <w:t xml:space="preserve">, </w:t>
            </w:r>
            <w:r>
              <w:rPr>
                <w:rFonts w:ascii="Times New Roman" w:eastAsia="Calibri" w:hAnsi="Times New Roman" w:cs="Times New Roman"/>
                <w:sz w:val="24"/>
                <w:szCs w:val="24"/>
              </w:rPr>
              <w:t>Уфа</w:t>
            </w:r>
            <w:r w:rsidR="00762EB1" w:rsidRPr="00762EB1">
              <w:rPr>
                <w:rFonts w:ascii="Times New Roman" w:eastAsia="Calibri" w:hAnsi="Times New Roman" w:cs="Times New Roman"/>
                <w:sz w:val="24"/>
                <w:szCs w:val="24"/>
              </w:rPr>
              <w:t xml:space="preserve">) – </w:t>
            </w:r>
            <w:r w:rsidRPr="0096547C">
              <w:rPr>
                <w:rFonts w:ascii="Times New Roman" w:eastAsia="Calibri" w:hAnsi="Times New Roman" w:cs="Times New Roman"/>
                <w:sz w:val="24"/>
                <w:szCs w:val="24"/>
              </w:rPr>
              <w:t>к.э.н., доцент кафедры экономики и регионального развития, ФГБОУ ВО «Уфимский университет науки и технологии»</w:t>
            </w:r>
          </w:p>
        </w:tc>
        <w:tc>
          <w:tcPr>
            <w:tcW w:w="0" w:type="auto"/>
            <w:vAlign w:val="center"/>
          </w:tcPr>
          <w:p w14:paraId="58D36996" w14:textId="20D0DE5E" w:rsidR="00822BB3" w:rsidRPr="00427077" w:rsidRDefault="0096547C" w:rsidP="00B174FD">
            <w:pPr>
              <w:widowControl w:val="0"/>
              <w:autoSpaceDE w:val="0"/>
              <w:autoSpaceDN w:val="0"/>
              <w:adjustRightInd w:val="0"/>
              <w:jc w:val="center"/>
              <w:rPr>
                <w:rFonts w:ascii="Times New Roman" w:eastAsia="Calibri" w:hAnsi="Times New Roman" w:cs="Times New Roman"/>
                <w:b/>
                <w:bCs/>
                <w:sz w:val="24"/>
                <w:szCs w:val="24"/>
              </w:rPr>
            </w:pPr>
            <w:r w:rsidRPr="0096547C">
              <w:rPr>
                <w:rFonts w:ascii="Times New Roman" w:eastAsia="Calibri" w:hAnsi="Times New Roman" w:cs="Times New Roman"/>
                <w:b/>
                <w:bCs/>
                <w:sz w:val="24"/>
                <w:szCs w:val="24"/>
              </w:rPr>
              <w:t>Технологический суверенитет России: роль формирования диверсифицированной специализации экономики и повышения ее сложности</w:t>
            </w:r>
          </w:p>
        </w:tc>
      </w:tr>
      <w:tr w:rsidR="00D62F87" w:rsidRPr="00427077" w14:paraId="4E1FC3F1" w14:textId="77777777" w:rsidTr="00B174FD">
        <w:trPr>
          <w:cantSplit/>
        </w:trPr>
        <w:tc>
          <w:tcPr>
            <w:tcW w:w="0" w:type="auto"/>
            <w:vAlign w:val="center"/>
          </w:tcPr>
          <w:p w14:paraId="67E100F3" w14:textId="77777777" w:rsidR="00D62F87" w:rsidRPr="001706F7" w:rsidRDefault="00D62F8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3DEE4757" w14:textId="1CAB5DCC" w:rsidR="00D62F87" w:rsidRPr="00427077" w:rsidRDefault="0096547C" w:rsidP="00B174FD">
            <w:pPr>
              <w:widowControl w:val="0"/>
              <w:autoSpaceDE w:val="0"/>
              <w:autoSpaceDN w:val="0"/>
              <w:adjustRightInd w:val="0"/>
              <w:rPr>
                <w:rFonts w:ascii="Times New Roman" w:eastAsia="Calibri" w:hAnsi="Times New Roman" w:cs="Times New Roman"/>
                <w:b/>
                <w:bCs/>
                <w:sz w:val="24"/>
                <w:szCs w:val="24"/>
              </w:rPr>
            </w:pPr>
            <w:r w:rsidRPr="0096547C">
              <w:rPr>
                <w:rFonts w:ascii="Times New Roman" w:eastAsia="Calibri" w:hAnsi="Times New Roman" w:cs="Times New Roman"/>
                <w:b/>
                <w:bCs/>
                <w:sz w:val="24"/>
                <w:szCs w:val="24"/>
              </w:rPr>
              <w:t xml:space="preserve">Алонцо Александра Андреевна </w:t>
            </w:r>
            <w:r w:rsidR="00916F85" w:rsidRPr="009B3E8C">
              <w:rPr>
                <w:rFonts w:ascii="Times New Roman" w:eastAsia="Calibri" w:hAnsi="Times New Roman" w:cs="Times New Roman"/>
                <w:sz w:val="24"/>
                <w:szCs w:val="24"/>
              </w:rPr>
              <w:t>(</w:t>
            </w:r>
            <w:r w:rsidR="009B3E8C" w:rsidRPr="009B3E8C">
              <w:rPr>
                <w:rFonts w:ascii="Times New Roman" w:eastAsia="Calibri" w:hAnsi="Times New Roman" w:cs="Times New Roman"/>
                <w:sz w:val="24"/>
                <w:szCs w:val="24"/>
              </w:rPr>
              <w:t>Российская Федерация</w:t>
            </w:r>
            <w:r w:rsidR="00916F85" w:rsidRPr="009B3E8C">
              <w:rPr>
                <w:rFonts w:ascii="Times New Roman" w:eastAsia="Calibri" w:hAnsi="Times New Roman" w:cs="Times New Roman"/>
                <w:sz w:val="24"/>
                <w:szCs w:val="24"/>
              </w:rPr>
              <w:t xml:space="preserve">, </w:t>
            </w:r>
            <w:r>
              <w:rPr>
                <w:rFonts w:ascii="Times New Roman" w:eastAsia="Calibri" w:hAnsi="Times New Roman" w:cs="Times New Roman"/>
                <w:sz w:val="24"/>
                <w:szCs w:val="24"/>
              </w:rPr>
              <w:t>Москва</w:t>
            </w:r>
            <w:r w:rsidR="00916F85" w:rsidRPr="009B3E8C">
              <w:rPr>
                <w:rFonts w:ascii="Times New Roman" w:eastAsia="Calibri" w:hAnsi="Times New Roman" w:cs="Times New Roman"/>
                <w:sz w:val="24"/>
                <w:szCs w:val="24"/>
              </w:rPr>
              <w:t>)</w:t>
            </w:r>
            <w:r w:rsidR="00916F85" w:rsidRPr="00916F85">
              <w:rPr>
                <w:rFonts w:ascii="Times New Roman" w:eastAsia="Calibri" w:hAnsi="Times New Roman" w:cs="Times New Roman"/>
                <w:b/>
                <w:bCs/>
                <w:sz w:val="24"/>
                <w:szCs w:val="24"/>
              </w:rPr>
              <w:t xml:space="preserve"> </w:t>
            </w:r>
            <w:r w:rsidR="00916F85" w:rsidRPr="00916F85">
              <w:rPr>
                <w:rFonts w:ascii="Times New Roman" w:eastAsia="Calibri" w:hAnsi="Times New Roman" w:cs="Times New Roman"/>
                <w:sz w:val="24"/>
                <w:szCs w:val="24"/>
              </w:rPr>
              <w:t xml:space="preserve">– </w:t>
            </w:r>
            <w:r w:rsidRPr="0096547C">
              <w:rPr>
                <w:rFonts w:ascii="Times New Roman" w:eastAsia="Calibri" w:hAnsi="Times New Roman" w:cs="Times New Roman"/>
                <w:sz w:val="24"/>
                <w:szCs w:val="24"/>
              </w:rPr>
              <w:t>студент факультета управления бизнесом АНО ВО «Институт бизнеса и дизайна»</w:t>
            </w:r>
          </w:p>
        </w:tc>
        <w:tc>
          <w:tcPr>
            <w:tcW w:w="0" w:type="auto"/>
            <w:vAlign w:val="center"/>
          </w:tcPr>
          <w:p w14:paraId="7933AA78" w14:textId="296D7230" w:rsidR="00D62F87" w:rsidRPr="00427077" w:rsidRDefault="0096547C" w:rsidP="00B174FD">
            <w:pPr>
              <w:widowControl w:val="0"/>
              <w:autoSpaceDE w:val="0"/>
              <w:autoSpaceDN w:val="0"/>
              <w:adjustRightInd w:val="0"/>
              <w:jc w:val="center"/>
              <w:rPr>
                <w:rFonts w:ascii="Times New Roman" w:eastAsia="Calibri" w:hAnsi="Times New Roman" w:cs="Times New Roman"/>
                <w:b/>
                <w:bCs/>
                <w:sz w:val="24"/>
                <w:szCs w:val="24"/>
              </w:rPr>
            </w:pPr>
            <w:r w:rsidRPr="0096547C">
              <w:rPr>
                <w:rFonts w:ascii="Times New Roman" w:eastAsia="Calibri" w:hAnsi="Times New Roman" w:cs="Times New Roman"/>
                <w:b/>
                <w:bCs/>
                <w:sz w:val="24"/>
                <w:szCs w:val="24"/>
              </w:rPr>
              <w:t>Инструменты брендинга на основе национальной идентичности: кейс бразильской массовой культуры и его потенциал для развития территориальных брендов в России</w:t>
            </w:r>
          </w:p>
        </w:tc>
      </w:tr>
      <w:tr w:rsidR="00D62F87" w:rsidRPr="00427077" w14:paraId="2636D6FE" w14:textId="77777777" w:rsidTr="00B174FD">
        <w:trPr>
          <w:cantSplit/>
        </w:trPr>
        <w:tc>
          <w:tcPr>
            <w:tcW w:w="0" w:type="auto"/>
            <w:vAlign w:val="center"/>
          </w:tcPr>
          <w:p w14:paraId="0FECA2B5" w14:textId="77777777" w:rsidR="00D62F87" w:rsidRPr="001706F7" w:rsidRDefault="00D62F8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042AC091" w14:textId="1C1B89F0" w:rsidR="00D62F87" w:rsidRPr="00427077" w:rsidRDefault="00AB5BBC" w:rsidP="00B174FD">
            <w:pPr>
              <w:widowControl w:val="0"/>
              <w:autoSpaceDE w:val="0"/>
              <w:autoSpaceDN w:val="0"/>
              <w:adjustRightInd w:val="0"/>
              <w:rPr>
                <w:rFonts w:ascii="Times New Roman" w:eastAsia="Calibri" w:hAnsi="Times New Roman" w:cs="Times New Roman"/>
                <w:b/>
                <w:bCs/>
                <w:sz w:val="24"/>
                <w:szCs w:val="24"/>
              </w:rPr>
            </w:pPr>
            <w:r w:rsidRPr="00AB5BBC">
              <w:rPr>
                <w:rFonts w:ascii="Times New Roman" w:eastAsia="Calibri" w:hAnsi="Times New Roman" w:cs="Times New Roman"/>
                <w:b/>
                <w:bCs/>
                <w:sz w:val="24"/>
                <w:szCs w:val="24"/>
              </w:rPr>
              <w:t xml:space="preserve">Аллагулов Ринат Хасанович </w:t>
            </w:r>
            <w:r w:rsidR="009B3E8C" w:rsidRPr="009B3E8C">
              <w:rPr>
                <w:rFonts w:ascii="Times New Roman" w:eastAsia="Calibri" w:hAnsi="Times New Roman" w:cs="Times New Roman"/>
                <w:sz w:val="24"/>
                <w:szCs w:val="24"/>
              </w:rPr>
              <w:t>(</w:t>
            </w:r>
            <w:r w:rsidR="009B3E8C" w:rsidRPr="00762EB1">
              <w:rPr>
                <w:rFonts w:ascii="Times New Roman" w:eastAsia="Calibri" w:hAnsi="Times New Roman" w:cs="Times New Roman"/>
                <w:sz w:val="24"/>
                <w:szCs w:val="24"/>
              </w:rPr>
              <w:t>Российская Федерация</w:t>
            </w:r>
            <w:r w:rsidR="009B3E8C">
              <w:rPr>
                <w:rFonts w:ascii="Times New Roman" w:eastAsia="Calibri" w:hAnsi="Times New Roman" w:cs="Times New Roman"/>
                <w:sz w:val="24"/>
                <w:szCs w:val="24"/>
              </w:rPr>
              <w:t xml:space="preserve">, </w:t>
            </w:r>
            <w:r w:rsidRPr="00AB5BBC">
              <w:rPr>
                <w:rFonts w:ascii="Times New Roman" w:eastAsia="Calibri" w:hAnsi="Times New Roman" w:cs="Times New Roman"/>
                <w:sz w:val="24"/>
                <w:szCs w:val="24"/>
              </w:rPr>
              <w:t>Республика Башкортостан, г. Уфа</w:t>
            </w:r>
            <w:r w:rsidR="009B3E8C" w:rsidRPr="009B3E8C">
              <w:rPr>
                <w:rFonts w:ascii="Times New Roman" w:eastAsia="Calibri" w:hAnsi="Times New Roman" w:cs="Times New Roman"/>
                <w:sz w:val="24"/>
                <w:szCs w:val="24"/>
              </w:rPr>
              <w:t>)</w:t>
            </w:r>
            <w:r w:rsidR="009B3E8C" w:rsidRPr="009B3E8C">
              <w:rPr>
                <w:rFonts w:ascii="Times New Roman" w:eastAsia="Calibri" w:hAnsi="Times New Roman" w:cs="Times New Roman"/>
                <w:b/>
                <w:bCs/>
                <w:sz w:val="24"/>
                <w:szCs w:val="24"/>
              </w:rPr>
              <w:t xml:space="preserve"> </w:t>
            </w:r>
            <w:r w:rsidR="009B3E8C">
              <w:rPr>
                <w:rFonts w:ascii="Times New Roman" w:eastAsia="Calibri" w:hAnsi="Times New Roman" w:cs="Times New Roman"/>
                <w:b/>
                <w:bCs/>
                <w:sz w:val="24"/>
                <w:szCs w:val="24"/>
              </w:rPr>
              <w:t xml:space="preserve">– </w:t>
            </w:r>
            <w:r w:rsidRPr="00AB5BBC">
              <w:rPr>
                <w:rFonts w:ascii="Times New Roman" w:eastAsia="Calibri" w:hAnsi="Times New Roman" w:cs="Times New Roman"/>
                <w:sz w:val="24"/>
                <w:szCs w:val="24"/>
              </w:rPr>
              <w:t>кандидат экономических наук, доцент, доцент кафедры экономики и управления</w:t>
            </w:r>
            <w:r>
              <w:rPr>
                <w:rFonts w:ascii="Times New Roman" w:eastAsia="Calibri" w:hAnsi="Times New Roman" w:cs="Times New Roman"/>
                <w:sz w:val="24"/>
                <w:szCs w:val="24"/>
              </w:rPr>
              <w:t xml:space="preserve"> </w:t>
            </w:r>
            <w:r w:rsidRPr="00AB5BBC">
              <w:rPr>
                <w:rFonts w:ascii="Times New Roman" w:eastAsia="Calibri" w:hAnsi="Times New Roman" w:cs="Times New Roman"/>
                <w:sz w:val="24"/>
                <w:szCs w:val="24"/>
              </w:rPr>
              <w:t>ФГБОУ ВО «Уфимский университет науки и технологий»</w:t>
            </w:r>
          </w:p>
        </w:tc>
        <w:tc>
          <w:tcPr>
            <w:tcW w:w="0" w:type="auto"/>
            <w:vAlign w:val="center"/>
          </w:tcPr>
          <w:p w14:paraId="772A20BC" w14:textId="2D6DF3D2" w:rsidR="00D62F87" w:rsidRPr="00427077" w:rsidRDefault="00AB5BBC" w:rsidP="00B174FD">
            <w:pPr>
              <w:widowControl w:val="0"/>
              <w:autoSpaceDE w:val="0"/>
              <w:autoSpaceDN w:val="0"/>
              <w:adjustRightInd w:val="0"/>
              <w:jc w:val="center"/>
              <w:rPr>
                <w:rFonts w:ascii="Times New Roman" w:eastAsia="Calibri" w:hAnsi="Times New Roman" w:cs="Times New Roman"/>
                <w:b/>
                <w:bCs/>
                <w:sz w:val="24"/>
                <w:szCs w:val="24"/>
              </w:rPr>
            </w:pPr>
            <w:r w:rsidRPr="00AB5BBC">
              <w:rPr>
                <w:rFonts w:ascii="Times New Roman" w:eastAsia="Calibri" w:hAnsi="Times New Roman" w:cs="Times New Roman"/>
                <w:b/>
                <w:bCs/>
                <w:sz w:val="24"/>
                <w:szCs w:val="24"/>
              </w:rPr>
              <w:t>Технологический суверенитет как фактор обеспечения устойчивости территорий: механизмы адаптации производственных систем и ии-оркестрация</w:t>
            </w:r>
          </w:p>
        </w:tc>
      </w:tr>
      <w:tr w:rsidR="00CD5105" w:rsidRPr="00427077" w14:paraId="0459263B" w14:textId="77777777" w:rsidTr="00B174FD">
        <w:trPr>
          <w:cantSplit/>
        </w:trPr>
        <w:tc>
          <w:tcPr>
            <w:tcW w:w="0" w:type="auto"/>
            <w:vAlign w:val="center"/>
          </w:tcPr>
          <w:p w14:paraId="662383CD" w14:textId="77777777" w:rsidR="00CD5105" w:rsidRPr="001706F7" w:rsidRDefault="00CD5105"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7B843B71" w14:textId="571B9BE1" w:rsidR="00CD5105" w:rsidRPr="00427077" w:rsidRDefault="00A27B5B" w:rsidP="00B174FD">
            <w:pPr>
              <w:widowControl w:val="0"/>
              <w:autoSpaceDE w:val="0"/>
              <w:autoSpaceDN w:val="0"/>
              <w:adjustRightInd w:val="0"/>
              <w:rPr>
                <w:rFonts w:ascii="Times New Roman" w:eastAsia="Calibri" w:hAnsi="Times New Roman" w:cs="Times New Roman"/>
                <w:b/>
                <w:bCs/>
                <w:sz w:val="24"/>
                <w:szCs w:val="24"/>
              </w:rPr>
            </w:pPr>
            <w:r w:rsidRPr="00A27B5B">
              <w:rPr>
                <w:rFonts w:ascii="Times New Roman" w:eastAsia="Calibri" w:hAnsi="Times New Roman" w:cs="Times New Roman"/>
                <w:b/>
                <w:bCs/>
                <w:sz w:val="24"/>
                <w:szCs w:val="24"/>
              </w:rPr>
              <w:t xml:space="preserve">Терешкина Наталия Евгеньевна </w:t>
            </w:r>
            <w:r w:rsidR="00F0092A" w:rsidRPr="009B3E8C">
              <w:rPr>
                <w:rFonts w:ascii="Times New Roman" w:eastAsia="Calibri" w:hAnsi="Times New Roman" w:cs="Times New Roman"/>
                <w:sz w:val="24"/>
                <w:szCs w:val="24"/>
              </w:rPr>
              <w:t>(</w:t>
            </w:r>
            <w:r w:rsidR="00F0092A" w:rsidRPr="00762EB1">
              <w:rPr>
                <w:rFonts w:ascii="Times New Roman" w:eastAsia="Calibri" w:hAnsi="Times New Roman" w:cs="Times New Roman"/>
                <w:sz w:val="24"/>
                <w:szCs w:val="24"/>
              </w:rPr>
              <w:t>Российская Федерация</w:t>
            </w:r>
            <w:r w:rsidR="00F0092A">
              <w:rPr>
                <w:rFonts w:ascii="Times New Roman" w:eastAsia="Calibri" w:hAnsi="Times New Roman" w:cs="Times New Roman"/>
                <w:sz w:val="24"/>
                <w:szCs w:val="24"/>
              </w:rPr>
              <w:t xml:space="preserve">, </w:t>
            </w:r>
            <w:r w:rsidRPr="00A27B5B">
              <w:rPr>
                <w:rFonts w:ascii="Times New Roman" w:eastAsia="Calibri" w:hAnsi="Times New Roman" w:cs="Times New Roman"/>
                <w:sz w:val="24"/>
                <w:szCs w:val="24"/>
              </w:rPr>
              <w:t>г. Новосибирск</w:t>
            </w:r>
            <w:r w:rsidR="00F0092A" w:rsidRPr="009B3E8C">
              <w:rPr>
                <w:rFonts w:ascii="Times New Roman" w:eastAsia="Calibri" w:hAnsi="Times New Roman" w:cs="Times New Roman"/>
                <w:sz w:val="24"/>
                <w:szCs w:val="24"/>
              </w:rPr>
              <w:t>)</w:t>
            </w:r>
            <w:r w:rsidR="00F0092A" w:rsidRPr="009B3E8C">
              <w:rPr>
                <w:rFonts w:ascii="Times New Roman" w:eastAsia="Calibri" w:hAnsi="Times New Roman" w:cs="Times New Roman"/>
                <w:b/>
                <w:bCs/>
                <w:sz w:val="24"/>
                <w:szCs w:val="24"/>
              </w:rPr>
              <w:t xml:space="preserve"> </w:t>
            </w:r>
            <w:r w:rsidR="00F0092A">
              <w:rPr>
                <w:rFonts w:ascii="Times New Roman" w:eastAsia="Calibri" w:hAnsi="Times New Roman" w:cs="Times New Roman"/>
                <w:b/>
                <w:bCs/>
                <w:sz w:val="24"/>
                <w:szCs w:val="24"/>
              </w:rPr>
              <w:t>–</w:t>
            </w:r>
            <w:r w:rsidR="00F0092A" w:rsidRPr="00F0092A">
              <w:rPr>
                <w:rFonts w:ascii="Times New Roman" w:eastAsia="Calibri" w:hAnsi="Times New Roman" w:cs="Times New Roman"/>
                <w:sz w:val="24"/>
                <w:szCs w:val="24"/>
              </w:rPr>
              <w:t xml:space="preserve"> </w:t>
            </w:r>
            <w:r w:rsidRPr="00A27B5B">
              <w:rPr>
                <w:rFonts w:ascii="Times New Roman" w:eastAsia="Calibri" w:hAnsi="Times New Roman" w:cs="Times New Roman"/>
                <w:sz w:val="24"/>
                <w:szCs w:val="24"/>
              </w:rPr>
              <w:t>кандидат экономических наук, доцент, Федеральное государственное бюджетное образовательное учреждение высшего образования «Сибирский государственный университет путей сообщения»</w:t>
            </w:r>
          </w:p>
        </w:tc>
        <w:tc>
          <w:tcPr>
            <w:tcW w:w="0" w:type="auto"/>
            <w:vAlign w:val="center"/>
          </w:tcPr>
          <w:p w14:paraId="1AE95471" w14:textId="3422C8DE" w:rsidR="00CD5105" w:rsidRPr="00427077" w:rsidRDefault="00A27B5B" w:rsidP="00B174FD">
            <w:pPr>
              <w:widowControl w:val="0"/>
              <w:autoSpaceDE w:val="0"/>
              <w:autoSpaceDN w:val="0"/>
              <w:adjustRightInd w:val="0"/>
              <w:jc w:val="center"/>
              <w:rPr>
                <w:rFonts w:ascii="Times New Roman" w:eastAsia="Calibri" w:hAnsi="Times New Roman" w:cs="Times New Roman"/>
                <w:b/>
                <w:bCs/>
                <w:sz w:val="24"/>
                <w:szCs w:val="24"/>
              </w:rPr>
            </w:pPr>
            <w:r w:rsidRPr="00A27B5B">
              <w:rPr>
                <w:rFonts w:ascii="Times New Roman" w:eastAsia="Calibri" w:hAnsi="Times New Roman" w:cs="Times New Roman"/>
                <w:b/>
                <w:bCs/>
                <w:sz w:val="24"/>
                <w:szCs w:val="24"/>
              </w:rPr>
              <w:t>Автомобилестроительная отрасль: роль и состояние в России</w:t>
            </w:r>
          </w:p>
        </w:tc>
      </w:tr>
      <w:tr w:rsidR="00CD5105" w:rsidRPr="00427077" w14:paraId="201CA831" w14:textId="77777777" w:rsidTr="00B174FD">
        <w:trPr>
          <w:cantSplit/>
        </w:trPr>
        <w:tc>
          <w:tcPr>
            <w:tcW w:w="0" w:type="auto"/>
            <w:vAlign w:val="center"/>
          </w:tcPr>
          <w:p w14:paraId="5760F75C" w14:textId="77777777" w:rsidR="00CD5105" w:rsidRPr="001706F7" w:rsidRDefault="00CD5105"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3DFE696D" w14:textId="6A9E4D2D" w:rsidR="00CD5105" w:rsidRPr="00427077" w:rsidRDefault="008718C8" w:rsidP="00B174FD">
            <w:pPr>
              <w:widowControl w:val="0"/>
              <w:autoSpaceDE w:val="0"/>
              <w:autoSpaceDN w:val="0"/>
              <w:adjustRightInd w:val="0"/>
              <w:rPr>
                <w:rFonts w:ascii="Times New Roman" w:eastAsia="Calibri" w:hAnsi="Times New Roman" w:cs="Times New Roman"/>
                <w:b/>
                <w:bCs/>
                <w:sz w:val="24"/>
                <w:szCs w:val="24"/>
              </w:rPr>
            </w:pPr>
            <w:r w:rsidRPr="008718C8">
              <w:rPr>
                <w:rFonts w:ascii="Times New Roman" w:eastAsia="Calibri" w:hAnsi="Times New Roman" w:cs="Times New Roman"/>
                <w:b/>
                <w:bCs/>
                <w:sz w:val="24"/>
                <w:szCs w:val="24"/>
              </w:rPr>
              <w:t xml:space="preserve">Степанов Владимир Сергеевич </w:t>
            </w:r>
            <w:r w:rsidR="00F0092A" w:rsidRPr="00F0092A">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Москва</w:t>
            </w:r>
            <w:r w:rsidR="00F0092A" w:rsidRPr="00F0092A">
              <w:rPr>
                <w:rFonts w:ascii="Times New Roman" w:eastAsia="Calibri" w:hAnsi="Times New Roman" w:cs="Times New Roman"/>
                <w:sz w:val="24"/>
                <w:szCs w:val="24"/>
              </w:rPr>
              <w:t xml:space="preserve">) – </w:t>
            </w:r>
            <w:r w:rsidR="0083582B" w:rsidRPr="0083582B">
              <w:rPr>
                <w:rFonts w:ascii="Times New Roman" w:eastAsia="Calibri" w:hAnsi="Times New Roman" w:cs="Times New Roman"/>
                <w:sz w:val="24"/>
                <w:szCs w:val="24"/>
              </w:rPr>
              <w:t>канд. физ.-мат. наук, ведущ</w:t>
            </w:r>
            <w:r w:rsidR="0083582B">
              <w:rPr>
                <w:rFonts w:ascii="Times New Roman" w:eastAsia="Calibri" w:hAnsi="Times New Roman" w:cs="Times New Roman"/>
                <w:sz w:val="24"/>
                <w:szCs w:val="24"/>
              </w:rPr>
              <w:t>ий</w:t>
            </w:r>
            <w:r w:rsidR="0083582B" w:rsidRPr="0083582B">
              <w:rPr>
                <w:rFonts w:ascii="Times New Roman" w:eastAsia="Calibri" w:hAnsi="Times New Roman" w:cs="Times New Roman"/>
                <w:sz w:val="24"/>
                <w:szCs w:val="24"/>
              </w:rPr>
              <w:t xml:space="preserve"> науч</w:t>
            </w:r>
            <w:r w:rsidR="0083582B">
              <w:rPr>
                <w:rFonts w:ascii="Times New Roman" w:eastAsia="Calibri" w:hAnsi="Times New Roman" w:cs="Times New Roman"/>
                <w:sz w:val="24"/>
                <w:szCs w:val="24"/>
              </w:rPr>
              <w:t>ный</w:t>
            </w:r>
            <w:r w:rsidR="0083582B" w:rsidRPr="0083582B">
              <w:rPr>
                <w:rFonts w:ascii="Times New Roman" w:eastAsia="Calibri" w:hAnsi="Times New Roman" w:cs="Times New Roman"/>
                <w:sz w:val="24"/>
                <w:szCs w:val="24"/>
              </w:rPr>
              <w:t xml:space="preserve"> сотрудник, ЦЭМИ РАН</w:t>
            </w:r>
          </w:p>
        </w:tc>
        <w:tc>
          <w:tcPr>
            <w:tcW w:w="0" w:type="auto"/>
            <w:vAlign w:val="center"/>
          </w:tcPr>
          <w:p w14:paraId="641F4EBE" w14:textId="05B34C8E" w:rsidR="00CD5105" w:rsidRPr="00427077" w:rsidRDefault="008718C8" w:rsidP="00B174FD">
            <w:pPr>
              <w:jc w:val="center"/>
              <w:rPr>
                <w:rFonts w:ascii="Times New Roman" w:eastAsia="Calibri" w:hAnsi="Times New Roman" w:cs="Times New Roman"/>
                <w:b/>
                <w:bCs/>
                <w:sz w:val="24"/>
                <w:szCs w:val="24"/>
              </w:rPr>
            </w:pPr>
            <w:r w:rsidRPr="008718C8">
              <w:rPr>
                <w:rFonts w:ascii="Times New Roman" w:eastAsia="Calibri" w:hAnsi="Times New Roman" w:cs="Times New Roman"/>
                <w:b/>
                <w:bCs/>
                <w:sz w:val="24"/>
                <w:szCs w:val="24"/>
              </w:rPr>
              <w:t>Приложение модели панельной регрессии к оценке индекса благосостояния населения: пять регионов из центра России</w:t>
            </w:r>
          </w:p>
        </w:tc>
      </w:tr>
      <w:tr w:rsidR="00CD5105" w:rsidRPr="00427077" w14:paraId="3D6DEB50" w14:textId="77777777" w:rsidTr="00B174FD">
        <w:trPr>
          <w:cantSplit/>
        </w:trPr>
        <w:tc>
          <w:tcPr>
            <w:tcW w:w="0" w:type="auto"/>
            <w:vAlign w:val="center"/>
          </w:tcPr>
          <w:p w14:paraId="3C47E2B0" w14:textId="77777777" w:rsidR="00CD5105" w:rsidRPr="001706F7" w:rsidRDefault="00CD5105"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2CD05BDF" w14:textId="59059FD9" w:rsidR="00CD5105" w:rsidRPr="00427077" w:rsidRDefault="00484209" w:rsidP="00B174FD">
            <w:pPr>
              <w:widowControl w:val="0"/>
              <w:autoSpaceDE w:val="0"/>
              <w:autoSpaceDN w:val="0"/>
              <w:adjustRightInd w:val="0"/>
              <w:rPr>
                <w:rFonts w:ascii="Times New Roman" w:eastAsia="Calibri" w:hAnsi="Times New Roman" w:cs="Times New Roman"/>
                <w:b/>
                <w:bCs/>
                <w:sz w:val="24"/>
                <w:szCs w:val="24"/>
              </w:rPr>
            </w:pPr>
            <w:r w:rsidRPr="00484209">
              <w:rPr>
                <w:rFonts w:ascii="Times New Roman" w:eastAsia="Calibri" w:hAnsi="Times New Roman" w:cs="Times New Roman"/>
                <w:b/>
                <w:bCs/>
                <w:sz w:val="24"/>
                <w:szCs w:val="24"/>
              </w:rPr>
              <w:t xml:space="preserve">Низамутдинов Ирек Камилевич </w:t>
            </w:r>
            <w:r w:rsidR="00CB62C2" w:rsidRPr="00CB62C2">
              <w:rPr>
                <w:rFonts w:ascii="Times New Roman" w:eastAsia="Calibri" w:hAnsi="Times New Roman" w:cs="Times New Roman"/>
                <w:sz w:val="24"/>
                <w:szCs w:val="24"/>
              </w:rPr>
              <w:t xml:space="preserve">(Российская Федерация, </w:t>
            </w:r>
            <w:r>
              <w:rPr>
                <w:rFonts w:ascii="Times New Roman" w:eastAsia="Calibri" w:hAnsi="Times New Roman" w:cs="Times New Roman"/>
                <w:sz w:val="24"/>
              </w:rPr>
              <w:t>Казань</w:t>
            </w:r>
            <w:r w:rsidR="00CB62C2" w:rsidRPr="00CB62C2">
              <w:rPr>
                <w:rFonts w:ascii="Times New Roman" w:eastAsia="Calibri" w:hAnsi="Times New Roman" w:cs="Times New Roman"/>
                <w:sz w:val="24"/>
                <w:szCs w:val="24"/>
              </w:rPr>
              <w:t xml:space="preserve">) – </w:t>
            </w:r>
            <w:r w:rsidRPr="00484209">
              <w:rPr>
                <w:rFonts w:ascii="Times New Roman" w:eastAsia="Calibri" w:hAnsi="Times New Roman" w:cs="Times New Roman"/>
                <w:sz w:val="24"/>
                <w:szCs w:val="24"/>
              </w:rPr>
              <w:t xml:space="preserve">кандидат экономических наук, доцент, ФГАОУ ВО </w:t>
            </w:r>
            <w:r>
              <w:rPr>
                <w:rFonts w:ascii="Times New Roman" w:eastAsia="Calibri" w:hAnsi="Times New Roman" w:cs="Times New Roman"/>
                <w:sz w:val="24"/>
                <w:szCs w:val="24"/>
              </w:rPr>
              <w:t>«</w:t>
            </w:r>
            <w:r w:rsidRPr="00484209">
              <w:rPr>
                <w:rFonts w:ascii="Times New Roman" w:eastAsia="Calibri" w:hAnsi="Times New Roman" w:cs="Times New Roman"/>
                <w:sz w:val="24"/>
                <w:szCs w:val="24"/>
              </w:rPr>
              <w:t>Казанский (Приволжский) федеральный университет</w:t>
            </w:r>
            <w:r>
              <w:rPr>
                <w:rFonts w:ascii="Times New Roman" w:eastAsia="Calibri" w:hAnsi="Times New Roman" w:cs="Times New Roman"/>
                <w:sz w:val="24"/>
                <w:szCs w:val="24"/>
              </w:rPr>
              <w:t>»</w:t>
            </w:r>
          </w:p>
        </w:tc>
        <w:tc>
          <w:tcPr>
            <w:tcW w:w="0" w:type="auto"/>
            <w:vAlign w:val="center"/>
          </w:tcPr>
          <w:p w14:paraId="50613CFF" w14:textId="0208F64D" w:rsidR="00CD5105" w:rsidRPr="00427077" w:rsidRDefault="00484209" w:rsidP="00B174FD">
            <w:pPr>
              <w:widowControl w:val="0"/>
              <w:autoSpaceDE w:val="0"/>
              <w:autoSpaceDN w:val="0"/>
              <w:adjustRightInd w:val="0"/>
              <w:jc w:val="center"/>
              <w:rPr>
                <w:rFonts w:ascii="Times New Roman" w:eastAsia="Calibri" w:hAnsi="Times New Roman" w:cs="Times New Roman"/>
                <w:b/>
                <w:bCs/>
                <w:sz w:val="24"/>
                <w:szCs w:val="24"/>
              </w:rPr>
            </w:pPr>
            <w:r w:rsidRPr="00484209">
              <w:rPr>
                <w:rFonts w:ascii="Times New Roman" w:eastAsia="Calibri" w:hAnsi="Times New Roman" w:cs="Times New Roman"/>
                <w:b/>
                <w:bCs/>
                <w:sz w:val="24"/>
                <w:szCs w:val="24"/>
              </w:rPr>
              <w:t>Особенности реализации промышленного развития территории в современной российской экономике</w:t>
            </w:r>
          </w:p>
        </w:tc>
      </w:tr>
      <w:tr w:rsidR="00CD5105" w:rsidRPr="00427077" w14:paraId="3B1A38ED" w14:textId="77777777" w:rsidTr="00B174FD">
        <w:trPr>
          <w:cantSplit/>
        </w:trPr>
        <w:tc>
          <w:tcPr>
            <w:tcW w:w="0" w:type="auto"/>
            <w:vAlign w:val="center"/>
          </w:tcPr>
          <w:p w14:paraId="0365974C" w14:textId="77777777" w:rsidR="00CD5105" w:rsidRPr="001706F7" w:rsidRDefault="00CD5105"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6B69ED70" w14:textId="295D143E" w:rsidR="00CD5105" w:rsidRPr="00427077" w:rsidRDefault="00484209" w:rsidP="00B174FD">
            <w:pPr>
              <w:widowControl w:val="0"/>
              <w:autoSpaceDE w:val="0"/>
              <w:autoSpaceDN w:val="0"/>
              <w:adjustRightInd w:val="0"/>
              <w:rPr>
                <w:rFonts w:ascii="Times New Roman" w:eastAsia="Calibri" w:hAnsi="Times New Roman" w:cs="Times New Roman"/>
                <w:b/>
                <w:bCs/>
                <w:sz w:val="24"/>
                <w:szCs w:val="24"/>
              </w:rPr>
            </w:pPr>
            <w:r w:rsidRPr="00484209">
              <w:rPr>
                <w:rFonts w:ascii="Times New Roman" w:eastAsia="Calibri" w:hAnsi="Times New Roman" w:cs="Times New Roman"/>
                <w:b/>
                <w:bCs/>
                <w:sz w:val="24"/>
                <w:szCs w:val="24"/>
              </w:rPr>
              <w:t xml:space="preserve">Горин Евгений Анатольевич </w:t>
            </w:r>
            <w:r w:rsidR="005C582A" w:rsidRPr="005C582A">
              <w:rPr>
                <w:rFonts w:ascii="Times New Roman" w:eastAsia="Calibri" w:hAnsi="Times New Roman" w:cs="Times New Roman"/>
                <w:sz w:val="24"/>
                <w:szCs w:val="24"/>
              </w:rPr>
              <w:t xml:space="preserve">(Россия, </w:t>
            </w:r>
            <w:r>
              <w:rPr>
                <w:rFonts w:ascii="Times New Roman" w:hAnsi="Times New Roman" w:cs="Times New Roman"/>
                <w:iCs/>
                <w:sz w:val="24"/>
                <w:szCs w:val="24"/>
              </w:rPr>
              <w:t>Санкт-Петербург</w:t>
            </w:r>
            <w:r w:rsidR="005C582A" w:rsidRPr="005C582A">
              <w:rPr>
                <w:rFonts w:ascii="Times New Roman" w:eastAsia="Calibri" w:hAnsi="Times New Roman" w:cs="Times New Roman"/>
                <w:sz w:val="24"/>
                <w:szCs w:val="24"/>
              </w:rPr>
              <w:t xml:space="preserve">) </w:t>
            </w:r>
            <w:r w:rsidR="005C582A" w:rsidRPr="00CB62C2">
              <w:rPr>
                <w:rFonts w:ascii="Times New Roman" w:eastAsia="Calibri" w:hAnsi="Times New Roman" w:cs="Times New Roman"/>
                <w:sz w:val="24"/>
                <w:szCs w:val="24"/>
              </w:rPr>
              <w:t>–</w:t>
            </w:r>
            <w:r w:rsidR="005C582A" w:rsidRPr="005C582A">
              <w:rPr>
                <w:rFonts w:ascii="Times New Roman" w:eastAsia="Calibri" w:hAnsi="Times New Roman" w:cs="Times New Roman"/>
                <w:sz w:val="24"/>
                <w:szCs w:val="24"/>
              </w:rPr>
              <w:t xml:space="preserve"> </w:t>
            </w:r>
            <w:r w:rsidRPr="00484209">
              <w:rPr>
                <w:rFonts w:ascii="Times New Roman" w:eastAsia="Calibri" w:hAnsi="Times New Roman" w:cs="Times New Roman"/>
                <w:sz w:val="24"/>
                <w:szCs w:val="24"/>
              </w:rPr>
              <w:t>д.э.н., проф</w:t>
            </w:r>
            <w:r>
              <w:rPr>
                <w:rFonts w:ascii="Times New Roman" w:eastAsia="Calibri" w:hAnsi="Times New Roman" w:cs="Times New Roman"/>
                <w:sz w:val="24"/>
                <w:szCs w:val="24"/>
              </w:rPr>
              <w:t>ессор</w:t>
            </w:r>
            <w:r w:rsidRPr="00484209">
              <w:rPr>
                <w:rFonts w:ascii="Times New Roman" w:eastAsia="Calibri" w:hAnsi="Times New Roman" w:cs="Times New Roman"/>
                <w:sz w:val="24"/>
                <w:szCs w:val="24"/>
              </w:rPr>
              <w:t>, главный научный сотрудник, ФГБУН «Институт проблем региональной экономики РАН»</w:t>
            </w:r>
          </w:p>
        </w:tc>
        <w:tc>
          <w:tcPr>
            <w:tcW w:w="0" w:type="auto"/>
            <w:vAlign w:val="center"/>
          </w:tcPr>
          <w:p w14:paraId="1A3D59DB" w14:textId="68074E06" w:rsidR="00484209" w:rsidRPr="00484209" w:rsidRDefault="00484209" w:rsidP="00B174FD">
            <w:pPr>
              <w:widowControl w:val="0"/>
              <w:autoSpaceDE w:val="0"/>
              <w:autoSpaceDN w:val="0"/>
              <w:adjustRightInd w:val="0"/>
              <w:jc w:val="center"/>
              <w:rPr>
                <w:rFonts w:ascii="Times New Roman" w:eastAsia="Calibri" w:hAnsi="Times New Roman" w:cs="Times New Roman"/>
                <w:b/>
                <w:bCs/>
                <w:sz w:val="24"/>
                <w:szCs w:val="24"/>
              </w:rPr>
            </w:pPr>
            <w:r w:rsidRPr="00484209">
              <w:rPr>
                <w:rFonts w:ascii="Times New Roman" w:eastAsia="Calibri" w:hAnsi="Times New Roman" w:cs="Times New Roman"/>
                <w:b/>
                <w:bCs/>
                <w:sz w:val="24"/>
                <w:szCs w:val="24"/>
              </w:rPr>
              <w:t>Трансформация социально-экономического пространства:</w:t>
            </w:r>
          </w:p>
          <w:p w14:paraId="59C6CFAE" w14:textId="09900BF6" w:rsidR="00CD5105" w:rsidRPr="00427077" w:rsidRDefault="00484209" w:rsidP="00B174FD">
            <w:pPr>
              <w:widowControl w:val="0"/>
              <w:autoSpaceDE w:val="0"/>
              <w:autoSpaceDN w:val="0"/>
              <w:adjustRightInd w:val="0"/>
              <w:jc w:val="center"/>
              <w:rPr>
                <w:rFonts w:ascii="Times New Roman" w:eastAsia="Calibri" w:hAnsi="Times New Roman" w:cs="Times New Roman"/>
                <w:b/>
                <w:bCs/>
                <w:sz w:val="24"/>
                <w:szCs w:val="24"/>
              </w:rPr>
            </w:pPr>
            <w:r w:rsidRPr="00484209">
              <w:rPr>
                <w:rFonts w:ascii="Times New Roman" w:eastAsia="Calibri" w:hAnsi="Times New Roman" w:cs="Times New Roman"/>
                <w:b/>
                <w:bCs/>
                <w:sz w:val="24"/>
                <w:szCs w:val="24"/>
              </w:rPr>
              <w:t>воздействия и результаты</w:t>
            </w:r>
          </w:p>
        </w:tc>
      </w:tr>
      <w:tr w:rsidR="00427077" w:rsidRPr="00427077" w14:paraId="092486AC" w14:textId="77777777" w:rsidTr="00B174FD">
        <w:trPr>
          <w:cantSplit/>
        </w:trPr>
        <w:tc>
          <w:tcPr>
            <w:tcW w:w="0" w:type="auto"/>
            <w:vAlign w:val="center"/>
          </w:tcPr>
          <w:p w14:paraId="173A87BF" w14:textId="32BA4123"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45F90499" w14:textId="39016B54" w:rsidR="00427077" w:rsidRPr="00427077" w:rsidRDefault="00B9457C" w:rsidP="00B174FD">
            <w:pPr>
              <w:widowControl w:val="0"/>
              <w:autoSpaceDE w:val="0"/>
              <w:autoSpaceDN w:val="0"/>
              <w:adjustRightInd w:val="0"/>
              <w:rPr>
                <w:rFonts w:ascii="Times New Roman" w:eastAsia="Calibri" w:hAnsi="Times New Roman" w:cs="Times New Roman"/>
                <w:sz w:val="24"/>
                <w:szCs w:val="24"/>
              </w:rPr>
            </w:pPr>
            <w:r w:rsidRPr="00B9457C">
              <w:rPr>
                <w:rFonts w:ascii="Times New Roman" w:eastAsia="Calibri" w:hAnsi="Times New Roman" w:cs="Times New Roman"/>
                <w:b/>
                <w:bCs/>
                <w:sz w:val="24"/>
                <w:szCs w:val="24"/>
              </w:rPr>
              <w:t xml:space="preserve">Мальцева Елена Сергеевна </w:t>
            </w:r>
            <w:r w:rsidR="00BE620D" w:rsidRPr="00CB62C2">
              <w:rPr>
                <w:rFonts w:ascii="Times New Roman" w:eastAsia="Calibri" w:hAnsi="Times New Roman" w:cs="Times New Roman"/>
                <w:sz w:val="24"/>
                <w:szCs w:val="24"/>
              </w:rPr>
              <w:t xml:space="preserve">(Российская Федерация, </w:t>
            </w:r>
            <w:r>
              <w:rPr>
                <w:rFonts w:ascii="Times New Roman" w:eastAsia="Calibri" w:hAnsi="Times New Roman" w:cs="Times New Roman"/>
                <w:sz w:val="24"/>
                <w:szCs w:val="24"/>
              </w:rPr>
              <w:t>Москва</w:t>
            </w:r>
            <w:r w:rsidR="00BE620D" w:rsidRPr="00CB62C2">
              <w:rPr>
                <w:rFonts w:ascii="Times New Roman" w:eastAsia="Calibri" w:hAnsi="Times New Roman" w:cs="Times New Roman"/>
                <w:sz w:val="24"/>
                <w:szCs w:val="24"/>
              </w:rPr>
              <w:t>)</w:t>
            </w:r>
            <w:r w:rsidR="00BE620D">
              <w:rPr>
                <w:rFonts w:ascii="Times New Roman" w:eastAsia="Calibri" w:hAnsi="Times New Roman" w:cs="Times New Roman"/>
                <w:sz w:val="24"/>
                <w:szCs w:val="24"/>
              </w:rPr>
              <w:t xml:space="preserve"> – </w:t>
            </w:r>
            <w:r w:rsidRPr="00B9457C">
              <w:rPr>
                <w:rFonts w:ascii="Times New Roman" w:eastAsia="Calibri" w:hAnsi="Times New Roman" w:cs="Times New Roman"/>
                <w:sz w:val="24"/>
                <w:szCs w:val="24"/>
              </w:rPr>
              <w:t>кандидат экономических наук, доцент АНО ВО «Институт бизнеса и дизайна»</w:t>
            </w:r>
          </w:p>
        </w:tc>
        <w:tc>
          <w:tcPr>
            <w:tcW w:w="0" w:type="auto"/>
            <w:vAlign w:val="center"/>
          </w:tcPr>
          <w:p w14:paraId="7D322E3B" w14:textId="31B429EA" w:rsidR="00427077" w:rsidRPr="00427077" w:rsidRDefault="00B9457C" w:rsidP="00B174FD">
            <w:pPr>
              <w:widowControl w:val="0"/>
              <w:autoSpaceDE w:val="0"/>
              <w:autoSpaceDN w:val="0"/>
              <w:adjustRightInd w:val="0"/>
              <w:jc w:val="center"/>
              <w:rPr>
                <w:rFonts w:ascii="Times New Roman" w:eastAsia="Calibri" w:hAnsi="Times New Roman" w:cs="Times New Roman"/>
                <w:b/>
                <w:bCs/>
                <w:sz w:val="24"/>
                <w:szCs w:val="24"/>
              </w:rPr>
            </w:pPr>
            <w:r w:rsidRPr="00B9457C">
              <w:rPr>
                <w:rFonts w:ascii="Times New Roman" w:eastAsia="Calibri" w:hAnsi="Times New Roman" w:cs="Times New Roman"/>
                <w:b/>
                <w:bCs/>
                <w:sz w:val="24"/>
                <w:szCs w:val="24"/>
              </w:rPr>
              <w:t>Развитие креативных кластеров как фактор экономического роста российской экономики</w:t>
            </w:r>
          </w:p>
        </w:tc>
      </w:tr>
      <w:tr w:rsidR="00427077" w:rsidRPr="00427077" w14:paraId="141C2959" w14:textId="77777777" w:rsidTr="00B174FD">
        <w:trPr>
          <w:cantSplit/>
        </w:trPr>
        <w:tc>
          <w:tcPr>
            <w:tcW w:w="0" w:type="auto"/>
            <w:vAlign w:val="center"/>
          </w:tcPr>
          <w:p w14:paraId="594F2410" w14:textId="2E61AF43"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4997F7AD" w14:textId="28099657" w:rsidR="003E1D95" w:rsidRDefault="009658BE" w:rsidP="00B174FD">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b/>
                <w:kern w:val="2"/>
                <w:sz w:val="24"/>
                <w:szCs w:val="24"/>
                <w14:ligatures w14:val="standardContextual"/>
              </w:rPr>
              <w:t>Ефимова Елена Георгиевна</w:t>
            </w:r>
            <w:r>
              <w:rPr>
                <w:rFonts w:ascii="Times New Roman" w:eastAsia="Calibri" w:hAnsi="Times New Roman" w:cs="Times New Roman"/>
                <w:kern w:val="2"/>
                <w:sz w:val="24"/>
                <w:szCs w:val="24"/>
                <w14:ligatures w14:val="standardContextual"/>
              </w:rPr>
              <w:t xml:space="preserve"> </w:t>
            </w:r>
            <w:r w:rsidR="00FF4B1B" w:rsidRPr="00FF4B1B">
              <w:rPr>
                <w:rFonts w:ascii="Times New Roman" w:eastAsia="Calibri" w:hAnsi="Times New Roman" w:cs="Times New Roman"/>
                <w:sz w:val="24"/>
                <w:szCs w:val="24"/>
              </w:rPr>
              <w:t>(Россия, г.</w:t>
            </w:r>
            <w:r w:rsidR="00B174FD">
              <w:rPr>
                <w:rFonts w:ascii="Times New Roman" w:eastAsia="Calibri" w:hAnsi="Times New Roman" w:cs="Times New Roman"/>
                <w:sz w:val="24"/>
                <w:szCs w:val="24"/>
              </w:rPr>
              <w:t> </w:t>
            </w:r>
            <w:r>
              <w:rPr>
                <w:rFonts w:ascii="Times New Roman" w:eastAsia="Calibri" w:hAnsi="Times New Roman" w:cs="Times New Roman"/>
                <w:kern w:val="2"/>
                <w:sz w:val="24"/>
                <w:szCs w:val="24"/>
                <w14:ligatures w14:val="standardContextual"/>
              </w:rPr>
              <w:t>Екатеринбург</w:t>
            </w:r>
            <w:r w:rsidR="00FF4B1B" w:rsidRPr="00FF4B1B">
              <w:rPr>
                <w:rFonts w:ascii="Times New Roman" w:eastAsia="Calibri" w:hAnsi="Times New Roman" w:cs="Times New Roman"/>
                <w:sz w:val="24"/>
                <w:szCs w:val="24"/>
              </w:rPr>
              <w:t xml:space="preserve">) – </w:t>
            </w:r>
            <w:r w:rsidRPr="009658BE">
              <w:rPr>
                <w:rFonts w:ascii="Times New Roman" w:eastAsia="Calibri" w:hAnsi="Times New Roman" w:cs="Times New Roman"/>
                <w:sz w:val="24"/>
                <w:szCs w:val="24"/>
              </w:rPr>
              <w:t>кандидат экономических наук, доцент, ФГБОУ ВО «Уральский государственный экономический университет»</w:t>
            </w:r>
          </w:p>
          <w:p w14:paraId="1DB808B6" w14:textId="3AC58ED9" w:rsidR="009658BE" w:rsidRPr="009658BE" w:rsidRDefault="009658BE" w:rsidP="00B174FD">
            <w:pPr>
              <w:widowControl w:val="0"/>
              <w:autoSpaceDE w:val="0"/>
              <w:autoSpaceDN w:val="0"/>
              <w:adjustRightInd w:val="0"/>
              <w:rPr>
                <w:rFonts w:ascii="Times New Roman" w:eastAsia="Calibri" w:hAnsi="Times New Roman" w:cs="Times New Roman"/>
                <w:sz w:val="24"/>
                <w:szCs w:val="24"/>
              </w:rPr>
            </w:pPr>
            <w:r w:rsidRPr="009658BE">
              <w:rPr>
                <w:rFonts w:ascii="Times New Roman" w:eastAsia="Calibri" w:hAnsi="Times New Roman" w:cs="Times New Roman"/>
                <w:b/>
                <w:bCs/>
                <w:sz w:val="24"/>
                <w:szCs w:val="24"/>
              </w:rPr>
              <w:t>Маклякова Мария Ивановна</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Pr="00FF4B1B">
              <w:rPr>
                <w:rFonts w:ascii="Times New Roman" w:eastAsia="Calibri" w:hAnsi="Times New Roman" w:cs="Times New Roman"/>
                <w:sz w:val="24"/>
                <w:szCs w:val="24"/>
              </w:rPr>
              <w:t>Россия, г.</w:t>
            </w:r>
            <w:r w:rsidR="00B174FD">
              <w:rPr>
                <w:rFonts w:ascii="Times New Roman" w:eastAsia="Calibri" w:hAnsi="Times New Roman" w:cs="Times New Roman"/>
                <w:sz w:val="24"/>
                <w:szCs w:val="24"/>
              </w:rPr>
              <w:t> </w:t>
            </w:r>
            <w:r>
              <w:rPr>
                <w:rFonts w:ascii="Times New Roman" w:eastAsia="Calibri" w:hAnsi="Times New Roman" w:cs="Times New Roman"/>
                <w:kern w:val="2"/>
                <w:sz w:val="24"/>
                <w:szCs w:val="24"/>
                <w14:ligatures w14:val="standardContextual"/>
              </w:rPr>
              <w:t>Екатеринбург</w:t>
            </w:r>
            <w:r>
              <w:rPr>
                <w:rFonts w:ascii="Times New Roman" w:eastAsia="Calibri" w:hAnsi="Times New Roman" w:cs="Times New Roman"/>
                <w:sz w:val="24"/>
                <w:szCs w:val="24"/>
              </w:rPr>
              <w:t xml:space="preserve">) – </w:t>
            </w:r>
            <w:r w:rsidRPr="009658BE">
              <w:rPr>
                <w:rFonts w:ascii="Times New Roman" w:eastAsia="Calibri" w:hAnsi="Times New Roman" w:cs="Times New Roman"/>
                <w:sz w:val="24"/>
                <w:szCs w:val="24"/>
              </w:rPr>
              <w:t>студент 3 курса специалитета, направление «экономическая безопасность», ФГБОУ ВО «Уральский государственный экономический университет»</w:t>
            </w:r>
          </w:p>
        </w:tc>
        <w:tc>
          <w:tcPr>
            <w:tcW w:w="0" w:type="auto"/>
            <w:vAlign w:val="center"/>
          </w:tcPr>
          <w:p w14:paraId="3832E8DD" w14:textId="155F0524" w:rsidR="00427077" w:rsidRPr="00427077" w:rsidRDefault="009658BE" w:rsidP="00B174FD">
            <w:pPr>
              <w:widowControl w:val="0"/>
              <w:autoSpaceDE w:val="0"/>
              <w:autoSpaceDN w:val="0"/>
              <w:adjustRightInd w:val="0"/>
              <w:jc w:val="center"/>
              <w:rPr>
                <w:rFonts w:ascii="Times New Roman" w:eastAsia="Calibri" w:hAnsi="Times New Roman" w:cs="Times New Roman"/>
                <w:b/>
                <w:bCs/>
                <w:sz w:val="24"/>
                <w:szCs w:val="24"/>
              </w:rPr>
            </w:pPr>
            <w:r w:rsidRPr="009658BE">
              <w:rPr>
                <w:rFonts w:ascii="Times New Roman" w:eastAsia="Calibri" w:hAnsi="Times New Roman" w:cs="Times New Roman"/>
                <w:b/>
                <w:bCs/>
                <w:sz w:val="24"/>
                <w:szCs w:val="24"/>
              </w:rPr>
              <w:t>Развитие малого предпринимательства в России за период 2014-2024 годы: тенденции, барьеры, перспективы</w:t>
            </w:r>
          </w:p>
        </w:tc>
      </w:tr>
      <w:tr w:rsidR="00427077" w:rsidRPr="00427077" w14:paraId="76EB5F12" w14:textId="77777777" w:rsidTr="00B174FD">
        <w:trPr>
          <w:cantSplit/>
        </w:trPr>
        <w:tc>
          <w:tcPr>
            <w:tcW w:w="0" w:type="auto"/>
            <w:vAlign w:val="center"/>
          </w:tcPr>
          <w:p w14:paraId="176B049D" w14:textId="748D651E"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3C943E96" w14:textId="6C462014" w:rsidR="003E1D95" w:rsidRPr="00427077" w:rsidRDefault="003B31F4" w:rsidP="00B174FD">
            <w:pPr>
              <w:widowControl w:val="0"/>
              <w:autoSpaceDE w:val="0"/>
              <w:autoSpaceDN w:val="0"/>
              <w:adjustRightInd w:val="0"/>
              <w:rPr>
                <w:rFonts w:ascii="Times New Roman" w:eastAsia="Calibri" w:hAnsi="Times New Roman" w:cs="Times New Roman"/>
                <w:sz w:val="24"/>
                <w:szCs w:val="24"/>
              </w:rPr>
            </w:pPr>
            <w:r w:rsidRPr="003B31F4">
              <w:rPr>
                <w:rFonts w:ascii="Times New Roman" w:eastAsia="Calibri" w:hAnsi="Times New Roman" w:cs="Times New Roman"/>
                <w:b/>
                <w:bCs/>
                <w:sz w:val="24"/>
                <w:szCs w:val="24"/>
              </w:rPr>
              <w:t xml:space="preserve">Янкевич Елена Михайловна </w:t>
            </w:r>
            <w:r w:rsidR="00FF4B1B" w:rsidRPr="00FF4B1B">
              <w:rPr>
                <w:rFonts w:ascii="Times New Roman" w:eastAsia="Calibri" w:hAnsi="Times New Roman" w:cs="Times New Roman"/>
                <w:sz w:val="24"/>
                <w:szCs w:val="24"/>
              </w:rPr>
              <w:t>(</w:t>
            </w:r>
            <w:r w:rsidRPr="003B31F4">
              <w:rPr>
                <w:rFonts w:ascii="Times New Roman" w:eastAsia="Calibri" w:hAnsi="Times New Roman" w:cs="Times New Roman"/>
                <w:sz w:val="24"/>
                <w:szCs w:val="24"/>
              </w:rPr>
              <w:t>Республика Беларусь, г. Витебск</w:t>
            </w:r>
            <w:r w:rsidR="00FF4B1B" w:rsidRPr="00FF4B1B">
              <w:rPr>
                <w:rFonts w:ascii="Times New Roman" w:eastAsia="Calibri" w:hAnsi="Times New Roman" w:cs="Times New Roman"/>
                <w:sz w:val="24"/>
                <w:szCs w:val="24"/>
              </w:rPr>
              <w:t xml:space="preserve">) – </w:t>
            </w:r>
            <w:r w:rsidRPr="003B31F4">
              <w:rPr>
                <w:rFonts w:ascii="Times New Roman" w:eastAsia="Calibri" w:hAnsi="Times New Roman" w:cs="Times New Roman"/>
                <w:sz w:val="24"/>
                <w:szCs w:val="24"/>
              </w:rPr>
              <w:t>кандидат экономических наук, доцент, доцент кафедры информационных технологий и управления бизнесом УО «Витебский государственный университет имени П. М. Машерова»</w:t>
            </w:r>
          </w:p>
        </w:tc>
        <w:tc>
          <w:tcPr>
            <w:tcW w:w="0" w:type="auto"/>
            <w:vAlign w:val="center"/>
          </w:tcPr>
          <w:p w14:paraId="1E31C8A7" w14:textId="179DFA50" w:rsidR="00427077" w:rsidRPr="00427077" w:rsidRDefault="003B31F4" w:rsidP="00B174FD">
            <w:pPr>
              <w:widowControl w:val="0"/>
              <w:autoSpaceDE w:val="0"/>
              <w:autoSpaceDN w:val="0"/>
              <w:adjustRightInd w:val="0"/>
              <w:jc w:val="center"/>
              <w:rPr>
                <w:rFonts w:ascii="Times New Roman" w:eastAsia="Calibri" w:hAnsi="Times New Roman" w:cs="Times New Roman"/>
                <w:b/>
                <w:bCs/>
                <w:sz w:val="24"/>
                <w:szCs w:val="24"/>
              </w:rPr>
            </w:pPr>
            <w:r w:rsidRPr="003B31F4">
              <w:rPr>
                <w:rFonts w:ascii="Times New Roman" w:eastAsia="Calibri" w:hAnsi="Times New Roman" w:cs="Times New Roman"/>
                <w:b/>
                <w:bCs/>
                <w:sz w:val="24"/>
                <w:szCs w:val="24"/>
              </w:rPr>
              <w:t>Туристическая индустрия как инструмент повышения качества жизни населения</w:t>
            </w:r>
          </w:p>
        </w:tc>
      </w:tr>
      <w:tr w:rsidR="00427077" w:rsidRPr="00427077" w14:paraId="566A964C" w14:textId="77777777" w:rsidTr="00B174FD">
        <w:trPr>
          <w:cantSplit/>
        </w:trPr>
        <w:tc>
          <w:tcPr>
            <w:tcW w:w="0" w:type="auto"/>
            <w:vAlign w:val="center"/>
          </w:tcPr>
          <w:p w14:paraId="3EAB1C6B" w14:textId="01F45BAF"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26BC15E2" w14:textId="3D0389A3" w:rsidR="00717B30" w:rsidRPr="00427077" w:rsidRDefault="004077D1" w:rsidP="00B174FD">
            <w:pPr>
              <w:widowControl w:val="0"/>
              <w:autoSpaceDE w:val="0"/>
              <w:autoSpaceDN w:val="0"/>
              <w:adjustRightInd w:val="0"/>
              <w:rPr>
                <w:rFonts w:ascii="Times New Roman" w:eastAsia="Calibri" w:hAnsi="Times New Roman" w:cs="Times New Roman"/>
                <w:sz w:val="24"/>
                <w:szCs w:val="24"/>
              </w:rPr>
            </w:pPr>
            <w:r w:rsidRPr="004077D1">
              <w:rPr>
                <w:rFonts w:ascii="Times New Roman" w:eastAsia="Calibri" w:hAnsi="Times New Roman" w:cs="Times New Roman"/>
                <w:b/>
                <w:bCs/>
                <w:sz w:val="24"/>
                <w:szCs w:val="24"/>
              </w:rPr>
              <w:t xml:space="preserve">Леонидова Екатерина Георгиевна </w:t>
            </w:r>
            <w:r w:rsidR="003826C2" w:rsidRPr="003826C2">
              <w:rPr>
                <w:rFonts w:ascii="Times New Roman" w:eastAsia="Calibri" w:hAnsi="Times New Roman" w:cs="Times New Roman"/>
                <w:sz w:val="24"/>
                <w:szCs w:val="24"/>
              </w:rPr>
              <w:t>(Российская Федерация, г.</w:t>
            </w:r>
            <w:r w:rsidR="003826C2">
              <w:rPr>
                <w:rFonts w:ascii="Times New Roman" w:eastAsia="Calibri" w:hAnsi="Times New Roman" w:cs="Times New Roman"/>
                <w:sz w:val="24"/>
                <w:szCs w:val="24"/>
              </w:rPr>
              <w:t xml:space="preserve"> </w:t>
            </w:r>
            <w:r>
              <w:rPr>
                <w:rFonts w:ascii="Times New Roman" w:eastAsia="Calibri" w:hAnsi="Times New Roman" w:cs="Times New Roman"/>
                <w:sz w:val="24"/>
                <w:szCs w:val="24"/>
              </w:rPr>
              <w:t>Вологда</w:t>
            </w:r>
            <w:r w:rsidRPr="003826C2">
              <w:rPr>
                <w:rFonts w:ascii="Times New Roman" w:eastAsia="Calibri" w:hAnsi="Times New Roman" w:cs="Times New Roman"/>
                <w:sz w:val="24"/>
                <w:szCs w:val="24"/>
              </w:rPr>
              <w:t xml:space="preserve">) </w:t>
            </w:r>
            <w:r w:rsidR="003826C2" w:rsidRPr="003826C2">
              <w:rPr>
                <w:rFonts w:ascii="Times New Roman" w:eastAsia="Calibri" w:hAnsi="Times New Roman" w:cs="Times New Roman"/>
                <w:sz w:val="24"/>
                <w:szCs w:val="24"/>
              </w:rPr>
              <w:t xml:space="preserve">– </w:t>
            </w:r>
            <w:r w:rsidRPr="004077D1">
              <w:rPr>
                <w:rFonts w:ascii="Times New Roman" w:eastAsia="Calibri" w:hAnsi="Times New Roman" w:cs="Times New Roman"/>
                <w:sz w:val="24"/>
                <w:szCs w:val="24"/>
              </w:rPr>
              <w:t>к.э.н., зав. лабораторией отраслевых исследований, старший научный сотрудник, ФГБУН ВолНЦ РАН</w:t>
            </w:r>
          </w:p>
        </w:tc>
        <w:tc>
          <w:tcPr>
            <w:tcW w:w="0" w:type="auto"/>
            <w:vAlign w:val="center"/>
          </w:tcPr>
          <w:p w14:paraId="5FCA1D59" w14:textId="1D025D5E" w:rsidR="004077D1" w:rsidRPr="004077D1" w:rsidRDefault="004077D1" w:rsidP="00B174FD">
            <w:pPr>
              <w:widowControl w:val="0"/>
              <w:autoSpaceDE w:val="0"/>
              <w:autoSpaceDN w:val="0"/>
              <w:adjustRightInd w:val="0"/>
              <w:jc w:val="center"/>
              <w:rPr>
                <w:rFonts w:ascii="Times New Roman" w:eastAsia="Calibri" w:hAnsi="Times New Roman" w:cs="Times New Roman"/>
                <w:b/>
                <w:bCs/>
                <w:sz w:val="24"/>
                <w:szCs w:val="24"/>
              </w:rPr>
            </w:pPr>
            <w:r w:rsidRPr="004077D1">
              <w:rPr>
                <w:rFonts w:ascii="Times New Roman" w:eastAsia="Calibri" w:hAnsi="Times New Roman" w:cs="Times New Roman"/>
                <w:b/>
                <w:bCs/>
                <w:sz w:val="24"/>
                <w:szCs w:val="24"/>
              </w:rPr>
              <w:t>Внутренний туризм СЗФО:</w:t>
            </w:r>
          </w:p>
          <w:p w14:paraId="18A03DAB" w14:textId="6675D75D" w:rsidR="00427077" w:rsidRPr="00427077" w:rsidRDefault="004077D1" w:rsidP="00B174FD">
            <w:pPr>
              <w:widowControl w:val="0"/>
              <w:autoSpaceDE w:val="0"/>
              <w:autoSpaceDN w:val="0"/>
              <w:adjustRightInd w:val="0"/>
              <w:jc w:val="center"/>
              <w:rPr>
                <w:rFonts w:ascii="Times New Roman" w:eastAsia="Calibri" w:hAnsi="Times New Roman" w:cs="Times New Roman"/>
                <w:b/>
                <w:bCs/>
                <w:sz w:val="24"/>
                <w:szCs w:val="24"/>
              </w:rPr>
            </w:pPr>
            <w:r w:rsidRPr="004077D1">
              <w:rPr>
                <w:rFonts w:ascii="Times New Roman" w:eastAsia="Calibri" w:hAnsi="Times New Roman" w:cs="Times New Roman"/>
                <w:b/>
                <w:bCs/>
                <w:sz w:val="24"/>
                <w:szCs w:val="24"/>
              </w:rPr>
              <w:t>анализ трендов турпотока в контексте трансформации цепочек создания добавленной стоимости</w:t>
            </w:r>
          </w:p>
        </w:tc>
      </w:tr>
      <w:tr w:rsidR="00427077" w:rsidRPr="00427077" w14:paraId="1B735B0F" w14:textId="77777777" w:rsidTr="00B174FD">
        <w:trPr>
          <w:cantSplit/>
        </w:trPr>
        <w:tc>
          <w:tcPr>
            <w:tcW w:w="0" w:type="auto"/>
            <w:vAlign w:val="center"/>
          </w:tcPr>
          <w:p w14:paraId="5214BEE5" w14:textId="5BEE4F3F"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1BF5638E" w14:textId="33CBFF10" w:rsidR="004925BF" w:rsidRDefault="00E56BCD" w:rsidP="00B174FD">
            <w:pPr>
              <w:widowControl w:val="0"/>
              <w:autoSpaceDE w:val="0"/>
              <w:autoSpaceDN w:val="0"/>
              <w:adjustRightInd w:val="0"/>
              <w:rPr>
                <w:rFonts w:ascii="Times New Roman" w:eastAsia="Calibri" w:hAnsi="Times New Roman" w:cs="Times New Roman"/>
                <w:sz w:val="24"/>
                <w:szCs w:val="24"/>
              </w:rPr>
            </w:pPr>
            <w:r w:rsidRPr="00E56BCD">
              <w:rPr>
                <w:rFonts w:ascii="Times New Roman" w:eastAsia="Calibri" w:hAnsi="Times New Roman" w:cs="Times New Roman"/>
                <w:b/>
                <w:bCs/>
                <w:sz w:val="24"/>
                <w:szCs w:val="24"/>
              </w:rPr>
              <w:t xml:space="preserve">Седых Анастасия Станиславовна </w:t>
            </w:r>
            <w:r w:rsidR="00653ED8" w:rsidRPr="00653ED8">
              <w:rPr>
                <w:rFonts w:ascii="Times New Roman" w:eastAsia="Calibri" w:hAnsi="Times New Roman" w:cs="Times New Roman"/>
                <w:sz w:val="24"/>
                <w:szCs w:val="24"/>
              </w:rPr>
              <w:t>(Россия, 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Москва</w:t>
            </w:r>
            <w:r w:rsidR="00653ED8" w:rsidRPr="00653ED8">
              <w:rPr>
                <w:rFonts w:ascii="Times New Roman" w:eastAsia="Calibri" w:hAnsi="Times New Roman" w:cs="Times New Roman"/>
                <w:sz w:val="24"/>
                <w:szCs w:val="24"/>
              </w:rPr>
              <w:t xml:space="preserve">) – </w:t>
            </w:r>
            <w:r w:rsidRPr="00E56BCD">
              <w:rPr>
                <w:rFonts w:ascii="Times New Roman" w:eastAsia="Calibri" w:hAnsi="Times New Roman" w:cs="Times New Roman"/>
                <w:sz w:val="24"/>
                <w:szCs w:val="24"/>
              </w:rPr>
              <w:t>магистрант, Российский экономический университет имени Г.В. Плеханова</w:t>
            </w:r>
          </w:p>
          <w:p w14:paraId="00F3A824" w14:textId="51BC7BA2" w:rsidR="00E56BCD" w:rsidRPr="00427077" w:rsidRDefault="00E56BCD" w:rsidP="00B174FD">
            <w:pPr>
              <w:widowControl w:val="0"/>
              <w:autoSpaceDE w:val="0"/>
              <w:autoSpaceDN w:val="0"/>
              <w:adjustRightInd w:val="0"/>
              <w:rPr>
                <w:rFonts w:ascii="Times New Roman" w:eastAsia="Calibri" w:hAnsi="Times New Roman" w:cs="Times New Roman"/>
                <w:sz w:val="24"/>
                <w:szCs w:val="24"/>
              </w:rPr>
            </w:pPr>
            <w:r w:rsidRPr="00E56BCD">
              <w:rPr>
                <w:rFonts w:ascii="Times New Roman" w:eastAsia="Calibri" w:hAnsi="Times New Roman" w:cs="Times New Roman"/>
                <w:b/>
                <w:bCs/>
                <w:sz w:val="24"/>
                <w:szCs w:val="24"/>
              </w:rPr>
              <w:t xml:space="preserve">Бурденко Елена Викторовна </w:t>
            </w:r>
            <w:r w:rsidRPr="00653ED8">
              <w:rPr>
                <w:rFonts w:ascii="Times New Roman" w:eastAsia="Calibri" w:hAnsi="Times New Roman" w:cs="Times New Roman"/>
                <w:sz w:val="24"/>
                <w:szCs w:val="24"/>
              </w:rPr>
              <w:t>(Россия, 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Москва</w:t>
            </w:r>
            <w:r w:rsidRPr="00653ED8">
              <w:rPr>
                <w:rFonts w:ascii="Times New Roman" w:eastAsia="Calibri" w:hAnsi="Times New Roman" w:cs="Times New Roman"/>
                <w:sz w:val="24"/>
                <w:szCs w:val="24"/>
              </w:rPr>
              <w:t xml:space="preserve">) – </w:t>
            </w:r>
            <w:r w:rsidRPr="00E56BCD">
              <w:rPr>
                <w:rFonts w:ascii="Times New Roman" w:eastAsia="Calibri" w:hAnsi="Times New Roman" w:cs="Times New Roman"/>
                <w:sz w:val="24"/>
                <w:szCs w:val="24"/>
              </w:rPr>
              <w:t>доцент, к.э.н., преподаватель, Российский экономический университет имени Г.В. Плеханова</w:t>
            </w:r>
          </w:p>
        </w:tc>
        <w:tc>
          <w:tcPr>
            <w:tcW w:w="0" w:type="auto"/>
            <w:vAlign w:val="center"/>
          </w:tcPr>
          <w:p w14:paraId="1E86262D" w14:textId="35CDF22A" w:rsidR="00427077" w:rsidRPr="00427077" w:rsidRDefault="00E56BCD" w:rsidP="00B174FD">
            <w:pPr>
              <w:widowControl w:val="0"/>
              <w:autoSpaceDE w:val="0"/>
              <w:autoSpaceDN w:val="0"/>
              <w:adjustRightInd w:val="0"/>
              <w:jc w:val="center"/>
              <w:rPr>
                <w:rFonts w:ascii="Times New Roman" w:eastAsia="Calibri" w:hAnsi="Times New Roman" w:cs="Times New Roman"/>
                <w:b/>
                <w:bCs/>
                <w:sz w:val="24"/>
                <w:szCs w:val="24"/>
              </w:rPr>
            </w:pPr>
            <w:r w:rsidRPr="00E56BCD">
              <w:rPr>
                <w:rFonts w:ascii="Times New Roman" w:eastAsia="Calibri" w:hAnsi="Times New Roman" w:cs="Times New Roman"/>
                <w:b/>
                <w:bCs/>
                <w:sz w:val="24"/>
                <w:szCs w:val="24"/>
              </w:rPr>
              <w:t>Анализ отраслевых сдвигов Иркутской области в условиях структурно-технологической трансформации</w:t>
            </w:r>
          </w:p>
        </w:tc>
      </w:tr>
      <w:tr w:rsidR="00427077" w:rsidRPr="00427077" w14:paraId="38AA297D" w14:textId="77777777" w:rsidTr="00B174FD">
        <w:trPr>
          <w:cantSplit/>
        </w:trPr>
        <w:tc>
          <w:tcPr>
            <w:tcW w:w="0" w:type="auto"/>
            <w:vAlign w:val="center"/>
          </w:tcPr>
          <w:p w14:paraId="33791D50" w14:textId="1FB700E5"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189E37FF" w14:textId="0B72DDBE" w:rsidR="00CA05ED" w:rsidRPr="00427077" w:rsidRDefault="002F0944" w:rsidP="00B174FD">
            <w:pPr>
              <w:widowControl w:val="0"/>
              <w:autoSpaceDE w:val="0"/>
              <w:autoSpaceDN w:val="0"/>
              <w:adjustRightInd w:val="0"/>
              <w:rPr>
                <w:rFonts w:ascii="Times New Roman" w:eastAsia="Calibri" w:hAnsi="Times New Roman" w:cs="Times New Roman"/>
                <w:sz w:val="24"/>
                <w:szCs w:val="24"/>
              </w:rPr>
            </w:pPr>
            <w:r w:rsidRPr="002F0944">
              <w:rPr>
                <w:rFonts w:ascii="Times New Roman" w:eastAsia="Calibri" w:hAnsi="Times New Roman" w:cs="Times New Roman"/>
                <w:b/>
                <w:bCs/>
                <w:sz w:val="24"/>
                <w:szCs w:val="24"/>
              </w:rPr>
              <w:t xml:space="preserve">Широкова Елена Юрьевна </w:t>
            </w:r>
            <w:r w:rsidR="008A3CDF" w:rsidRPr="008A3CDF">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Вологда</w:t>
            </w:r>
            <w:r w:rsidR="008A3CDF" w:rsidRPr="008A3CDF">
              <w:rPr>
                <w:rFonts w:ascii="Times New Roman" w:eastAsia="Calibri" w:hAnsi="Times New Roman" w:cs="Times New Roman"/>
                <w:sz w:val="24"/>
                <w:szCs w:val="24"/>
              </w:rPr>
              <w:t xml:space="preserve">) – </w:t>
            </w:r>
            <w:r w:rsidRPr="002F0944">
              <w:rPr>
                <w:rFonts w:ascii="Times New Roman" w:eastAsia="Calibri" w:hAnsi="Times New Roman" w:cs="Times New Roman"/>
                <w:sz w:val="24"/>
                <w:szCs w:val="24"/>
              </w:rPr>
              <w:t xml:space="preserve">младший научный сотрудник, Федеральное государственное бюджетное учреждение науки Вологодский научный центр Российской академии наук </w:t>
            </w:r>
          </w:p>
        </w:tc>
        <w:tc>
          <w:tcPr>
            <w:tcW w:w="0" w:type="auto"/>
            <w:vAlign w:val="center"/>
          </w:tcPr>
          <w:p w14:paraId="08D6EF62" w14:textId="17D9E3BC" w:rsidR="00427077" w:rsidRPr="00427077" w:rsidRDefault="002F0944" w:rsidP="00B174FD">
            <w:pPr>
              <w:widowControl w:val="0"/>
              <w:autoSpaceDE w:val="0"/>
              <w:autoSpaceDN w:val="0"/>
              <w:adjustRightInd w:val="0"/>
              <w:jc w:val="center"/>
              <w:rPr>
                <w:rFonts w:ascii="Times New Roman" w:eastAsia="Calibri" w:hAnsi="Times New Roman" w:cs="Times New Roman"/>
                <w:b/>
                <w:bCs/>
                <w:sz w:val="24"/>
                <w:szCs w:val="24"/>
              </w:rPr>
            </w:pPr>
            <w:r w:rsidRPr="002F0944">
              <w:rPr>
                <w:rFonts w:ascii="Times New Roman" w:eastAsia="Calibri" w:hAnsi="Times New Roman" w:cs="Times New Roman"/>
                <w:b/>
                <w:bCs/>
                <w:sz w:val="24"/>
                <w:szCs w:val="24"/>
              </w:rPr>
              <w:t>Анализ динамики промышленности регионов Северо-Запада России</w:t>
            </w:r>
          </w:p>
        </w:tc>
      </w:tr>
      <w:tr w:rsidR="00427077" w:rsidRPr="00427077" w14:paraId="13693722" w14:textId="77777777" w:rsidTr="00B174FD">
        <w:trPr>
          <w:cantSplit/>
        </w:trPr>
        <w:tc>
          <w:tcPr>
            <w:tcW w:w="0" w:type="auto"/>
            <w:vAlign w:val="center"/>
          </w:tcPr>
          <w:p w14:paraId="730684A9" w14:textId="62645FF1"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71E0262F" w14:textId="7A72050A" w:rsidR="00D766D6" w:rsidRPr="00D766D6" w:rsidRDefault="00D766D6" w:rsidP="00B174FD">
            <w:pPr>
              <w:widowControl w:val="0"/>
              <w:autoSpaceDE w:val="0"/>
              <w:autoSpaceDN w:val="0"/>
              <w:adjustRightInd w:val="0"/>
              <w:rPr>
                <w:rFonts w:ascii="Times New Roman" w:eastAsia="Calibri" w:hAnsi="Times New Roman" w:cs="Times New Roman"/>
                <w:sz w:val="24"/>
                <w:szCs w:val="24"/>
              </w:rPr>
            </w:pPr>
            <w:r w:rsidRPr="00D766D6">
              <w:rPr>
                <w:rFonts w:ascii="Times New Roman" w:eastAsia="Calibri" w:hAnsi="Times New Roman" w:cs="Times New Roman"/>
                <w:b/>
                <w:bCs/>
                <w:sz w:val="24"/>
                <w:szCs w:val="24"/>
              </w:rPr>
              <w:t xml:space="preserve">Попова Наталья Ивановна </w:t>
            </w:r>
            <w:r>
              <w:rPr>
                <w:rFonts w:ascii="Times New Roman" w:eastAsia="Calibri" w:hAnsi="Times New Roman" w:cs="Times New Roman"/>
                <w:sz w:val="24"/>
                <w:szCs w:val="24"/>
              </w:rPr>
              <w:t>(</w:t>
            </w:r>
            <w:r w:rsidRPr="00D766D6">
              <w:rPr>
                <w:rFonts w:ascii="Times New Roman" w:eastAsia="Calibri" w:hAnsi="Times New Roman" w:cs="Times New Roman"/>
                <w:sz w:val="24"/>
                <w:szCs w:val="24"/>
              </w:rPr>
              <w:t>Российская Федерация, ДНР, г. Донецк</w:t>
            </w:r>
            <w:r>
              <w:rPr>
                <w:rFonts w:ascii="Times New Roman" w:eastAsia="Calibri" w:hAnsi="Times New Roman" w:cs="Times New Roman"/>
                <w:sz w:val="24"/>
                <w:szCs w:val="24"/>
              </w:rPr>
              <w:t xml:space="preserve">) – </w:t>
            </w:r>
            <w:r w:rsidRPr="00D766D6">
              <w:rPr>
                <w:rFonts w:ascii="Times New Roman" w:eastAsia="Calibri" w:hAnsi="Times New Roman" w:cs="Times New Roman"/>
                <w:sz w:val="24"/>
                <w:szCs w:val="24"/>
              </w:rPr>
              <w:t>кандидат экономических наук, доцент кафедры учета, анализа и аудита (Федеральное государственное бюджетное общеобразовательное учреждение высшего образования «Донецкий государственный университет»</w:t>
            </w:r>
          </w:p>
          <w:p w14:paraId="44274800" w14:textId="327FB3E9" w:rsidR="00237DA1" w:rsidRPr="00D766D6" w:rsidRDefault="00D766D6" w:rsidP="00B174FD">
            <w:pPr>
              <w:widowControl w:val="0"/>
              <w:autoSpaceDE w:val="0"/>
              <w:autoSpaceDN w:val="0"/>
              <w:adjustRightInd w:val="0"/>
              <w:rPr>
                <w:rFonts w:ascii="Times New Roman" w:eastAsia="Calibri" w:hAnsi="Times New Roman" w:cs="Times New Roman"/>
                <w:sz w:val="24"/>
                <w:szCs w:val="24"/>
                <w:highlight w:val="yellow"/>
              </w:rPr>
            </w:pPr>
            <w:r w:rsidRPr="00D766D6">
              <w:rPr>
                <w:rFonts w:ascii="Times New Roman" w:eastAsia="Calibri" w:hAnsi="Times New Roman" w:cs="Times New Roman"/>
                <w:b/>
                <w:bCs/>
                <w:sz w:val="24"/>
                <w:szCs w:val="24"/>
              </w:rPr>
              <w:t xml:space="preserve">Стеценко Виктория Александровна </w:t>
            </w:r>
            <w:r>
              <w:rPr>
                <w:rFonts w:ascii="Times New Roman" w:eastAsia="Calibri" w:hAnsi="Times New Roman" w:cs="Times New Roman"/>
                <w:sz w:val="24"/>
                <w:szCs w:val="24"/>
              </w:rPr>
              <w:t>(</w:t>
            </w:r>
            <w:r w:rsidRPr="00D766D6">
              <w:rPr>
                <w:rFonts w:ascii="Times New Roman" w:eastAsia="Calibri" w:hAnsi="Times New Roman" w:cs="Times New Roman"/>
                <w:sz w:val="24"/>
                <w:szCs w:val="24"/>
              </w:rPr>
              <w:t>Российская Федерация, ДНР, г. Донецк</w:t>
            </w:r>
            <w:r>
              <w:rPr>
                <w:rFonts w:ascii="Times New Roman" w:eastAsia="Calibri" w:hAnsi="Times New Roman" w:cs="Times New Roman"/>
                <w:sz w:val="24"/>
                <w:szCs w:val="24"/>
              </w:rPr>
              <w:t xml:space="preserve">) – </w:t>
            </w:r>
            <w:r w:rsidRPr="00D766D6">
              <w:rPr>
                <w:rFonts w:ascii="Times New Roman" w:eastAsia="Calibri" w:hAnsi="Times New Roman" w:cs="Times New Roman"/>
                <w:sz w:val="24"/>
                <w:szCs w:val="24"/>
              </w:rPr>
              <w:t>студентка Донецкого государственного университета (Федеральное государственное бюджетное общеобразовательное учреждение высшего образования «Донецкий государственный университет»</w:t>
            </w:r>
          </w:p>
        </w:tc>
        <w:tc>
          <w:tcPr>
            <w:tcW w:w="0" w:type="auto"/>
            <w:vAlign w:val="center"/>
          </w:tcPr>
          <w:p w14:paraId="32020AE8" w14:textId="2C393394" w:rsidR="00427077" w:rsidRPr="005466E0" w:rsidRDefault="00D766D6" w:rsidP="00B174FD">
            <w:pPr>
              <w:widowControl w:val="0"/>
              <w:autoSpaceDE w:val="0"/>
              <w:autoSpaceDN w:val="0"/>
              <w:adjustRightInd w:val="0"/>
              <w:jc w:val="center"/>
              <w:rPr>
                <w:rFonts w:ascii="Times New Roman" w:eastAsia="Calibri" w:hAnsi="Times New Roman" w:cs="Times New Roman"/>
                <w:b/>
                <w:bCs/>
                <w:sz w:val="24"/>
                <w:szCs w:val="24"/>
              </w:rPr>
            </w:pPr>
            <w:r w:rsidRPr="00D766D6">
              <w:rPr>
                <w:rFonts w:ascii="Times New Roman" w:eastAsia="Calibri" w:hAnsi="Times New Roman" w:cs="Times New Roman"/>
                <w:b/>
                <w:bCs/>
                <w:sz w:val="24"/>
                <w:szCs w:val="24"/>
              </w:rPr>
              <w:t>Бизнес-процессы в оптовой торговле, их особенности, проблемы информационного сопровождения в контексте потребительского спроса и принятия управленческих решений</w:t>
            </w:r>
          </w:p>
        </w:tc>
      </w:tr>
      <w:tr w:rsidR="00427077" w:rsidRPr="00427077" w14:paraId="2505B8EF" w14:textId="77777777" w:rsidTr="00B174FD">
        <w:trPr>
          <w:cantSplit/>
        </w:trPr>
        <w:tc>
          <w:tcPr>
            <w:tcW w:w="0" w:type="auto"/>
            <w:vAlign w:val="center"/>
          </w:tcPr>
          <w:p w14:paraId="4674C674" w14:textId="0BA25D59" w:rsidR="00427077" w:rsidRPr="001706F7" w:rsidRDefault="00427077"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331B1BE0" w14:textId="04D1272A" w:rsidR="00427077" w:rsidRPr="00427077" w:rsidRDefault="00913505" w:rsidP="00B174FD">
            <w:pPr>
              <w:widowControl w:val="0"/>
              <w:autoSpaceDE w:val="0"/>
              <w:autoSpaceDN w:val="0"/>
              <w:adjustRightInd w:val="0"/>
              <w:rPr>
                <w:rFonts w:ascii="Times New Roman" w:eastAsia="Calibri" w:hAnsi="Times New Roman" w:cs="Times New Roman"/>
                <w:sz w:val="24"/>
                <w:szCs w:val="24"/>
              </w:rPr>
            </w:pPr>
            <w:r w:rsidRPr="00913505">
              <w:rPr>
                <w:rFonts w:ascii="Times New Roman" w:eastAsia="Calibri" w:hAnsi="Times New Roman" w:cs="Times New Roman"/>
                <w:b/>
                <w:bCs/>
                <w:sz w:val="24"/>
                <w:szCs w:val="24"/>
              </w:rPr>
              <w:t xml:space="preserve">Трифонова Елена Николаевна </w:t>
            </w:r>
            <w:r w:rsidR="00341393" w:rsidRPr="00341393">
              <w:rPr>
                <w:rFonts w:ascii="Times New Roman" w:eastAsia="Calibri" w:hAnsi="Times New Roman" w:cs="Times New Roman"/>
                <w:sz w:val="24"/>
                <w:szCs w:val="24"/>
              </w:rPr>
              <w:t xml:space="preserve">(Россия, </w:t>
            </w:r>
            <w:r w:rsidRPr="00913505">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sidRPr="00913505">
              <w:rPr>
                <w:rFonts w:ascii="Times New Roman" w:eastAsia="Calibri" w:hAnsi="Times New Roman" w:cs="Times New Roman"/>
                <w:sz w:val="24"/>
                <w:szCs w:val="24"/>
              </w:rPr>
              <w:t>Саратов</w:t>
            </w:r>
            <w:r w:rsidR="00341393" w:rsidRPr="00341393">
              <w:rPr>
                <w:rFonts w:ascii="Times New Roman" w:eastAsia="Calibri" w:hAnsi="Times New Roman" w:cs="Times New Roman"/>
                <w:sz w:val="24"/>
                <w:szCs w:val="24"/>
              </w:rPr>
              <w:t xml:space="preserve">) – </w:t>
            </w:r>
            <w:r w:rsidRPr="00913505">
              <w:rPr>
                <w:rFonts w:ascii="Times New Roman" w:eastAsia="Calibri" w:hAnsi="Times New Roman" w:cs="Times New Roman"/>
                <w:sz w:val="24"/>
                <w:szCs w:val="24"/>
              </w:rPr>
              <w:t>к.э.н., доцент, старший научный сотрудник лаборатории инновационного развития производственного потенциала агропродовольственного комплекса Института аграрных проблем – обособленного структурного подразделения Федерального государственного бюджетного учреждения науки Федерального исследовательского центра «Саратовский научный центр Российской академии наук»</w:t>
            </w:r>
          </w:p>
        </w:tc>
        <w:tc>
          <w:tcPr>
            <w:tcW w:w="0" w:type="auto"/>
            <w:vAlign w:val="center"/>
          </w:tcPr>
          <w:p w14:paraId="32092CBA" w14:textId="03E8264E" w:rsidR="00427077" w:rsidRPr="00427077" w:rsidRDefault="00913505" w:rsidP="00B174FD">
            <w:pPr>
              <w:widowControl w:val="0"/>
              <w:autoSpaceDE w:val="0"/>
              <w:autoSpaceDN w:val="0"/>
              <w:adjustRightInd w:val="0"/>
              <w:jc w:val="center"/>
              <w:rPr>
                <w:rFonts w:ascii="Times New Roman" w:eastAsia="Calibri" w:hAnsi="Times New Roman" w:cs="Times New Roman"/>
                <w:b/>
                <w:bCs/>
                <w:sz w:val="24"/>
                <w:szCs w:val="24"/>
              </w:rPr>
            </w:pPr>
            <w:r w:rsidRPr="00913505">
              <w:rPr>
                <w:rFonts w:ascii="Times New Roman" w:eastAsia="Calibri" w:hAnsi="Times New Roman" w:cs="Times New Roman"/>
                <w:b/>
                <w:bCs/>
                <w:sz w:val="24"/>
                <w:szCs w:val="24"/>
              </w:rPr>
              <w:t>Влияние денежно-кредитной политики государства на темпы роста пищевой промышленности России</w:t>
            </w:r>
          </w:p>
        </w:tc>
      </w:tr>
      <w:tr w:rsidR="00341393" w:rsidRPr="00427077" w14:paraId="427F410B" w14:textId="77777777" w:rsidTr="00B174FD">
        <w:trPr>
          <w:cantSplit/>
        </w:trPr>
        <w:tc>
          <w:tcPr>
            <w:tcW w:w="0" w:type="auto"/>
            <w:vAlign w:val="center"/>
          </w:tcPr>
          <w:p w14:paraId="134D07D9" w14:textId="77777777" w:rsidR="00341393" w:rsidRPr="001706F7" w:rsidRDefault="00341393"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6CD6A564" w14:textId="09D17C7D" w:rsidR="00341393" w:rsidRDefault="00CC2EEA" w:rsidP="00B174FD">
            <w:pPr>
              <w:widowControl w:val="0"/>
              <w:autoSpaceDE w:val="0"/>
              <w:autoSpaceDN w:val="0"/>
              <w:adjustRightInd w:val="0"/>
              <w:rPr>
                <w:rFonts w:ascii="Times New Roman" w:eastAsia="Calibri" w:hAnsi="Times New Roman" w:cs="Times New Roman"/>
                <w:sz w:val="24"/>
                <w:szCs w:val="24"/>
              </w:rPr>
            </w:pPr>
            <w:r w:rsidRPr="00CC2EEA">
              <w:rPr>
                <w:rFonts w:ascii="Times New Roman" w:eastAsia="Calibri" w:hAnsi="Times New Roman" w:cs="Times New Roman"/>
                <w:b/>
                <w:bCs/>
                <w:sz w:val="24"/>
                <w:szCs w:val="24"/>
              </w:rPr>
              <w:t xml:space="preserve">Якимишина Лада Станиславовна </w:t>
            </w:r>
            <w:r w:rsidR="00341393" w:rsidRPr="00341393">
              <w:rPr>
                <w:rFonts w:ascii="Times New Roman" w:eastAsia="Calibri" w:hAnsi="Times New Roman" w:cs="Times New Roman"/>
                <w:sz w:val="24"/>
                <w:szCs w:val="24"/>
              </w:rPr>
              <w:t xml:space="preserve">(Российская Федерация, </w:t>
            </w:r>
            <w:r w:rsidRPr="00CC2EEA">
              <w:rPr>
                <w:rFonts w:ascii="Times New Roman" w:eastAsia="Calibri" w:hAnsi="Times New Roman" w:cs="Times New Roman"/>
                <w:sz w:val="24"/>
                <w:szCs w:val="24"/>
              </w:rPr>
              <w:t>Донецкая Народная Республика, г.</w:t>
            </w:r>
            <w:r w:rsidR="00B174FD">
              <w:rPr>
                <w:rFonts w:ascii="Times New Roman" w:eastAsia="Calibri" w:hAnsi="Times New Roman" w:cs="Times New Roman"/>
                <w:sz w:val="24"/>
                <w:szCs w:val="24"/>
              </w:rPr>
              <w:t> </w:t>
            </w:r>
            <w:r w:rsidRPr="00CC2EEA">
              <w:rPr>
                <w:rFonts w:ascii="Times New Roman" w:eastAsia="Calibri" w:hAnsi="Times New Roman" w:cs="Times New Roman"/>
                <w:sz w:val="24"/>
                <w:szCs w:val="24"/>
              </w:rPr>
              <w:t>Донецк</w:t>
            </w:r>
            <w:r w:rsidR="00341393" w:rsidRPr="00341393">
              <w:rPr>
                <w:rFonts w:ascii="Times New Roman" w:eastAsia="Calibri" w:hAnsi="Times New Roman" w:cs="Times New Roman"/>
                <w:sz w:val="24"/>
                <w:szCs w:val="24"/>
              </w:rPr>
              <w:t xml:space="preserve">) – </w:t>
            </w:r>
            <w:r w:rsidRPr="00CC2EEA">
              <w:rPr>
                <w:rFonts w:ascii="Times New Roman" w:eastAsia="Calibri" w:hAnsi="Times New Roman" w:cs="Times New Roman"/>
                <w:sz w:val="24"/>
                <w:szCs w:val="24"/>
              </w:rPr>
              <w:t>магистрант, ФГБОУ ВО «Донецкий государственный университет»</w:t>
            </w:r>
          </w:p>
          <w:p w14:paraId="0D32C496" w14:textId="06CF8008" w:rsidR="00CC2EEA" w:rsidRPr="00427077" w:rsidRDefault="00CC2EEA" w:rsidP="00B174FD">
            <w:pPr>
              <w:widowControl w:val="0"/>
              <w:autoSpaceDE w:val="0"/>
              <w:autoSpaceDN w:val="0"/>
              <w:adjustRightInd w:val="0"/>
              <w:rPr>
                <w:rFonts w:ascii="Times New Roman" w:eastAsia="Calibri" w:hAnsi="Times New Roman" w:cs="Times New Roman"/>
                <w:sz w:val="24"/>
                <w:szCs w:val="24"/>
              </w:rPr>
            </w:pPr>
            <w:r w:rsidRPr="00CC2EEA">
              <w:rPr>
                <w:rFonts w:ascii="Times New Roman" w:eastAsia="Calibri" w:hAnsi="Times New Roman" w:cs="Times New Roman"/>
                <w:b/>
                <w:bCs/>
                <w:sz w:val="24"/>
                <w:szCs w:val="24"/>
              </w:rPr>
              <w:t xml:space="preserve">Попова Наталья Ивановна </w:t>
            </w:r>
            <w:r w:rsidRPr="00341393">
              <w:rPr>
                <w:rFonts w:ascii="Times New Roman" w:eastAsia="Calibri" w:hAnsi="Times New Roman" w:cs="Times New Roman"/>
                <w:sz w:val="24"/>
                <w:szCs w:val="24"/>
              </w:rPr>
              <w:t xml:space="preserve">(Российская Федерация, </w:t>
            </w:r>
            <w:r w:rsidRPr="00CC2EEA">
              <w:rPr>
                <w:rFonts w:ascii="Times New Roman" w:eastAsia="Calibri" w:hAnsi="Times New Roman" w:cs="Times New Roman"/>
                <w:sz w:val="24"/>
                <w:szCs w:val="24"/>
              </w:rPr>
              <w:t>Донецкая Народная Республика, г.</w:t>
            </w:r>
            <w:r w:rsidR="00B174FD">
              <w:rPr>
                <w:rFonts w:ascii="Times New Roman" w:eastAsia="Calibri" w:hAnsi="Times New Roman" w:cs="Times New Roman"/>
                <w:sz w:val="24"/>
                <w:szCs w:val="24"/>
              </w:rPr>
              <w:t> </w:t>
            </w:r>
            <w:r w:rsidRPr="00CC2EEA">
              <w:rPr>
                <w:rFonts w:ascii="Times New Roman" w:eastAsia="Calibri" w:hAnsi="Times New Roman" w:cs="Times New Roman"/>
                <w:sz w:val="24"/>
                <w:szCs w:val="24"/>
              </w:rPr>
              <w:t>Донецк</w:t>
            </w:r>
            <w:r w:rsidRPr="00341393">
              <w:rPr>
                <w:rFonts w:ascii="Times New Roman" w:eastAsia="Calibri" w:hAnsi="Times New Roman" w:cs="Times New Roman"/>
                <w:sz w:val="24"/>
                <w:szCs w:val="24"/>
              </w:rPr>
              <w:t xml:space="preserve">) – </w:t>
            </w:r>
            <w:r w:rsidRPr="00CC2EEA">
              <w:rPr>
                <w:rFonts w:ascii="Times New Roman" w:eastAsia="Calibri" w:hAnsi="Times New Roman" w:cs="Times New Roman"/>
                <w:sz w:val="24"/>
                <w:szCs w:val="24"/>
              </w:rPr>
              <w:t>канд. эконом. наук, доцент кафедры учёта, аудита и статистики, ФГБОУ ВО «Донецкий государственный университет»</w:t>
            </w:r>
          </w:p>
        </w:tc>
        <w:tc>
          <w:tcPr>
            <w:tcW w:w="0" w:type="auto"/>
            <w:vAlign w:val="center"/>
          </w:tcPr>
          <w:p w14:paraId="6FAC5D2C" w14:textId="60B69DD4" w:rsidR="00341393" w:rsidRPr="00341393" w:rsidRDefault="00CC2EEA" w:rsidP="00B174FD">
            <w:pPr>
              <w:widowControl w:val="0"/>
              <w:autoSpaceDE w:val="0"/>
              <w:autoSpaceDN w:val="0"/>
              <w:adjustRightInd w:val="0"/>
              <w:jc w:val="center"/>
              <w:rPr>
                <w:rFonts w:ascii="Times New Roman" w:eastAsia="Calibri" w:hAnsi="Times New Roman" w:cs="Times New Roman"/>
                <w:b/>
                <w:bCs/>
                <w:sz w:val="24"/>
                <w:szCs w:val="24"/>
              </w:rPr>
            </w:pPr>
            <w:r w:rsidRPr="00CC2EEA">
              <w:rPr>
                <w:rFonts w:ascii="Times New Roman" w:eastAsia="Calibri" w:hAnsi="Times New Roman" w:cs="Times New Roman"/>
                <w:b/>
                <w:bCs/>
                <w:sz w:val="24"/>
                <w:szCs w:val="24"/>
              </w:rPr>
              <w:t>Потребительский спрос как триггер внедрения инновационных систем управленческого учёта</w:t>
            </w:r>
          </w:p>
        </w:tc>
      </w:tr>
      <w:tr w:rsidR="00341393" w:rsidRPr="00427077" w14:paraId="7EDB832D" w14:textId="77777777" w:rsidTr="00B174FD">
        <w:trPr>
          <w:cantSplit/>
        </w:trPr>
        <w:tc>
          <w:tcPr>
            <w:tcW w:w="0" w:type="auto"/>
            <w:vAlign w:val="center"/>
          </w:tcPr>
          <w:p w14:paraId="44CA0774" w14:textId="77777777" w:rsidR="00341393" w:rsidRPr="001706F7" w:rsidRDefault="00341393"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30F5E31F" w14:textId="7B9B84A4" w:rsidR="00464C76" w:rsidRPr="005466E0" w:rsidRDefault="00720032" w:rsidP="00B174FD">
            <w:pPr>
              <w:widowControl w:val="0"/>
              <w:autoSpaceDE w:val="0"/>
              <w:autoSpaceDN w:val="0"/>
              <w:adjustRightInd w:val="0"/>
              <w:rPr>
                <w:rFonts w:ascii="Times New Roman" w:eastAsia="Calibri" w:hAnsi="Times New Roman" w:cs="Times New Roman"/>
                <w:b/>
                <w:bCs/>
                <w:sz w:val="24"/>
                <w:szCs w:val="24"/>
              </w:rPr>
            </w:pPr>
            <w:r w:rsidRPr="00720032">
              <w:rPr>
                <w:rFonts w:ascii="Times New Roman" w:eastAsia="Calibri" w:hAnsi="Times New Roman" w:cs="Times New Roman"/>
                <w:b/>
                <w:bCs/>
                <w:sz w:val="24"/>
                <w:szCs w:val="24"/>
              </w:rPr>
              <w:t xml:space="preserve">Александров Андрей Олегович </w:t>
            </w:r>
            <w:r w:rsidR="005466E0" w:rsidRPr="005466E0">
              <w:rPr>
                <w:rFonts w:ascii="Times New Roman" w:eastAsia="Calibri" w:hAnsi="Times New Roman" w:cs="Times New Roman"/>
                <w:sz w:val="24"/>
                <w:szCs w:val="24"/>
              </w:rPr>
              <w:t xml:space="preserve">(Россия, </w:t>
            </w:r>
            <w:r w:rsidRPr="00720032">
              <w:rPr>
                <w:rFonts w:ascii="Times New Roman" w:eastAsia="Calibri" w:hAnsi="Times New Roman" w:cs="Times New Roman"/>
                <w:sz w:val="24"/>
                <w:szCs w:val="24"/>
              </w:rPr>
              <w:t>Тульская область, г. Алексин</w:t>
            </w:r>
            <w:r w:rsidR="005466E0" w:rsidRPr="005466E0">
              <w:rPr>
                <w:rFonts w:ascii="Times New Roman" w:eastAsia="Calibri" w:hAnsi="Times New Roman" w:cs="Times New Roman"/>
                <w:sz w:val="24"/>
                <w:szCs w:val="24"/>
              </w:rPr>
              <w:t>) –</w:t>
            </w:r>
            <w:r>
              <w:rPr>
                <w:rFonts w:ascii="Times New Roman" w:eastAsia="Calibri" w:hAnsi="Times New Roman" w:cs="Times New Roman"/>
                <w:sz w:val="24"/>
                <w:szCs w:val="24"/>
              </w:rPr>
              <w:t xml:space="preserve"> </w:t>
            </w:r>
            <w:r w:rsidRPr="00720032">
              <w:rPr>
                <w:rFonts w:ascii="Times New Roman" w:eastAsia="Calibri" w:hAnsi="Times New Roman" w:cs="Times New Roman"/>
                <w:sz w:val="24"/>
                <w:szCs w:val="24"/>
              </w:rPr>
              <w:t>директор компании ООО «КЕРАМЗИТ»</w:t>
            </w:r>
          </w:p>
          <w:p w14:paraId="6F9846B2" w14:textId="77777777" w:rsidR="00341393" w:rsidRDefault="00720032" w:rsidP="00B174FD">
            <w:pPr>
              <w:widowControl w:val="0"/>
              <w:autoSpaceDE w:val="0"/>
              <w:autoSpaceDN w:val="0"/>
              <w:adjustRightInd w:val="0"/>
              <w:rPr>
                <w:rFonts w:ascii="Times New Roman" w:eastAsia="Calibri" w:hAnsi="Times New Roman" w:cs="Times New Roman"/>
                <w:sz w:val="24"/>
                <w:szCs w:val="24"/>
              </w:rPr>
            </w:pPr>
            <w:r w:rsidRPr="00720032">
              <w:rPr>
                <w:rFonts w:ascii="Times New Roman" w:eastAsia="Calibri" w:hAnsi="Times New Roman" w:cs="Times New Roman"/>
                <w:b/>
                <w:bCs/>
                <w:sz w:val="24"/>
                <w:szCs w:val="24"/>
              </w:rPr>
              <w:t xml:space="preserve">Мосин Василий Иванович </w:t>
            </w:r>
            <w:r w:rsidR="005466E0" w:rsidRPr="005466E0">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Тула</w:t>
            </w:r>
            <w:r w:rsidR="005466E0" w:rsidRPr="005466E0">
              <w:rPr>
                <w:rFonts w:ascii="Times New Roman" w:eastAsia="Calibri" w:hAnsi="Times New Roman" w:cs="Times New Roman"/>
                <w:sz w:val="24"/>
                <w:szCs w:val="24"/>
              </w:rPr>
              <w:t>)</w:t>
            </w:r>
            <w:r>
              <w:rPr>
                <w:rFonts w:ascii="Times New Roman" w:eastAsia="Calibri" w:hAnsi="Times New Roman" w:cs="Times New Roman"/>
                <w:sz w:val="24"/>
                <w:szCs w:val="24"/>
              </w:rPr>
              <w:t xml:space="preserve"> – </w:t>
            </w:r>
            <w:r w:rsidRPr="00720032">
              <w:rPr>
                <w:rFonts w:ascii="Times New Roman" w:eastAsia="Calibri" w:hAnsi="Times New Roman" w:cs="Times New Roman"/>
                <w:sz w:val="24"/>
                <w:szCs w:val="24"/>
              </w:rPr>
              <w:t>кандидат философских наук, доцент; генеральный директор Тульского социологического центра</w:t>
            </w:r>
          </w:p>
          <w:p w14:paraId="158CC2B6" w14:textId="7E57903E" w:rsidR="00720032" w:rsidRPr="005466E0" w:rsidRDefault="00720032" w:rsidP="00B174FD">
            <w:pPr>
              <w:widowControl w:val="0"/>
              <w:autoSpaceDE w:val="0"/>
              <w:autoSpaceDN w:val="0"/>
              <w:adjustRightInd w:val="0"/>
              <w:rPr>
                <w:rFonts w:ascii="Times New Roman" w:eastAsia="Calibri" w:hAnsi="Times New Roman" w:cs="Times New Roman"/>
                <w:sz w:val="24"/>
                <w:szCs w:val="24"/>
              </w:rPr>
            </w:pPr>
            <w:r w:rsidRPr="00720032">
              <w:rPr>
                <w:rFonts w:ascii="Times New Roman" w:eastAsia="Calibri" w:hAnsi="Times New Roman" w:cs="Times New Roman"/>
                <w:b/>
                <w:bCs/>
                <w:sz w:val="24"/>
                <w:szCs w:val="24"/>
              </w:rPr>
              <w:t xml:space="preserve">Юдачева Анна Андреевна </w:t>
            </w:r>
            <w:r w:rsidRPr="005466E0">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Тула</w:t>
            </w:r>
            <w:r w:rsidRPr="005466E0">
              <w:rPr>
                <w:rFonts w:ascii="Times New Roman" w:eastAsia="Calibri" w:hAnsi="Times New Roman" w:cs="Times New Roman"/>
                <w:sz w:val="24"/>
                <w:szCs w:val="24"/>
              </w:rPr>
              <w:t>)</w:t>
            </w:r>
            <w:r>
              <w:rPr>
                <w:rFonts w:ascii="Times New Roman" w:eastAsia="Calibri" w:hAnsi="Times New Roman" w:cs="Times New Roman"/>
                <w:sz w:val="24"/>
                <w:szCs w:val="24"/>
              </w:rPr>
              <w:t xml:space="preserve"> – </w:t>
            </w:r>
            <w:r w:rsidRPr="00720032">
              <w:rPr>
                <w:rFonts w:ascii="Times New Roman" w:eastAsia="Calibri" w:hAnsi="Times New Roman" w:cs="Times New Roman"/>
                <w:sz w:val="24"/>
                <w:szCs w:val="24"/>
              </w:rPr>
              <w:t>директор маркетингового агентства «Оранжевый Дождь»</w:t>
            </w:r>
            <w:r>
              <w:rPr>
                <w:rFonts w:ascii="Times New Roman" w:eastAsia="Calibri" w:hAnsi="Times New Roman" w:cs="Times New Roman"/>
                <w:sz w:val="24"/>
                <w:szCs w:val="24"/>
              </w:rPr>
              <w:t xml:space="preserve"> </w:t>
            </w:r>
            <w:r w:rsidRPr="00720032">
              <w:rPr>
                <w:rFonts w:ascii="Times New Roman" w:eastAsia="Calibri" w:hAnsi="Times New Roman" w:cs="Times New Roman"/>
                <w:sz w:val="24"/>
                <w:szCs w:val="24"/>
              </w:rPr>
              <w:t>ИП Юдачева А.А.</w:t>
            </w:r>
          </w:p>
        </w:tc>
        <w:tc>
          <w:tcPr>
            <w:tcW w:w="0" w:type="auto"/>
            <w:vAlign w:val="center"/>
          </w:tcPr>
          <w:p w14:paraId="5416843A" w14:textId="62791266" w:rsidR="00341393" w:rsidRPr="005466E0" w:rsidRDefault="00720032" w:rsidP="00B174FD">
            <w:pPr>
              <w:widowControl w:val="0"/>
              <w:autoSpaceDE w:val="0"/>
              <w:autoSpaceDN w:val="0"/>
              <w:adjustRightInd w:val="0"/>
              <w:jc w:val="center"/>
              <w:rPr>
                <w:rFonts w:ascii="Times New Roman" w:eastAsia="Calibri" w:hAnsi="Times New Roman" w:cs="Times New Roman"/>
                <w:b/>
                <w:bCs/>
                <w:sz w:val="24"/>
                <w:szCs w:val="24"/>
              </w:rPr>
            </w:pPr>
            <w:r w:rsidRPr="00720032">
              <w:rPr>
                <w:rFonts w:ascii="Times New Roman" w:eastAsia="Calibri" w:hAnsi="Times New Roman" w:cs="Times New Roman"/>
                <w:b/>
                <w:bCs/>
                <w:sz w:val="24"/>
                <w:szCs w:val="24"/>
              </w:rPr>
              <w:t>Экологичное строительство на основе керамзита и продуктов его переработки как фактор структурно-технологической трансформации региональной экономики</w:t>
            </w:r>
          </w:p>
        </w:tc>
      </w:tr>
      <w:tr w:rsidR="00341393" w:rsidRPr="00427077" w14:paraId="6793215A" w14:textId="77777777" w:rsidTr="00B174FD">
        <w:trPr>
          <w:cantSplit/>
        </w:trPr>
        <w:tc>
          <w:tcPr>
            <w:tcW w:w="0" w:type="auto"/>
            <w:vAlign w:val="center"/>
          </w:tcPr>
          <w:p w14:paraId="7D341062" w14:textId="77777777" w:rsidR="00341393" w:rsidRPr="001706F7" w:rsidRDefault="00341393" w:rsidP="00D15289">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225CD665" w14:textId="154B2754" w:rsidR="00341393" w:rsidRDefault="00106659" w:rsidP="00B174FD">
            <w:pPr>
              <w:widowControl w:val="0"/>
              <w:autoSpaceDE w:val="0"/>
              <w:autoSpaceDN w:val="0"/>
              <w:adjustRightInd w:val="0"/>
              <w:rPr>
                <w:rFonts w:ascii="Times New Roman" w:eastAsia="Calibri" w:hAnsi="Times New Roman" w:cs="Times New Roman"/>
                <w:sz w:val="24"/>
                <w:szCs w:val="24"/>
              </w:rPr>
            </w:pPr>
            <w:r w:rsidRPr="00106659">
              <w:rPr>
                <w:rFonts w:ascii="Times New Roman" w:eastAsia="Calibri" w:hAnsi="Times New Roman" w:cs="Times New Roman"/>
                <w:b/>
                <w:bCs/>
                <w:sz w:val="24"/>
                <w:szCs w:val="24"/>
              </w:rPr>
              <w:t xml:space="preserve">Шавкун Галина Афанасьевна </w:t>
            </w:r>
            <w:r w:rsidR="00341393" w:rsidRPr="00341393">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 xml:space="preserve">ДНР, </w:t>
            </w:r>
            <w:r>
              <w:rPr>
                <w:rFonts w:ascii="Times New Roman" w:hAnsi="Times New Roman" w:cs="Times New Roman"/>
                <w:sz w:val="24"/>
                <w:szCs w:val="24"/>
              </w:rPr>
              <w:t>г.</w:t>
            </w:r>
            <w:r w:rsidR="00B174FD">
              <w:rPr>
                <w:rFonts w:ascii="Times New Roman" w:hAnsi="Times New Roman" w:cs="Times New Roman"/>
                <w:sz w:val="24"/>
                <w:szCs w:val="24"/>
              </w:rPr>
              <w:t> </w:t>
            </w:r>
            <w:r>
              <w:rPr>
                <w:rFonts w:ascii="Times New Roman" w:hAnsi="Times New Roman" w:cs="Times New Roman"/>
                <w:sz w:val="24"/>
                <w:szCs w:val="24"/>
              </w:rPr>
              <w:t>Донецк</w:t>
            </w:r>
            <w:r w:rsidR="00341393" w:rsidRPr="00341393">
              <w:rPr>
                <w:rFonts w:ascii="Times New Roman" w:eastAsia="Calibri" w:hAnsi="Times New Roman" w:cs="Times New Roman"/>
                <w:sz w:val="24"/>
                <w:szCs w:val="24"/>
              </w:rPr>
              <w:t xml:space="preserve">) – </w:t>
            </w:r>
            <w:r w:rsidRPr="00106659">
              <w:rPr>
                <w:rFonts w:ascii="Times New Roman" w:eastAsia="Calibri" w:hAnsi="Times New Roman" w:cs="Times New Roman"/>
                <w:sz w:val="24"/>
                <w:szCs w:val="24"/>
              </w:rPr>
              <w:t>кандидат экономических наук, доцент, старший научный сотрудник отдела планирования социально-экономического развития территориальных систем Государственного бюджетного учреждения «Институт экономических исследований»</w:t>
            </w:r>
          </w:p>
          <w:p w14:paraId="516570D1" w14:textId="23C8A1DB" w:rsidR="00106659" w:rsidRPr="00106659" w:rsidRDefault="00106659" w:rsidP="00B174FD">
            <w:pPr>
              <w:widowControl w:val="0"/>
              <w:autoSpaceDE w:val="0"/>
              <w:autoSpaceDN w:val="0"/>
              <w:adjustRightInd w:val="0"/>
              <w:rPr>
                <w:rFonts w:ascii="Times New Roman" w:eastAsia="Calibri" w:hAnsi="Times New Roman" w:cs="Times New Roman"/>
                <w:sz w:val="24"/>
                <w:szCs w:val="24"/>
              </w:rPr>
            </w:pPr>
            <w:r w:rsidRPr="00106659">
              <w:rPr>
                <w:rFonts w:ascii="Times New Roman" w:eastAsia="Calibri" w:hAnsi="Times New Roman" w:cs="Times New Roman"/>
                <w:b/>
                <w:bCs/>
                <w:sz w:val="24"/>
                <w:szCs w:val="24"/>
              </w:rPr>
              <w:t>Биденко Татьяна Викторовна</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Pr="00106659">
              <w:rPr>
                <w:rFonts w:ascii="Times New Roman" w:eastAsia="Calibri" w:hAnsi="Times New Roman" w:cs="Times New Roman"/>
                <w:sz w:val="24"/>
                <w:szCs w:val="24"/>
              </w:rPr>
              <w:t>Россия, ДНР, г.</w:t>
            </w:r>
            <w:r w:rsidR="00B174FD">
              <w:rPr>
                <w:rFonts w:ascii="Times New Roman" w:eastAsia="Calibri" w:hAnsi="Times New Roman" w:cs="Times New Roman"/>
                <w:sz w:val="24"/>
                <w:szCs w:val="24"/>
              </w:rPr>
              <w:t> </w:t>
            </w:r>
            <w:r w:rsidRPr="00106659">
              <w:rPr>
                <w:rFonts w:ascii="Times New Roman" w:eastAsia="Calibri" w:hAnsi="Times New Roman" w:cs="Times New Roman"/>
                <w:sz w:val="24"/>
                <w:szCs w:val="24"/>
              </w:rPr>
              <w:t>Донецк</w:t>
            </w:r>
            <w:r>
              <w:rPr>
                <w:rFonts w:ascii="Times New Roman" w:eastAsia="Calibri" w:hAnsi="Times New Roman" w:cs="Times New Roman"/>
                <w:sz w:val="24"/>
                <w:szCs w:val="24"/>
              </w:rPr>
              <w:t>)</w:t>
            </w:r>
          </w:p>
        </w:tc>
        <w:tc>
          <w:tcPr>
            <w:tcW w:w="0" w:type="auto"/>
            <w:vAlign w:val="center"/>
          </w:tcPr>
          <w:p w14:paraId="3BA5ED73" w14:textId="465F6254" w:rsidR="00341393" w:rsidRPr="00341393" w:rsidRDefault="00106659" w:rsidP="00B174FD">
            <w:pPr>
              <w:widowControl w:val="0"/>
              <w:autoSpaceDE w:val="0"/>
              <w:autoSpaceDN w:val="0"/>
              <w:adjustRightInd w:val="0"/>
              <w:jc w:val="center"/>
              <w:rPr>
                <w:rFonts w:ascii="Times New Roman" w:eastAsia="Calibri" w:hAnsi="Times New Roman" w:cs="Times New Roman"/>
                <w:b/>
                <w:bCs/>
                <w:sz w:val="24"/>
                <w:szCs w:val="24"/>
              </w:rPr>
            </w:pPr>
            <w:r w:rsidRPr="00106659">
              <w:rPr>
                <w:rFonts w:ascii="Times New Roman" w:eastAsia="Calibri" w:hAnsi="Times New Roman" w:cs="Times New Roman"/>
                <w:b/>
                <w:bCs/>
                <w:sz w:val="24"/>
                <w:szCs w:val="24"/>
              </w:rPr>
              <w:t>Формирование промышленной экосистемы Донецкой Народной Республики на основе научно-технологических приоритетов</w:t>
            </w:r>
          </w:p>
        </w:tc>
      </w:tr>
      <w:tr w:rsidR="007974E6" w:rsidRPr="00427077" w14:paraId="2CA529CF" w14:textId="77777777" w:rsidTr="00B174FD">
        <w:trPr>
          <w:cantSplit/>
        </w:trPr>
        <w:tc>
          <w:tcPr>
            <w:tcW w:w="0" w:type="auto"/>
            <w:vAlign w:val="center"/>
          </w:tcPr>
          <w:p w14:paraId="300DB77E"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5D4D5ACE" w14:textId="404A8541" w:rsidR="007974E6" w:rsidRPr="00B174FD" w:rsidRDefault="007974E6" w:rsidP="00B174FD">
            <w:pPr>
              <w:widowControl w:val="0"/>
              <w:autoSpaceDE w:val="0"/>
              <w:autoSpaceDN w:val="0"/>
              <w:adjustRightInd w:val="0"/>
              <w:rPr>
                <w:rFonts w:ascii="Times New Roman" w:eastAsia="Calibri" w:hAnsi="Times New Roman" w:cs="Times New Roman"/>
                <w:spacing w:val="-2"/>
                <w:sz w:val="24"/>
                <w:szCs w:val="24"/>
              </w:rPr>
            </w:pPr>
            <w:r w:rsidRPr="00B174FD">
              <w:rPr>
                <w:rFonts w:ascii="Times New Roman" w:eastAsia="Calibri" w:hAnsi="Times New Roman" w:cs="Times New Roman"/>
                <w:b/>
                <w:bCs/>
                <w:spacing w:val="-2"/>
                <w:sz w:val="24"/>
                <w:szCs w:val="24"/>
              </w:rPr>
              <w:t xml:space="preserve">Оборин Матвей Сергеевич </w:t>
            </w:r>
            <w:r w:rsidRPr="00B174FD">
              <w:rPr>
                <w:rFonts w:ascii="Times New Roman" w:eastAsia="Calibri" w:hAnsi="Times New Roman" w:cs="Times New Roman"/>
                <w:spacing w:val="-2"/>
                <w:sz w:val="24"/>
                <w:szCs w:val="24"/>
              </w:rPr>
              <w:t>(Росси</w:t>
            </w:r>
            <w:r w:rsidR="00B174FD">
              <w:rPr>
                <w:rFonts w:ascii="Times New Roman" w:eastAsia="Calibri" w:hAnsi="Times New Roman" w:cs="Times New Roman"/>
                <w:spacing w:val="-2"/>
                <w:sz w:val="24"/>
                <w:szCs w:val="24"/>
              </w:rPr>
              <w:t>я</w:t>
            </w:r>
            <w:r w:rsidRPr="00B174FD">
              <w:rPr>
                <w:rFonts w:ascii="Times New Roman" w:eastAsia="Calibri" w:hAnsi="Times New Roman" w:cs="Times New Roman"/>
                <w:spacing w:val="-2"/>
                <w:sz w:val="24"/>
                <w:szCs w:val="24"/>
              </w:rPr>
              <w:t>, г. Пермь) – доктор экономических наук, профессор, Пермский институт (филиал) РЭУ им. Г.В. Плеханова; Пермский государственный национальный исследовательский университет; Пермский государственный аграрно-технологический университет им. ак. Д.Н. Прянишникова</w:t>
            </w:r>
          </w:p>
          <w:p w14:paraId="19452874" w14:textId="686C9384" w:rsidR="007974E6" w:rsidRPr="00427077" w:rsidRDefault="007974E6" w:rsidP="00B174FD">
            <w:pPr>
              <w:widowControl w:val="0"/>
              <w:autoSpaceDE w:val="0"/>
              <w:autoSpaceDN w:val="0"/>
              <w:adjustRightInd w:val="0"/>
              <w:rPr>
                <w:rFonts w:ascii="Times New Roman" w:eastAsia="Calibri" w:hAnsi="Times New Roman" w:cs="Times New Roman"/>
                <w:sz w:val="24"/>
                <w:szCs w:val="24"/>
              </w:rPr>
            </w:pPr>
            <w:r w:rsidRPr="009055F2">
              <w:rPr>
                <w:rFonts w:ascii="Times New Roman" w:eastAsia="Calibri" w:hAnsi="Times New Roman" w:cs="Times New Roman"/>
                <w:b/>
                <w:bCs/>
                <w:sz w:val="24"/>
                <w:szCs w:val="24"/>
              </w:rPr>
              <w:t xml:space="preserve">Воротов Максим Дмитриевич </w:t>
            </w:r>
            <w:r w:rsidRPr="00082F00">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Пермь</w:t>
            </w:r>
            <w:r w:rsidRPr="00082F00">
              <w:rPr>
                <w:rFonts w:ascii="Times New Roman" w:eastAsia="Calibri" w:hAnsi="Times New Roman" w:cs="Times New Roman"/>
                <w:sz w:val="24"/>
                <w:szCs w:val="24"/>
              </w:rPr>
              <w:t xml:space="preserve">) – </w:t>
            </w:r>
            <w:r w:rsidRPr="009055F2">
              <w:rPr>
                <w:rFonts w:ascii="Times New Roman" w:eastAsia="Calibri" w:hAnsi="Times New Roman" w:cs="Times New Roman"/>
                <w:sz w:val="24"/>
                <w:szCs w:val="24"/>
              </w:rPr>
              <w:t>аспирант, Пермский государственный национальный исследовательский университет</w:t>
            </w:r>
          </w:p>
        </w:tc>
        <w:tc>
          <w:tcPr>
            <w:tcW w:w="0" w:type="auto"/>
            <w:vAlign w:val="center"/>
          </w:tcPr>
          <w:p w14:paraId="0D2DAF27" w14:textId="7E409594" w:rsidR="007974E6" w:rsidRPr="00341393" w:rsidRDefault="007974E6" w:rsidP="00B174FD">
            <w:pPr>
              <w:widowControl w:val="0"/>
              <w:autoSpaceDE w:val="0"/>
              <w:autoSpaceDN w:val="0"/>
              <w:adjustRightInd w:val="0"/>
              <w:jc w:val="center"/>
              <w:rPr>
                <w:rFonts w:ascii="Times New Roman" w:eastAsia="Calibri" w:hAnsi="Times New Roman" w:cs="Times New Roman"/>
                <w:b/>
                <w:bCs/>
                <w:sz w:val="24"/>
                <w:szCs w:val="24"/>
              </w:rPr>
            </w:pPr>
            <w:r w:rsidRPr="009055F2">
              <w:rPr>
                <w:rFonts w:ascii="Times New Roman" w:eastAsia="Calibri" w:hAnsi="Times New Roman" w:cs="Times New Roman"/>
                <w:b/>
                <w:bCs/>
                <w:sz w:val="24"/>
                <w:szCs w:val="24"/>
              </w:rPr>
              <w:t>Цифровизация бизнес-процессов металлургического производства как инструмент достижения технологического суверенитета и устойчивого развития промышленных территорий</w:t>
            </w:r>
          </w:p>
        </w:tc>
      </w:tr>
      <w:tr w:rsidR="007974E6" w:rsidRPr="00427077" w14:paraId="61E8C609" w14:textId="77777777" w:rsidTr="00B174FD">
        <w:trPr>
          <w:cantSplit/>
        </w:trPr>
        <w:tc>
          <w:tcPr>
            <w:tcW w:w="0" w:type="auto"/>
            <w:vAlign w:val="center"/>
          </w:tcPr>
          <w:p w14:paraId="59A82864"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232273D3" w14:textId="1F836AC9" w:rsidR="007974E6" w:rsidRPr="00427077" w:rsidRDefault="007974E6" w:rsidP="00B174FD">
            <w:pPr>
              <w:widowControl w:val="0"/>
              <w:autoSpaceDE w:val="0"/>
              <w:autoSpaceDN w:val="0"/>
              <w:adjustRightInd w:val="0"/>
              <w:rPr>
                <w:rFonts w:ascii="Times New Roman" w:eastAsia="Calibri" w:hAnsi="Times New Roman" w:cs="Times New Roman"/>
                <w:sz w:val="24"/>
                <w:szCs w:val="24"/>
              </w:rPr>
            </w:pPr>
            <w:r w:rsidRPr="007974E6">
              <w:rPr>
                <w:rFonts w:ascii="Times New Roman" w:eastAsia="Calibri" w:hAnsi="Times New Roman" w:cs="Times New Roman"/>
                <w:b/>
                <w:bCs/>
                <w:sz w:val="24"/>
                <w:szCs w:val="24"/>
              </w:rPr>
              <w:t>Верниковская Оксана Васильевна</w:t>
            </w:r>
            <w:r w:rsidRPr="003E2EFE">
              <w:t xml:space="preserve"> </w:t>
            </w:r>
            <w:r>
              <w:t>(</w:t>
            </w:r>
            <w:r w:rsidRPr="007974E6">
              <w:rPr>
                <w:rFonts w:ascii="Times New Roman" w:eastAsia="Calibri" w:hAnsi="Times New Roman" w:cs="Times New Roman"/>
                <w:sz w:val="24"/>
                <w:szCs w:val="24"/>
              </w:rPr>
              <w:t>Республика Беларусь, г. Минск) – кандидат экономических наук, доцент кафедры логистики и ценовой политики, УО «Белорусский государственный экономический университет»</w:t>
            </w:r>
          </w:p>
        </w:tc>
        <w:tc>
          <w:tcPr>
            <w:tcW w:w="0" w:type="auto"/>
          </w:tcPr>
          <w:p w14:paraId="7BC223EA" w14:textId="0FA45CE5" w:rsidR="007974E6" w:rsidRPr="00341393" w:rsidRDefault="007974E6" w:rsidP="00B174FD">
            <w:pPr>
              <w:widowControl w:val="0"/>
              <w:autoSpaceDE w:val="0"/>
              <w:autoSpaceDN w:val="0"/>
              <w:adjustRightInd w:val="0"/>
              <w:jc w:val="center"/>
              <w:rPr>
                <w:rFonts w:ascii="Times New Roman" w:eastAsia="Calibri" w:hAnsi="Times New Roman" w:cs="Times New Roman"/>
                <w:b/>
                <w:bCs/>
                <w:sz w:val="24"/>
                <w:szCs w:val="24"/>
              </w:rPr>
            </w:pPr>
            <w:r w:rsidRPr="007974E6">
              <w:rPr>
                <w:rFonts w:ascii="Times New Roman" w:eastAsia="Calibri" w:hAnsi="Times New Roman" w:cs="Times New Roman"/>
                <w:b/>
                <w:bCs/>
                <w:sz w:val="24"/>
                <w:szCs w:val="24"/>
              </w:rPr>
              <w:t>Требования к «зеленым» государственным закупкам в Республике Беларусь: опыт и перспективы</w:t>
            </w:r>
          </w:p>
        </w:tc>
      </w:tr>
      <w:tr w:rsidR="007974E6" w:rsidRPr="00427077" w14:paraId="7DB5CE48" w14:textId="77777777" w:rsidTr="00B174FD">
        <w:trPr>
          <w:cantSplit/>
        </w:trPr>
        <w:tc>
          <w:tcPr>
            <w:tcW w:w="0" w:type="auto"/>
            <w:vAlign w:val="center"/>
          </w:tcPr>
          <w:p w14:paraId="1351036E"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5B6E9E3C" w14:textId="286E1A6E" w:rsidR="007974E6" w:rsidRDefault="007974E6" w:rsidP="00B174FD">
            <w:pPr>
              <w:widowControl w:val="0"/>
              <w:autoSpaceDE w:val="0"/>
              <w:autoSpaceDN w:val="0"/>
              <w:adjustRightInd w:val="0"/>
              <w:rPr>
                <w:rFonts w:ascii="Times New Roman" w:eastAsia="Calibri" w:hAnsi="Times New Roman" w:cs="Times New Roman"/>
                <w:sz w:val="24"/>
                <w:szCs w:val="24"/>
              </w:rPr>
            </w:pPr>
            <w:r w:rsidRPr="007974E6">
              <w:rPr>
                <w:rFonts w:ascii="Times New Roman" w:eastAsia="Calibri" w:hAnsi="Times New Roman" w:cs="Times New Roman"/>
                <w:b/>
                <w:bCs/>
                <w:sz w:val="24"/>
                <w:szCs w:val="24"/>
              </w:rPr>
              <w:t>Шатунова Татьяна Евгеньевна</w:t>
            </w:r>
            <w:r>
              <w:rPr>
                <w:rFonts w:ascii="Times New Roman" w:eastAsia="Calibri" w:hAnsi="Times New Roman" w:cs="Times New Roman"/>
                <w:b/>
                <w:bCs/>
                <w:sz w:val="24"/>
                <w:szCs w:val="24"/>
              </w:rPr>
              <w:t xml:space="preserve"> </w:t>
            </w:r>
            <w:r w:rsidRPr="007974E6">
              <w:rPr>
                <w:rFonts w:ascii="Times New Roman" w:eastAsia="Calibri" w:hAnsi="Times New Roman" w:cs="Times New Roman"/>
                <w:sz w:val="24"/>
                <w:szCs w:val="24"/>
              </w:rPr>
              <w:t>(</w:t>
            </w:r>
            <w:r w:rsidR="00B174FD">
              <w:rPr>
                <w:rFonts w:ascii="Times New Roman" w:eastAsia="Calibri" w:hAnsi="Times New Roman" w:cs="Times New Roman"/>
                <w:sz w:val="24"/>
                <w:szCs w:val="24"/>
              </w:rPr>
              <w:t>Россия</w:t>
            </w:r>
            <w:r w:rsidRPr="00082F00">
              <w:rPr>
                <w:rFonts w:ascii="Times New Roman" w:eastAsia="Calibri" w:hAnsi="Times New Roman" w:cs="Times New Roman"/>
                <w:sz w:val="24"/>
                <w:szCs w:val="24"/>
              </w:rPr>
              <w:t xml:space="preserve">, </w:t>
            </w:r>
            <w:r w:rsidRPr="007974E6">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sidRPr="007974E6">
              <w:rPr>
                <w:rFonts w:ascii="Times New Roman" w:eastAsia="Calibri" w:hAnsi="Times New Roman" w:cs="Times New Roman"/>
                <w:sz w:val="24"/>
                <w:szCs w:val="24"/>
              </w:rPr>
              <w:t>Новосибирск)</w:t>
            </w:r>
            <w:r>
              <w:rPr>
                <w:rFonts w:ascii="Times New Roman" w:eastAsia="Calibri" w:hAnsi="Times New Roman" w:cs="Times New Roman"/>
                <w:sz w:val="24"/>
                <w:szCs w:val="24"/>
              </w:rPr>
              <w:t xml:space="preserve"> – </w:t>
            </w:r>
            <w:r w:rsidRPr="007974E6">
              <w:rPr>
                <w:rFonts w:ascii="Times New Roman" w:eastAsia="Calibri" w:hAnsi="Times New Roman" w:cs="Times New Roman"/>
                <w:sz w:val="24"/>
                <w:szCs w:val="24"/>
              </w:rPr>
              <w:t>старший преподаватель кафедры «Менеджмент на транспорте», Сибирский государственный университет путей сообщения</w:t>
            </w:r>
          </w:p>
          <w:p w14:paraId="25FD4C48" w14:textId="09DD000C" w:rsidR="007974E6" w:rsidRPr="007974E6" w:rsidRDefault="007974E6" w:rsidP="00B174FD">
            <w:pPr>
              <w:widowControl w:val="0"/>
              <w:autoSpaceDE w:val="0"/>
              <w:autoSpaceDN w:val="0"/>
              <w:adjustRightInd w:val="0"/>
            </w:pPr>
            <w:r w:rsidRPr="007974E6">
              <w:rPr>
                <w:rFonts w:ascii="Times New Roman" w:eastAsia="Calibri" w:hAnsi="Times New Roman" w:cs="Times New Roman"/>
                <w:b/>
                <w:bCs/>
                <w:sz w:val="24"/>
                <w:szCs w:val="24"/>
              </w:rPr>
              <w:t>Боболев Михаил Андреевич</w:t>
            </w:r>
            <w:r>
              <w:rPr>
                <w:rFonts w:ascii="Times New Roman" w:eastAsia="Calibri" w:hAnsi="Times New Roman" w:cs="Times New Roman"/>
                <w:sz w:val="24"/>
                <w:szCs w:val="24"/>
              </w:rPr>
              <w:t xml:space="preserve"> (</w:t>
            </w:r>
            <w:r w:rsidRPr="00082F00">
              <w:rPr>
                <w:rFonts w:ascii="Times New Roman" w:eastAsia="Calibri" w:hAnsi="Times New Roman" w:cs="Times New Roman"/>
                <w:sz w:val="24"/>
                <w:szCs w:val="24"/>
              </w:rPr>
              <w:t xml:space="preserve">Россия, </w:t>
            </w:r>
            <w:r w:rsidRPr="007974E6">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sidRPr="007974E6">
              <w:rPr>
                <w:rFonts w:ascii="Times New Roman" w:eastAsia="Calibri" w:hAnsi="Times New Roman" w:cs="Times New Roman"/>
                <w:sz w:val="24"/>
                <w:szCs w:val="24"/>
              </w:rPr>
              <w:t>Новосибирск</w:t>
            </w:r>
            <w:r>
              <w:rPr>
                <w:rFonts w:ascii="Times New Roman" w:eastAsia="Calibri" w:hAnsi="Times New Roman" w:cs="Times New Roman"/>
                <w:sz w:val="24"/>
                <w:szCs w:val="24"/>
              </w:rPr>
              <w:t>) –</w:t>
            </w:r>
            <w:r>
              <w:t xml:space="preserve"> </w:t>
            </w:r>
            <w:r w:rsidRPr="007974E6">
              <w:rPr>
                <w:rFonts w:ascii="Times New Roman" w:eastAsia="Calibri" w:hAnsi="Times New Roman" w:cs="Times New Roman"/>
                <w:sz w:val="24"/>
                <w:szCs w:val="24"/>
              </w:rPr>
              <w:t>студент 4 курса, направление 23.03.01 Технология транспортных процессов, профиль «Транспортная логистика», Сибирский государственный университет путей сообщения</w:t>
            </w:r>
          </w:p>
        </w:tc>
        <w:tc>
          <w:tcPr>
            <w:tcW w:w="0" w:type="auto"/>
            <w:vAlign w:val="center"/>
          </w:tcPr>
          <w:p w14:paraId="01643E47" w14:textId="58D44011" w:rsidR="007974E6" w:rsidRPr="00341393" w:rsidRDefault="007974E6" w:rsidP="00B174FD">
            <w:pPr>
              <w:widowControl w:val="0"/>
              <w:autoSpaceDE w:val="0"/>
              <w:autoSpaceDN w:val="0"/>
              <w:adjustRightInd w:val="0"/>
              <w:jc w:val="center"/>
              <w:rPr>
                <w:rFonts w:ascii="Times New Roman" w:eastAsia="Calibri" w:hAnsi="Times New Roman" w:cs="Times New Roman"/>
                <w:b/>
                <w:bCs/>
                <w:sz w:val="24"/>
                <w:szCs w:val="24"/>
              </w:rPr>
            </w:pPr>
            <w:r w:rsidRPr="007974E6">
              <w:rPr>
                <w:rFonts w:ascii="Times New Roman" w:eastAsia="Calibri" w:hAnsi="Times New Roman" w:cs="Times New Roman"/>
                <w:b/>
                <w:bCs/>
                <w:sz w:val="24"/>
                <w:szCs w:val="24"/>
              </w:rPr>
              <w:t>Пути устойчивого развития молодежного предпринимательства в России</w:t>
            </w:r>
          </w:p>
        </w:tc>
      </w:tr>
      <w:tr w:rsidR="007974E6" w:rsidRPr="00427077" w14:paraId="16024BD1" w14:textId="77777777" w:rsidTr="00B174FD">
        <w:trPr>
          <w:cantSplit/>
        </w:trPr>
        <w:tc>
          <w:tcPr>
            <w:tcW w:w="0" w:type="auto"/>
            <w:vAlign w:val="center"/>
          </w:tcPr>
          <w:p w14:paraId="679468BC" w14:textId="2EEA377C"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69347FA8" w14:textId="77777777" w:rsidR="007974E6" w:rsidRDefault="008E13DB" w:rsidP="00B174FD">
            <w:pPr>
              <w:widowControl w:val="0"/>
              <w:autoSpaceDE w:val="0"/>
              <w:autoSpaceDN w:val="0"/>
              <w:adjustRightInd w:val="0"/>
              <w:rPr>
                <w:rFonts w:ascii="Times New Roman" w:eastAsia="Calibri" w:hAnsi="Times New Roman" w:cs="Times New Roman"/>
                <w:sz w:val="24"/>
                <w:szCs w:val="24"/>
              </w:rPr>
            </w:pPr>
            <w:r w:rsidRPr="008E13DB">
              <w:rPr>
                <w:rFonts w:ascii="Times New Roman" w:eastAsia="Calibri" w:hAnsi="Times New Roman" w:cs="Times New Roman"/>
                <w:b/>
                <w:bCs/>
                <w:sz w:val="24"/>
                <w:szCs w:val="24"/>
              </w:rPr>
              <w:t xml:space="preserve">Галимова Лилия </w:t>
            </w:r>
            <w:r w:rsidR="007974E6" w:rsidRPr="00491AB3">
              <w:rPr>
                <w:rFonts w:ascii="Times New Roman" w:eastAsia="Calibri" w:hAnsi="Times New Roman" w:cs="Times New Roman"/>
                <w:b/>
                <w:bCs/>
                <w:sz w:val="24"/>
                <w:szCs w:val="24"/>
              </w:rPr>
              <w:t>(</w:t>
            </w:r>
            <w:r w:rsidR="007974E6" w:rsidRPr="00082F00">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Казань</w:t>
            </w:r>
            <w:r w:rsidR="007974E6">
              <w:rPr>
                <w:rFonts w:ascii="Times New Roman" w:eastAsia="Calibri" w:hAnsi="Times New Roman" w:cs="Times New Roman"/>
                <w:b/>
                <w:bCs/>
                <w:sz w:val="24"/>
                <w:szCs w:val="24"/>
              </w:rPr>
              <w:t>)</w:t>
            </w:r>
            <w:r w:rsidR="007974E6" w:rsidRPr="00491AB3">
              <w:rPr>
                <w:rFonts w:ascii="Times New Roman" w:eastAsia="Calibri" w:hAnsi="Times New Roman" w:cs="Times New Roman"/>
                <w:b/>
                <w:bCs/>
                <w:sz w:val="24"/>
                <w:szCs w:val="24"/>
              </w:rPr>
              <w:t xml:space="preserve"> – </w:t>
            </w:r>
            <w:r w:rsidRPr="008E13DB">
              <w:rPr>
                <w:rFonts w:ascii="Times New Roman" w:eastAsia="Calibri" w:hAnsi="Times New Roman" w:cs="Times New Roman"/>
                <w:sz w:val="24"/>
                <w:szCs w:val="24"/>
              </w:rPr>
              <w:t>студент</w:t>
            </w:r>
            <w:r>
              <w:rPr>
                <w:rFonts w:ascii="Times New Roman" w:eastAsia="Calibri" w:hAnsi="Times New Roman" w:cs="Times New Roman"/>
                <w:sz w:val="24"/>
                <w:szCs w:val="24"/>
              </w:rPr>
              <w:t>,</w:t>
            </w:r>
            <w:r w:rsidRPr="008E13DB">
              <w:rPr>
                <w:rFonts w:ascii="Times New Roman" w:eastAsia="Calibri" w:hAnsi="Times New Roman" w:cs="Times New Roman"/>
                <w:sz w:val="24"/>
                <w:szCs w:val="24"/>
              </w:rPr>
              <w:t xml:space="preserve"> Казанский (Приволжский) федеральный университет</w:t>
            </w:r>
          </w:p>
          <w:p w14:paraId="1191882F" w14:textId="6CAFFF2E" w:rsidR="008E13DB" w:rsidRPr="00427077" w:rsidRDefault="008E13DB" w:rsidP="00B174FD">
            <w:pPr>
              <w:widowControl w:val="0"/>
              <w:autoSpaceDE w:val="0"/>
              <w:autoSpaceDN w:val="0"/>
              <w:adjustRightInd w:val="0"/>
              <w:rPr>
                <w:rFonts w:ascii="Times New Roman" w:eastAsia="Calibri" w:hAnsi="Times New Roman" w:cs="Times New Roman"/>
                <w:b/>
                <w:bCs/>
                <w:sz w:val="24"/>
                <w:szCs w:val="24"/>
              </w:rPr>
            </w:pPr>
            <w:r w:rsidRPr="008E13DB">
              <w:rPr>
                <w:rFonts w:ascii="Times New Roman" w:eastAsia="Calibri" w:hAnsi="Times New Roman" w:cs="Times New Roman"/>
                <w:b/>
                <w:bCs/>
                <w:sz w:val="24"/>
                <w:szCs w:val="24"/>
              </w:rPr>
              <w:t>Варламова Юлия Андреевна</w:t>
            </w:r>
            <w:r>
              <w:rPr>
                <w:rFonts w:ascii="Times New Roman" w:eastAsia="Calibri" w:hAnsi="Times New Roman" w:cs="Times New Roman"/>
                <w:b/>
                <w:bCs/>
                <w:sz w:val="24"/>
                <w:szCs w:val="24"/>
              </w:rPr>
              <w:t xml:space="preserve"> </w:t>
            </w:r>
            <w:r w:rsidRPr="00491AB3">
              <w:rPr>
                <w:rFonts w:ascii="Times New Roman" w:eastAsia="Calibri" w:hAnsi="Times New Roman" w:cs="Times New Roman"/>
                <w:b/>
                <w:bCs/>
                <w:sz w:val="24"/>
                <w:szCs w:val="24"/>
              </w:rPr>
              <w:t>(</w:t>
            </w:r>
            <w:r w:rsidRPr="00082F00">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Казань</w:t>
            </w:r>
            <w:r>
              <w:rPr>
                <w:rFonts w:ascii="Times New Roman" w:eastAsia="Calibri" w:hAnsi="Times New Roman" w:cs="Times New Roman"/>
                <w:b/>
                <w:bCs/>
                <w:sz w:val="24"/>
                <w:szCs w:val="24"/>
              </w:rPr>
              <w:t xml:space="preserve">) – </w:t>
            </w:r>
            <w:r w:rsidRPr="008E13DB">
              <w:rPr>
                <w:rFonts w:ascii="Times New Roman" w:eastAsia="Calibri" w:hAnsi="Times New Roman" w:cs="Times New Roman"/>
                <w:sz w:val="24"/>
                <w:szCs w:val="24"/>
              </w:rPr>
              <w:t>к.э.н., доцент кафедры экономики предпринимательства Казанский (Приволжский) федеральный университет</w:t>
            </w:r>
          </w:p>
        </w:tc>
        <w:tc>
          <w:tcPr>
            <w:tcW w:w="0" w:type="auto"/>
            <w:vAlign w:val="center"/>
          </w:tcPr>
          <w:p w14:paraId="172232C4" w14:textId="7BDB4FA5" w:rsidR="007974E6" w:rsidRPr="00427077" w:rsidRDefault="008E13DB" w:rsidP="00B174FD">
            <w:pPr>
              <w:widowControl w:val="0"/>
              <w:autoSpaceDE w:val="0"/>
              <w:autoSpaceDN w:val="0"/>
              <w:adjustRightInd w:val="0"/>
              <w:jc w:val="center"/>
              <w:rPr>
                <w:rFonts w:ascii="Times New Roman" w:eastAsia="Calibri" w:hAnsi="Times New Roman" w:cs="Times New Roman"/>
                <w:b/>
                <w:bCs/>
                <w:sz w:val="24"/>
                <w:szCs w:val="24"/>
              </w:rPr>
            </w:pPr>
            <w:r w:rsidRPr="008E13DB">
              <w:rPr>
                <w:rFonts w:ascii="Times New Roman" w:eastAsia="Calibri" w:hAnsi="Times New Roman" w:cs="Times New Roman"/>
                <w:b/>
                <w:bCs/>
                <w:sz w:val="24"/>
                <w:szCs w:val="24"/>
              </w:rPr>
              <w:t>Малый розничный бизнес в современной России: динамика закрытий, проблема цифровой нестабильности и меры государственной поддержки</w:t>
            </w:r>
          </w:p>
        </w:tc>
      </w:tr>
      <w:tr w:rsidR="007974E6" w:rsidRPr="00427077" w14:paraId="4638011B" w14:textId="77777777" w:rsidTr="00B174FD">
        <w:trPr>
          <w:cantSplit/>
        </w:trPr>
        <w:tc>
          <w:tcPr>
            <w:tcW w:w="0" w:type="auto"/>
            <w:vAlign w:val="center"/>
          </w:tcPr>
          <w:p w14:paraId="7C1CB356"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7418F7B4" w14:textId="2CD0E113" w:rsidR="007974E6" w:rsidRPr="00427077" w:rsidRDefault="008E13DB" w:rsidP="00B174FD">
            <w:pPr>
              <w:widowControl w:val="0"/>
              <w:autoSpaceDE w:val="0"/>
              <w:autoSpaceDN w:val="0"/>
              <w:adjustRightInd w:val="0"/>
              <w:rPr>
                <w:rFonts w:ascii="Times New Roman" w:eastAsia="Calibri" w:hAnsi="Times New Roman" w:cs="Times New Roman"/>
                <w:b/>
                <w:bCs/>
                <w:sz w:val="24"/>
                <w:szCs w:val="24"/>
              </w:rPr>
            </w:pPr>
            <w:r w:rsidRPr="008E13DB">
              <w:rPr>
                <w:rFonts w:ascii="Times New Roman" w:eastAsia="Calibri" w:hAnsi="Times New Roman" w:cs="Times New Roman"/>
                <w:b/>
                <w:bCs/>
                <w:sz w:val="24"/>
                <w:szCs w:val="24"/>
              </w:rPr>
              <w:t xml:space="preserve">Гусева Елена Петровна </w:t>
            </w:r>
            <w:r w:rsidR="007974E6" w:rsidRPr="007020BA">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Оренбург</w:t>
            </w:r>
            <w:r w:rsidR="007974E6" w:rsidRPr="007020BA">
              <w:rPr>
                <w:rFonts w:ascii="Times New Roman" w:eastAsia="Calibri" w:hAnsi="Times New Roman" w:cs="Times New Roman"/>
                <w:sz w:val="24"/>
                <w:szCs w:val="24"/>
              </w:rPr>
              <w:t xml:space="preserve">) – </w:t>
            </w:r>
            <w:r w:rsidRPr="008E13DB">
              <w:rPr>
                <w:rFonts w:ascii="Times New Roman" w:eastAsia="Calibri" w:hAnsi="Times New Roman" w:cs="Times New Roman"/>
                <w:sz w:val="24"/>
                <w:szCs w:val="24"/>
              </w:rPr>
              <w:t>научный сотрудник, Оренбургский филиал Федерального государственного бюджетного учреждения науки Института экономики Уральского отделения Российской академии наук</w:t>
            </w:r>
          </w:p>
        </w:tc>
        <w:tc>
          <w:tcPr>
            <w:tcW w:w="0" w:type="auto"/>
            <w:vAlign w:val="center"/>
          </w:tcPr>
          <w:p w14:paraId="7CE3B231" w14:textId="33D2BE84" w:rsidR="007974E6" w:rsidRPr="00427077" w:rsidRDefault="008E13DB" w:rsidP="00B174FD">
            <w:pPr>
              <w:widowControl w:val="0"/>
              <w:autoSpaceDE w:val="0"/>
              <w:autoSpaceDN w:val="0"/>
              <w:adjustRightInd w:val="0"/>
              <w:jc w:val="center"/>
              <w:rPr>
                <w:rFonts w:ascii="Times New Roman" w:eastAsia="Calibri" w:hAnsi="Times New Roman" w:cs="Times New Roman"/>
                <w:b/>
                <w:bCs/>
                <w:sz w:val="24"/>
                <w:szCs w:val="24"/>
              </w:rPr>
            </w:pPr>
            <w:r w:rsidRPr="008E13DB">
              <w:rPr>
                <w:rFonts w:ascii="Times New Roman" w:eastAsia="Calibri" w:hAnsi="Times New Roman" w:cs="Times New Roman"/>
                <w:b/>
                <w:bCs/>
                <w:sz w:val="24"/>
                <w:szCs w:val="24"/>
              </w:rPr>
              <w:t>Современное состояние и тенденции развития сельского хозяйства Оренбургской области</w:t>
            </w:r>
          </w:p>
        </w:tc>
      </w:tr>
      <w:tr w:rsidR="007974E6" w:rsidRPr="00427077" w14:paraId="38D67FCC" w14:textId="77777777" w:rsidTr="00B174FD">
        <w:trPr>
          <w:cantSplit/>
        </w:trPr>
        <w:tc>
          <w:tcPr>
            <w:tcW w:w="0" w:type="auto"/>
            <w:vAlign w:val="center"/>
          </w:tcPr>
          <w:p w14:paraId="37A4A8F3"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1DD42D56" w14:textId="5421D244" w:rsidR="007974E6" w:rsidRDefault="00EF372A" w:rsidP="00B174FD">
            <w:pPr>
              <w:widowControl w:val="0"/>
              <w:autoSpaceDE w:val="0"/>
              <w:autoSpaceDN w:val="0"/>
              <w:adjustRightInd w:val="0"/>
              <w:rPr>
                <w:rFonts w:ascii="Times New Roman" w:eastAsia="Calibri" w:hAnsi="Times New Roman" w:cs="Times New Roman"/>
                <w:sz w:val="24"/>
                <w:szCs w:val="24"/>
              </w:rPr>
            </w:pPr>
            <w:r w:rsidRPr="00EF372A">
              <w:rPr>
                <w:rFonts w:ascii="Times New Roman" w:eastAsia="Calibri" w:hAnsi="Times New Roman" w:cs="Times New Roman"/>
                <w:b/>
                <w:bCs/>
                <w:sz w:val="24"/>
                <w:szCs w:val="24"/>
              </w:rPr>
              <w:t xml:space="preserve">Богачева Екатерина Евгеньевна </w:t>
            </w:r>
            <w:r w:rsidR="007974E6" w:rsidRPr="007020BA">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Москва</w:t>
            </w:r>
            <w:r w:rsidR="007974E6" w:rsidRPr="007020BA">
              <w:rPr>
                <w:rFonts w:ascii="Times New Roman" w:eastAsia="Calibri" w:hAnsi="Times New Roman" w:cs="Times New Roman"/>
                <w:sz w:val="24"/>
                <w:szCs w:val="24"/>
              </w:rPr>
              <w:t>)</w:t>
            </w:r>
            <w:r w:rsidR="007974E6">
              <w:rPr>
                <w:rFonts w:ascii="Times New Roman" w:eastAsia="Calibri" w:hAnsi="Times New Roman" w:cs="Times New Roman"/>
                <w:sz w:val="24"/>
                <w:szCs w:val="24"/>
              </w:rPr>
              <w:t xml:space="preserve"> </w:t>
            </w:r>
            <w:r w:rsidR="007974E6" w:rsidRPr="007020BA">
              <w:rPr>
                <w:rFonts w:ascii="Times New Roman" w:eastAsia="Calibri" w:hAnsi="Times New Roman" w:cs="Times New Roman"/>
                <w:sz w:val="24"/>
                <w:szCs w:val="24"/>
              </w:rPr>
              <w:t xml:space="preserve">– </w:t>
            </w:r>
            <w:r w:rsidRPr="00EF372A">
              <w:rPr>
                <w:rFonts w:ascii="Times New Roman" w:eastAsia="Calibri" w:hAnsi="Times New Roman" w:cs="Times New Roman"/>
                <w:sz w:val="24"/>
                <w:szCs w:val="24"/>
              </w:rPr>
              <w:t>студент Факультета управления, АНО ВО «Институт бизнеса и дизайна»</w:t>
            </w:r>
          </w:p>
          <w:p w14:paraId="42F23ABC" w14:textId="12D92711" w:rsidR="00EF372A" w:rsidRPr="00427077" w:rsidRDefault="00EF372A" w:rsidP="00B174FD">
            <w:pPr>
              <w:widowControl w:val="0"/>
              <w:autoSpaceDE w:val="0"/>
              <w:autoSpaceDN w:val="0"/>
              <w:adjustRightInd w:val="0"/>
              <w:rPr>
                <w:rFonts w:ascii="Times New Roman" w:eastAsia="Calibri" w:hAnsi="Times New Roman" w:cs="Times New Roman"/>
                <w:b/>
                <w:bCs/>
                <w:sz w:val="24"/>
                <w:szCs w:val="24"/>
              </w:rPr>
            </w:pPr>
            <w:r w:rsidRPr="00EF372A">
              <w:rPr>
                <w:rFonts w:ascii="Times New Roman" w:eastAsia="Calibri" w:hAnsi="Times New Roman" w:cs="Times New Roman"/>
                <w:b/>
                <w:bCs/>
                <w:sz w:val="24"/>
                <w:szCs w:val="24"/>
              </w:rPr>
              <w:t xml:space="preserve">Феоктистова Екатерина Ивановна </w:t>
            </w:r>
            <w:r w:rsidRPr="007020BA">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Москва</w:t>
            </w:r>
            <w:r w:rsidRPr="007020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020BA">
              <w:rPr>
                <w:rFonts w:ascii="Times New Roman" w:eastAsia="Calibri" w:hAnsi="Times New Roman" w:cs="Times New Roman"/>
                <w:sz w:val="24"/>
                <w:szCs w:val="24"/>
              </w:rPr>
              <w:t xml:space="preserve">– </w:t>
            </w:r>
            <w:r w:rsidRPr="00EF372A">
              <w:rPr>
                <w:rFonts w:ascii="Times New Roman" w:eastAsia="Calibri" w:hAnsi="Times New Roman" w:cs="Times New Roman"/>
                <w:sz w:val="24"/>
                <w:szCs w:val="24"/>
              </w:rPr>
              <w:t>студент Факультета управления, АНО ВО «Институт бизнеса и дизайна»</w:t>
            </w:r>
          </w:p>
        </w:tc>
        <w:tc>
          <w:tcPr>
            <w:tcW w:w="0" w:type="auto"/>
            <w:vAlign w:val="center"/>
          </w:tcPr>
          <w:p w14:paraId="61C40A92" w14:textId="19E24E3D" w:rsidR="007974E6" w:rsidRPr="00427077" w:rsidRDefault="00EF372A" w:rsidP="00B174FD">
            <w:pPr>
              <w:widowControl w:val="0"/>
              <w:autoSpaceDE w:val="0"/>
              <w:autoSpaceDN w:val="0"/>
              <w:adjustRightInd w:val="0"/>
              <w:jc w:val="center"/>
              <w:rPr>
                <w:rFonts w:ascii="Times New Roman" w:eastAsia="Calibri" w:hAnsi="Times New Roman" w:cs="Times New Roman"/>
                <w:b/>
                <w:bCs/>
                <w:sz w:val="24"/>
                <w:szCs w:val="24"/>
              </w:rPr>
            </w:pPr>
            <w:r w:rsidRPr="00EF372A">
              <w:rPr>
                <w:rFonts w:ascii="Times New Roman" w:eastAsia="Calibri" w:hAnsi="Times New Roman" w:cs="Times New Roman"/>
                <w:b/>
                <w:bCs/>
                <w:sz w:val="24"/>
                <w:szCs w:val="24"/>
              </w:rPr>
              <w:t>Влияние государственной поддержки на внедрение искусственного интеллекта в малом бизнесе: сравнительный анализ России, Китая и США</w:t>
            </w:r>
          </w:p>
        </w:tc>
      </w:tr>
      <w:tr w:rsidR="007974E6" w:rsidRPr="00427077" w14:paraId="599736A3" w14:textId="77777777" w:rsidTr="00B174FD">
        <w:trPr>
          <w:cantSplit/>
        </w:trPr>
        <w:tc>
          <w:tcPr>
            <w:tcW w:w="0" w:type="auto"/>
            <w:vAlign w:val="center"/>
          </w:tcPr>
          <w:p w14:paraId="0750C807"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1D8ECDA4" w14:textId="4D60992E" w:rsidR="007974E6" w:rsidRPr="008C3491" w:rsidRDefault="00EF372A" w:rsidP="00B174FD">
            <w:pPr>
              <w:widowControl w:val="0"/>
              <w:autoSpaceDE w:val="0"/>
              <w:autoSpaceDN w:val="0"/>
              <w:adjustRightInd w:val="0"/>
              <w:rPr>
                <w:rFonts w:ascii="Times New Roman" w:eastAsia="Calibri" w:hAnsi="Times New Roman" w:cs="Times New Roman"/>
                <w:sz w:val="24"/>
                <w:szCs w:val="24"/>
              </w:rPr>
            </w:pPr>
            <w:r w:rsidRPr="00EF372A">
              <w:rPr>
                <w:rFonts w:ascii="Times New Roman" w:eastAsia="Calibri" w:hAnsi="Times New Roman" w:cs="Times New Roman"/>
                <w:b/>
                <w:bCs/>
                <w:sz w:val="24"/>
                <w:szCs w:val="24"/>
              </w:rPr>
              <w:t xml:space="preserve">Попова Екатерина Алексеевна </w:t>
            </w:r>
            <w:r w:rsidR="007974E6" w:rsidRPr="008C3491">
              <w:rPr>
                <w:rFonts w:ascii="Times New Roman" w:eastAsia="Calibri" w:hAnsi="Times New Roman" w:cs="Times New Roman"/>
                <w:sz w:val="24"/>
                <w:szCs w:val="24"/>
              </w:rPr>
              <w:t xml:space="preserve">(Российская Федерация, г. </w:t>
            </w:r>
            <w:r w:rsidRPr="00EF372A">
              <w:rPr>
                <w:rFonts w:ascii="Times New Roman" w:eastAsia="Calibri" w:hAnsi="Times New Roman" w:cs="Times New Roman"/>
                <w:sz w:val="24"/>
                <w:szCs w:val="24"/>
              </w:rPr>
              <w:t>Екатеринбург</w:t>
            </w:r>
            <w:r w:rsidR="007974E6" w:rsidRPr="008C3491">
              <w:rPr>
                <w:rFonts w:ascii="Times New Roman" w:eastAsia="Calibri" w:hAnsi="Times New Roman" w:cs="Times New Roman"/>
                <w:sz w:val="24"/>
                <w:szCs w:val="24"/>
              </w:rPr>
              <w:t xml:space="preserve">) – </w:t>
            </w:r>
            <w:r w:rsidRPr="00EF372A">
              <w:rPr>
                <w:rFonts w:ascii="Times New Roman" w:eastAsia="Calibri" w:hAnsi="Times New Roman" w:cs="Times New Roman"/>
                <w:sz w:val="24"/>
                <w:szCs w:val="24"/>
              </w:rPr>
              <w:t>студентка Института экономики и финансов, ФГБОУ ВО «Уральский государственный экономический университет»</w:t>
            </w:r>
          </w:p>
          <w:p w14:paraId="41165C7B" w14:textId="4C71D3CC" w:rsidR="007974E6" w:rsidRPr="00427077" w:rsidRDefault="00EF372A" w:rsidP="00B174FD">
            <w:pPr>
              <w:widowControl w:val="0"/>
              <w:autoSpaceDE w:val="0"/>
              <w:autoSpaceDN w:val="0"/>
              <w:adjustRightInd w:val="0"/>
              <w:rPr>
                <w:rFonts w:ascii="Times New Roman" w:eastAsia="Calibri" w:hAnsi="Times New Roman" w:cs="Times New Roman"/>
                <w:b/>
                <w:bCs/>
                <w:sz w:val="24"/>
                <w:szCs w:val="24"/>
              </w:rPr>
            </w:pPr>
            <w:r w:rsidRPr="00EF372A">
              <w:rPr>
                <w:rFonts w:ascii="Times New Roman" w:eastAsia="Calibri" w:hAnsi="Times New Roman" w:cs="Times New Roman"/>
                <w:b/>
                <w:bCs/>
                <w:sz w:val="24"/>
                <w:szCs w:val="24"/>
              </w:rPr>
              <w:t xml:space="preserve">Комарова Оксана Викторовна </w:t>
            </w:r>
            <w:r w:rsidR="007974E6" w:rsidRPr="008C3491">
              <w:rPr>
                <w:rFonts w:ascii="Times New Roman" w:eastAsia="Calibri" w:hAnsi="Times New Roman" w:cs="Times New Roman"/>
                <w:sz w:val="24"/>
                <w:szCs w:val="24"/>
              </w:rPr>
              <w:t xml:space="preserve">(Российская Федерация, г. </w:t>
            </w:r>
            <w:r w:rsidRPr="00EF372A">
              <w:rPr>
                <w:rFonts w:ascii="Times New Roman" w:eastAsia="Calibri" w:hAnsi="Times New Roman" w:cs="Times New Roman"/>
                <w:sz w:val="24"/>
                <w:szCs w:val="24"/>
              </w:rPr>
              <w:t>Екатеринбург</w:t>
            </w:r>
            <w:r w:rsidR="007974E6" w:rsidRPr="008C3491">
              <w:rPr>
                <w:rFonts w:ascii="Times New Roman" w:eastAsia="Calibri" w:hAnsi="Times New Roman" w:cs="Times New Roman"/>
                <w:sz w:val="24"/>
                <w:szCs w:val="24"/>
              </w:rPr>
              <w:t xml:space="preserve">) – </w:t>
            </w:r>
            <w:r w:rsidRPr="00EF372A">
              <w:rPr>
                <w:rFonts w:ascii="Times New Roman" w:eastAsia="Calibri" w:hAnsi="Times New Roman" w:cs="Times New Roman"/>
                <w:sz w:val="24"/>
                <w:szCs w:val="24"/>
              </w:rPr>
              <w:t>кандидат экономических наук, доцент кафедры экономической теории и прикладной социологии, ФГБОУ ВО «Уральский государственный экономический университет»</w:t>
            </w:r>
          </w:p>
        </w:tc>
        <w:tc>
          <w:tcPr>
            <w:tcW w:w="0" w:type="auto"/>
            <w:vAlign w:val="center"/>
          </w:tcPr>
          <w:p w14:paraId="11E6AD68" w14:textId="268A68C6" w:rsidR="007974E6" w:rsidRPr="00427077" w:rsidRDefault="00EF372A" w:rsidP="00B174FD">
            <w:pPr>
              <w:widowControl w:val="0"/>
              <w:autoSpaceDE w:val="0"/>
              <w:autoSpaceDN w:val="0"/>
              <w:adjustRightInd w:val="0"/>
              <w:jc w:val="center"/>
              <w:rPr>
                <w:rFonts w:ascii="Times New Roman" w:eastAsia="Calibri" w:hAnsi="Times New Roman" w:cs="Times New Roman"/>
                <w:b/>
                <w:bCs/>
                <w:sz w:val="24"/>
                <w:szCs w:val="24"/>
              </w:rPr>
            </w:pPr>
            <w:r w:rsidRPr="00EF372A">
              <w:rPr>
                <w:rFonts w:ascii="Times New Roman" w:eastAsia="Calibri" w:hAnsi="Times New Roman" w:cs="Times New Roman"/>
                <w:b/>
                <w:bCs/>
                <w:sz w:val="24"/>
                <w:szCs w:val="24"/>
              </w:rPr>
              <w:t>Влияние национальных проектов России на развитие человеческого капитала</w:t>
            </w:r>
          </w:p>
        </w:tc>
      </w:tr>
      <w:tr w:rsidR="007974E6" w:rsidRPr="00427077" w14:paraId="4A781461" w14:textId="77777777" w:rsidTr="00B174FD">
        <w:trPr>
          <w:cantSplit/>
        </w:trPr>
        <w:tc>
          <w:tcPr>
            <w:tcW w:w="0" w:type="auto"/>
            <w:vAlign w:val="center"/>
          </w:tcPr>
          <w:p w14:paraId="5F20B691"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0508BAD6" w14:textId="4441E5F0" w:rsidR="007974E6" w:rsidRPr="001E04E8" w:rsidRDefault="001E04E8" w:rsidP="00B174FD">
            <w:pPr>
              <w:widowControl w:val="0"/>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b/>
                <w:bCs/>
                <w:sz w:val="24"/>
                <w:szCs w:val="24"/>
              </w:rPr>
              <w:t>Михайлов Вячеслав Сергеевич</w:t>
            </w:r>
            <w:r>
              <w:rPr>
                <w:rFonts w:ascii="Times New Roman" w:eastAsia="Calibri" w:hAnsi="Times New Roman" w:cs="Times New Roman"/>
                <w:sz w:val="24"/>
                <w:szCs w:val="24"/>
              </w:rPr>
              <w:t xml:space="preserve"> </w:t>
            </w:r>
            <w:r w:rsidRPr="005466E0">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Уфа</w:t>
            </w:r>
            <w:r w:rsidRPr="005466E0">
              <w:rPr>
                <w:rFonts w:ascii="Times New Roman" w:eastAsia="Calibri" w:hAnsi="Times New Roman" w:cs="Times New Roman"/>
                <w:sz w:val="24"/>
                <w:szCs w:val="24"/>
              </w:rPr>
              <w:t>)</w:t>
            </w:r>
            <w:r>
              <w:rPr>
                <w:rFonts w:ascii="Times New Roman" w:eastAsia="Calibri" w:hAnsi="Times New Roman" w:cs="Times New Roman"/>
                <w:sz w:val="24"/>
                <w:szCs w:val="24"/>
              </w:rPr>
              <w:t xml:space="preserve">– младший научный сотрудник, </w:t>
            </w:r>
            <w:r w:rsidRPr="001E04E8">
              <w:rPr>
                <w:rFonts w:ascii="Times New Roman" w:eastAsia="Calibri" w:hAnsi="Times New Roman" w:cs="Times New Roman"/>
                <w:sz w:val="24"/>
                <w:szCs w:val="24"/>
              </w:rPr>
              <w:t>Институт социально-экономических исследований Уфимского федерального исследовательского центра (ИСЭИ УФИЦ) РАН</w:t>
            </w:r>
          </w:p>
        </w:tc>
        <w:tc>
          <w:tcPr>
            <w:tcW w:w="0" w:type="auto"/>
            <w:vAlign w:val="center"/>
          </w:tcPr>
          <w:p w14:paraId="3AF45545" w14:textId="13B499E1" w:rsidR="007974E6" w:rsidRPr="00427077" w:rsidRDefault="001E04E8" w:rsidP="00B174FD">
            <w:pPr>
              <w:widowControl w:val="0"/>
              <w:autoSpaceDE w:val="0"/>
              <w:autoSpaceDN w:val="0"/>
              <w:adjustRightInd w:val="0"/>
              <w:jc w:val="center"/>
              <w:rPr>
                <w:rFonts w:ascii="Times New Roman" w:eastAsia="Calibri" w:hAnsi="Times New Roman" w:cs="Times New Roman"/>
                <w:b/>
                <w:bCs/>
                <w:sz w:val="24"/>
                <w:szCs w:val="24"/>
              </w:rPr>
            </w:pPr>
            <w:r w:rsidRPr="001E04E8">
              <w:rPr>
                <w:rFonts w:ascii="Times New Roman" w:eastAsia="Calibri" w:hAnsi="Times New Roman" w:cs="Times New Roman"/>
                <w:b/>
                <w:bCs/>
                <w:sz w:val="24"/>
                <w:szCs w:val="24"/>
              </w:rPr>
              <w:t>Диверсификация экономики Республики Башкортостан: эконометрические подходы к выявлению драйверов роста</w:t>
            </w:r>
          </w:p>
        </w:tc>
      </w:tr>
      <w:tr w:rsidR="007974E6" w:rsidRPr="00427077" w14:paraId="7E5598EF" w14:textId="77777777" w:rsidTr="00B174FD">
        <w:trPr>
          <w:cantSplit/>
        </w:trPr>
        <w:tc>
          <w:tcPr>
            <w:tcW w:w="0" w:type="auto"/>
            <w:vAlign w:val="center"/>
          </w:tcPr>
          <w:p w14:paraId="33A7CCC5"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47677E8D" w14:textId="2193EA66" w:rsidR="007974E6" w:rsidRPr="00427077" w:rsidRDefault="001E04E8" w:rsidP="00B174FD">
            <w:pPr>
              <w:widowControl w:val="0"/>
              <w:autoSpaceDE w:val="0"/>
              <w:autoSpaceDN w:val="0"/>
              <w:adjustRightInd w:val="0"/>
              <w:rPr>
                <w:rFonts w:ascii="Times New Roman" w:eastAsia="Calibri" w:hAnsi="Times New Roman" w:cs="Times New Roman"/>
                <w:b/>
                <w:bCs/>
                <w:sz w:val="24"/>
                <w:szCs w:val="24"/>
              </w:rPr>
            </w:pPr>
            <w:r w:rsidRPr="001E04E8">
              <w:rPr>
                <w:rFonts w:ascii="Times New Roman" w:eastAsia="Calibri" w:hAnsi="Times New Roman" w:cs="Times New Roman"/>
                <w:b/>
                <w:bCs/>
                <w:sz w:val="24"/>
                <w:szCs w:val="24"/>
              </w:rPr>
              <w:t>Колечков Дмитрий Васильевич</w:t>
            </w:r>
            <w:r>
              <w:rPr>
                <w:rFonts w:ascii="Times New Roman" w:eastAsia="Calibri" w:hAnsi="Times New Roman" w:cs="Times New Roman"/>
                <w:b/>
                <w:bCs/>
                <w:sz w:val="24"/>
                <w:szCs w:val="24"/>
              </w:rPr>
              <w:t xml:space="preserve"> </w:t>
            </w:r>
            <w:r w:rsidRPr="005466E0">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Сыктывкар</w:t>
            </w:r>
            <w:r w:rsidRPr="005466E0">
              <w:rPr>
                <w:rFonts w:ascii="Times New Roman" w:eastAsia="Calibri" w:hAnsi="Times New Roman" w:cs="Times New Roman"/>
                <w:sz w:val="24"/>
                <w:szCs w:val="24"/>
              </w:rPr>
              <w:t>)</w:t>
            </w:r>
            <w:r>
              <w:rPr>
                <w:rFonts w:ascii="Times New Roman" w:eastAsia="Calibri" w:hAnsi="Times New Roman" w:cs="Times New Roman"/>
                <w:sz w:val="24"/>
                <w:szCs w:val="24"/>
              </w:rPr>
              <w:t xml:space="preserve"> – </w:t>
            </w:r>
            <w:r w:rsidRPr="001E04E8">
              <w:rPr>
                <w:rFonts w:ascii="Times New Roman" w:eastAsia="Calibri" w:hAnsi="Times New Roman" w:cs="Times New Roman"/>
                <w:sz w:val="24"/>
                <w:szCs w:val="24"/>
              </w:rPr>
              <w:t>кандидат экономических наук, старший научный сотрудник, Институт социально-экономических и энергетических проблем Севера Федерального исследовательского центра Коми научный центр Уральского отделения Российской академии наук</w:t>
            </w:r>
          </w:p>
        </w:tc>
        <w:tc>
          <w:tcPr>
            <w:tcW w:w="0" w:type="auto"/>
            <w:vAlign w:val="center"/>
          </w:tcPr>
          <w:p w14:paraId="34706DE0" w14:textId="7EC4B038" w:rsidR="001E04E8" w:rsidRPr="001E04E8" w:rsidRDefault="001E04E8" w:rsidP="00B174FD">
            <w:pPr>
              <w:widowControl w:val="0"/>
              <w:autoSpaceDE w:val="0"/>
              <w:autoSpaceDN w:val="0"/>
              <w:adjustRightInd w:val="0"/>
              <w:jc w:val="center"/>
              <w:rPr>
                <w:rFonts w:ascii="Times New Roman" w:eastAsia="Calibri" w:hAnsi="Times New Roman" w:cs="Times New Roman"/>
                <w:b/>
                <w:bCs/>
                <w:sz w:val="24"/>
                <w:szCs w:val="24"/>
              </w:rPr>
            </w:pPr>
            <w:r w:rsidRPr="001E04E8">
              <w:rPr>
                <w:rFonts w:ascii="Times New Roman" w:eastAsia="Calibri" w:hAnsi="Times New Roman" w:cs="Times New Roman"/>
                <w:b/>
                <w:bCs/>
                <w:sz w:val="24"/>
                <w:szCs w:val="24"/>
              </w:rPr>
              <w:t>Развитие строительной отрасли</w:t>
            </w:r>
          </w:p>
          <w:p w14:paraId="686ED105" w14:textId="7E6812D2" w:rsidR="007974E6" w:rsidRPr="00427077" w:rsidRDefault="001E04E8" w:rsidP="00B174FD">
            <w:pPr>
              <w:widowControl w:val="0"/>
              <w:autoSpaceDE w:val="0"/>
              <w:autoSpaceDN w:val="0"/>
              <w:adjustRightInd w:val="0"/>
              <w:jc w:val="center"/>
              <w:rPr>
                <w:rFonts w:ascii="Times New Roman" w:eastAsia="Calibri" w:hAnsi="Times New Roman" w:cs="Times New Roman"/>
                <w:b/>
                <w:bCs/>
                <w:sz w:val="24"/>
                <w:szCs w:val="24"/>
              </w:rPr>
            </w:pPr>
            <w:r w:rsidRPr="001E04E8">
              <w:rPr>
                <w:rFonts w:ascii="Times New Roman" w:eastAsia="Calibri" w:hAnsi="Times New Roman" w:cs="Times New Roman"/>
                <w:b/>
                <w:bCs/>
                <w:sz w:val="24"/>
                <w:szCs w:val="24"/>
              </w:rPr>
              <w:t>Республики Коми за 2005-2025 годы</w:t>
            </w:r>
          </w:p>
        </w:tc>
      </w:tr>
      <w:tr w:rsidR="007974E6" w:rsidRPr="00427077" w14:paraId="6007CBF1" w14:textId="77777777" w:rsidTr="00B174FD">
        <w:trPr>
          <w:cantSplit/>
        </w:trPr>
        <w:tc>
          <w:tcPr>
            <w:tcW w:w="0" w:type="auto"/>
            <w:vAlign w:val="center"/>
          </w:tcPr>
          <w:p w14:paraId="6FEA2C4D" w14:textId="77777777" w:rsidR="007974E6" w:rsidRPr="001706F7" w:rsidRDefault="007974E6"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05B27266" w14:textId="1F02ECE3" w:rsidR="007974E6" w:rsidRPr="00622E53" w:rsidRDefault="00622E53" w:rsidP="00B174FD">
            <w:pPr>
              <w:widowControl w:val="0"/>
              <w:autoSpaceDE w:val="0"/>
              <w:autoSpaceDN w:val="0"/>
              <w:adjustRightInd w:val="0"/>
              <w:rPr>
                <w:rFonts w:ascii="Times New Roman" w:eastAsia="Calibri" w:hAnsi="Times New Roman" w:cs="Times New Roman"/>
                <w:sz w:val="24"/>
                <w:szCs w:val="24"/>
              </w:rPr>
            </w:pPr>
            <w:r w:rsidRPr="00622E53">
              <w:rPr>
                <w:rFonts w:ascii="Times New Roman" w:eastAsia="Calibri" w:hAnsi="Times New Roman" w:cs="Times New Roman"/>
                <w:b/>
                <w:bCs/>
                <w:sz w:val="24"/>
                <w:szCs w:val="24"/>
              </w:rPr>
              <w:t>Третьякова Лариса Александровна</w:t>
            </w:r>
            <w:r>
              <w:rPr>
                <w:rFonts w:ascii="Times New Roman" w:eastAsia="Calibri" w:hAnsi="Times New Roman" w:cs="Times New Roman"/>
                <w:sz w:val="24"/>
                <w:szCs w:val="24"/>
              </w:rPr>
              <w:t xml:space="preserve"> (</w:t>
            </w:r>
            <w:r w:rsidRPr="00622E53">
              <w:rPr>
                <w:rFonts w:ascii="Times New Roman" w:eastAsia="Calibri" w:hAnsi="Times New Roman" w:cs="Times New Roman"/>
                <w:sz w:val="24"/>
                <w:szCs w:val="24"/>
              </w:rPr>
              <w:t>Россия, Белгород</w:t>
            </w:r>
            <w:r>
              <w:rPr>
                <w:rFonts w:ascii="Times New Roman" w:eastAsia="Calibri" w:hAnsi="Times New Roman" w:cs="Times New Roman"/>
                <w:sz w:val="24"/>
                <w:szCs w:val="24"/>
              </w:rPr>
              <w:t xml:space="preserve">) – </w:t>
            </w:r>
            <w:r w:rsidRPr="00622E53">
              <w:rPr>
                <w:rFonts w:ascii="Times New Roman" w:eastAsia="Calibri" w:hAnsi="Times New Roman" w:cs="Times New Roman"/>
                <w:sz w:val="24"/>
                <w:szCs w:val="24"/>
              </w:rPr>
              <w:t>д.э.н., профессор кафедры менеджмента и маркетинга ФГАОУ ВО «Белгородский государственный национальный исследовательский университет»</w:t>
            </w:r>
          </w:p>
        </w:tc>
        <w:tc>
          <w:tcPr>
            <w:tcW w:w="0" w:type="auto"/>
            <w:vAlign w:val="center"/>
          </w:tcPr>
          <w:p w14:paraId="29DB603D" w14:textId="040D958D" w:rsidR="007974E6" w:rsidRPr="00427077" w:rsidRDefault="00622E53" w:rsidP="00B174FD">
            <w:pPr>
              <w:jc w:val="center"/>
              <w:rPr>
                <w:rFonts w:ascii="Times New Roman" w:eastAsia="Calibri" w:hAnsi="Times New Roman" w:cs="Times New Roman"/>
                <w:b/>
                <w:bCs/>
                <w:sz w:val="24"/>
                <w:szCs w:val="24"/>
              </w:rPr>
            </w:pPr>
            <w:r w:rsidRPr="00622E53">
              <w:rPr>
                <w:rFonts w:ascii="Times New Roman" w:eastAsia="Calibri" w:hAnsi="Times New Roman" w:cs="Times New Roman"/>
                <w:b/>
                <w:bCs/>
                <w:sz w:val="24"/>
                <w:szCs w:val="24"/>
              </w:rPr>
              <w:t>Особенности управления сельскими территориями в условиях трансформационной экономики</w:t>
            </w:r>
          </w:p>
        </w:tc>
      </w:tr>
      <w:tr w:rsidR="00F5011C" w:rsidRPr="00427077" w14:paraId="662C9F0C" w14:textId="77777777" w:rsidTr="00B174FD">
        <w:trPr>
          <w:cantSplit/>
        </w:trPr>
        <w:tc>
          <w:tcPr>
            <w:tcW w:w="0" w:type="auto"/>
            <w:vAlign w:val="center"/>
          </w:tcPr>
          <w:p w14:paraId="52B4672F" w14:textId="77777777" w:rsidR="00F5011C" w:rsidRPr="001706F7" w:rsidRDefault="00F5011C" w:rsidP="007974E6">
            <w:pPr>
              <w:pStyle w:val="a6"/>
              <w:widowControl w:val="0"/>
              <w:numPr>
                <w:ilvl w:val="0"/>
                <w:numId w:val="10"/>
              </w:numPr>
              <w:autoSpaceDE w:val="0"/>
              <w:autoSpaceDN w:val="0"/>
              <w:adjustRightInd w:val="0"/>
              <w:spacing w:after="0" w:line="240" w:lineRule="auto"/>
              <w:ind w:left="0" w:firstLine="0"/>
              <w:jc w:val="center"/>
              <w:rPr>
                <w:rFonts w:ascii="Times New Roman" w:eastAsia="Calibri" w:hAnsi="Times New Roman" w:cs="Times New Roman"/>
                <w:sz w:val="24"/>
                <w:szCs w:val="24"/>
              </w:rPr>
            </w:pPr>
          </w:p>
        </w:tc>
        <w:tc>
          <w:tcPr>
            <w:tcW w:w="0" w:type="auto"/>
            <w:vAlign w:val="center"/>
          </w:tcPr>
          <w:p w14:paraId="505F7D3C" w14:textId="77777777" w:rsidR="00F5011C" w:rsidRDefault="00F5011C" w:rsidP="00B174FD">
            <w:pPr>
              <w:widowControl w:val="0"/>
              <w:autoSpaceDE w:val="0"/>
              <w:autoSpaceDN w:val="0"/>
              <w:adjustRightInd w:val="0"/>
              <w:rPr>
                <w:rFonts w:ascii="Times New Roman" w:eastAsia="Calibri" w:hAnsi="Times New Roman" w:cs="Times New Roman"/>
                <w:sz w:val="24"/>
                <w:szCs w:val="24"/>
              </w:rPr>
            </w:pPr>
            <w:r w:rsidRPr="00F5011C">
              <w:rPr>
                <w:rFonts w:ascii="Times New Roman" w:eastAsia="Calibri" w:hAnsi="Times New Roman" w:cs="Times New Roman"/>
                <w:b/>
                <w:bCs/>
                <w:sz w:val="24"/>
                <w:szCs w:val="24"/>
              </w:rPr>
              <w:t>Макарова Людмила Николаевна</w:t>
            </w:r>
            <w:r>
              <w:rPr>
                <w:rFonts w:ascii="Times New Roman" w:eastAsia="Calibri" w:hAnsi="Times New Roman" w:cs="Times New Roman"/>
                <w:sz w:val="24"/>
                <w:szCs w:val="24"/>
              </w:rPr>
              <w:t xml:space="preserve"> (</w:t>
            </w:r>
            <w:r w:rsidRPr="00F5011C">
              <w:rPr>
                <w:rFonts w:ascii="Times New Roman" w:eastAsia="Calibri" w:hAnsi="Times New Roman" w:cs="Times New Roman"/>
                <w:sz w:val="24"/>
                <w:szCs w:val="24"/>
              </w:rPr>
              <w:t>Республика Беларусь, Минск</w:t>
            </w:r>
            <w:r>
              <w:rPr>
                <w:rFonts w:ascii="Times New Roman" w:eastAsia="Calibri" w:hAnsi="Times New Roman" w:cs="Times New Roman"/>
                <w:sz w:val="24"/>
                <w:szCs w:val="24"/>
              </w:rPr>
              <w:t xml:space="preserve">) – </w:t>
            </w:r>
            <w:r w:rsidRPr="00F5011C">
              <w:rPr>
                <w:rFonts w:ascii="Times New Roman" w:eastAsia="Calibri" w:hAnsi="Times New Roman" w:cs="Times New Roman"/>
                <w:sz w:val="24"/>
                <w:szCs w:val="24"/>
              </w:rPr>
              <w:t>кандидат физико-математических наук, доцент, Академия управления при Президенте Республики Беларусь</w:t>
            </w:r>
          </w:p>
          <w:p w14:paraId="6DE76903" w14:textId="53127053" w:rsidR="00F5011C" w:rsidRPr="00F5011C" w:rsidRDefault="00F5011C" w:rsidP="00B174FD">
            <w:pPr>
              <w:widowControl w:val="0"/>
              <w:autoSpaceDE w:val="0"/>
              <w:autoSpaceDN w:val="0"/>
              <w:adjustRightInd w:val="0"/>
              <w:rPr>
                <w:rFonts w:ascii="Times New Roman" w:eastAsia="Calibri" w:hAnsi="Times New Roman" w:cs="Times New Roman"/>
                <w:sz w:val="24"/>
                <w:szCs w:val="24"/>
              </w:rPr>
            </w:pPr>
            <w:r w:rsidRPr="00F5011C">
              <w:rPr>
                <w:rFonts w:ascii="Times New Roman" w:eastAsia="Calibri" w:hAnsi="Times New Roman" w:cs="Times New Roman"/>
                <w:b/>
                <w:bCs/>
                <w:sz w:val="24"/>
                <w:szCs w:val="24"/>
              </w:rPr>
              <w:t>Голубцова Арина Викторовна</w:t>
            </w:r>
            <w:r>
              <w:rPr>
                <w:rFonts w:ascii="Times New Roman" w:eastAsia="Calibri" w:hAnsi="Times New Roman" w:cs="Times New Roman"/>
                <w:sz w:val="24"/>
                <w:szCs w:val="24"/>
              </w:rPr>
              <w:t xml:space="preserve"> </w:t>
            </w:r>
            <w:r w:rsidRPr="00F5011C">
              <w:rPr>
                <w:rFonts w:ascii="Times New Roman" w:eastAsia="Calibri" w:hAnsi="Times New Roman" w:cs="Times New Roman"/>
                <w:sz w:val="24"/>
                <w:szCs w:val="24"/>
              </w:rPr>
              <w:t>(Республика Беларусь, Минск) - магистрант, БНТУ</w:t>
            </w:r>
          </w:p>
        </w:tc>
        <w:tc>
          <w:tcPr>
            <w:tcW w:w="0" w:type="auto"/>
            <w:vAlign w:val="center"/>
          </w:tcPr>
          <w:p w14:paraId="1F1AC33B" w14:textId="5AA942B6" w:rsidR="00F5011C" w:rsidRPr="00F5011C" w:rsidRDefault="00F5011C" w:rsidP="00B174FD">
            <w:pPr>
              <w:jc w:val="center"/>
              <w:rPr>
                <w:rFonts w:ascii="Times New Roman" w:eastAsia="Calibri" w:hAnsi="Times New Roman" w:cs="Times New Roman"/>
                <w:b/>
                <w:bCs/>
                <w:sz w:val="24"/>
                <w:szCs w:val="24"/>
              </w:rPr>
            </w:pPr>
            <w:r w:rsidRPr="00F5011C">
              <w:rPr>
                <w:rFonts w:ascii="Times New Roman" w:eastAsia="Calibri" w:hAnsi="Times New Roman" w:cs="Times New Roman"/>
                <w:b/>
                <w:bCs/>
                <w:sz w:val="24"/>
                <w:szCs w:val="24"/>
              </w:rPr>
              <w:t>Краудфандинг как инструмент развития субъектов малого и среднего предпринимательства</w:t>
            </w:r>
          </w:p>
          <w:p w14:paraId="61B48A5B" w14:textId="07055A43" w:rsidR="00F5011C" w:rsidRPr="00622E53" w:rsidRDefault="00F5011C" w:rsidP="00B174FD">
            <w:pPr>
              <w:jc w:val="center"/>
              <w:rPr>
                <w:rFonts w:ascii="Times New Roman" w:eastAsia="Calibri" w:hAnsi="Times New Roman" w:cs="Times New Roman"/>
                <w:b/>
                <w:bCs/>
                <w:sz w:val="24"/>
                <w:szCs w:val="24"/>
              </w:rPr>
            </w:pPr>
            <w:r w:rsidRPr="00F5011C">
              <w:rPr>
                <w:rFonts w:ascii="Times New Roman" w:eastAsia="Calibri" w:hAnsi="Times New Roman" w:cs="Times New Roman"/>
                <w:b/>
                <w:bCs/>
                <w:sz w:val="24"/>
                <w:szCs w:val="24"/>
              </w:rPr>
              <w:t>в условиях цифровой экономики в Республике Беларусь</w:t>
            </w:r>
          </w:p>
        </w:tc>
      </w:tr>
    </w:tbl>
    <w:p w14:paraId="78F55035" w14:textId="77777777" w:rsidR="00ED553C" w:rsidRDefault="00ED553C" w:rsidP="00900E0B">
      <w:pPr>
        <w:spacing w:after="0" w:line="240" w:lineRule="auto"/>
        <w:jc w:val="center"/>
        <w:rPr>
          <w:rFonts w:ascii="Times New Roman" w:hAnsi="Times New Roman" w:cs="Times New Roman"/>
          <w:b/>
          <w:sz w:val="24"/>
          <w:szCs w:val="24"/>
        </w:rPr>
      </w:pPr>
    </w:p>
    <w:p w14:paraId="7B44C22B" w14:textId="77777777" w:rsidR="00B174FD" w:rsidRDefault="00B174FD">
      <w:pPr>
        <w:rPr>
          <w:rFonts w:ascii="Times New Roman" w:hAnsi="Times New Roman" w:cs="Times New Roman"/>
          <w:b/>
          <w:sz w:val="24"/>
          <w:szCs w:val="24"/>
        </w:rPr>
      </w:pPr>
      <w:r>
        <w:rPr>
          <w:rFonts w:ascii="Times New Roman" w:hAnsi="Times New Roman" w:cs="Times New Roman"/>
          <w:b/>
          <w:sz w:val="24"/>
          <w:szCs w:val="24"/>
        </w:rPr>
        <w:br w:type="page"/>
      </w:r>
    </w:p>
    <w:p w14:paraId="63E48B34" w14:textId="779DC969" w:rsidR="00900E0B" w:rsidRPr="00900E0B" w:rsidRDefault="00900E0B" w:rsidP="00900E0B">
      <w:pPr>
        <w:spacing w:after="0" w:line="240" w:lineRule="auto"/>
        <w:jc w:val="center"/>
        <w:rPr>
          <w:rFonts w:ascii="Times New Roman" w:hAnsi="Times New Roman" w:cs="Times New Roman"/>
          <w:b/>
          <w:sz w:val="24"/>
          <w:szCs w:val="24"/>
        </w:rPr>
      </w:pPr>
      <w:r w:rsidRPr="00900E0B">
        <w:rPr>
          <w:rFonts w:ascii="Times New Roman" w:hAnsi="Times New Roman" w:cs="Times New Roman"/>
          <w:b/>
          <w:sz w:val="24"/>
          <w:szCs w:val="24"/>
        </w:rPr>
        <w:lastRenderedPageBreak/>
        <w:t>СЕКЦИЯ 2. «</w:t>
      </w:r>
      <w:r w:rsidR="000E7224" w:rsidRPr="000E7224">
        <w:rPr>
          <w:rFonts w:ascii="Times New Roman" w:hAnsi="Times New Roman" w:cs="Times New Roman"/>
          <w:b/>
          <w:sz w:val="24"/>
          <w:szCs w:val="24"/>
        </w:rPr>
        <w:t>ПРОБЛЕМЫ И ПЕРСПЕКТИВЫ ПРОСТРАНСТВЕННОГО РАЗВИТИЯ ТЕРРИТОРИЙ</w:t>
      </w:r>
      <w:r w:rsidRPr="00900E0B">
        <w:rPr>
          <w:rFonts w:ascii="Times New Roman" w:hAnsi="Times New Roman" w:cs="Times New Roman"/>
          <w:b/>
          <w:sz w:val="24"/>
          <w:szCs w:val="24"/>
        </w:rPr>
        <w:t>»</w:t>
      </w:r>
    </w:p>
    <w:p w14:paraId="51BD2D9F" w14:textId="77777777" w:rsidR="00900E0B" w:rsidRPr="00900E0B" w:rsidRDefault="00900E0B" w:rsidP="00900E0B">
      <w:pPr>
        <w:spacing w:after="0" w:line="240" w:lineRule="auto"/>
        <w:jc w:val="both"/>
        <w:rPr>
          <w:rFonts w:ascii="Times New Roman" w:hAnsi="Times New Roman" w:cs="Times New Roman"/>
          <w:b/>
          <w:sz w:val="24"/>
          <w:szCs w:val="24"/>
        </w:rPr>
      </w:pPr>
      <w:r w:rsidRPr="00900E0B">
        <w:rPr>
          <w:rFonts w:ascii="Times New Roman" w:hAnsi="Times New Roman" w:cs="Times New Roman"/>
          <w:b/>
          <w:sz w:val="24"/>
          <w:szCs w:val="24"/>
        </w:rPr>
        <w:t>Модераторы:</w:t>
      </w:r>
    </w:p>
    <w:p w14:paraId="64FA8595" w14:textId="77777777" w:rsidR="00FE295A" w:rsidRPr="00FE295A" w:rsidRDefault="00FE295A" w:rsidP="005232AC">
      <w:pPr>
        <w:widowControl w:val="0"/>
        <w:shd w:val="clear" w:color="auto" w:fill="FFFFFF"/>
        <w:spacing w:after="0" w:line="240" w:lineRule="auto"/>
        <w:ind w:firstLine="567"/>
        <w:jc w:val="both"/>
        <w:rPr>
          <w:rFonts w:ascii="Times New Roman" w:eastAsia="Times New Roman" w:hAnsi="Times New Roman" w:cs="Times New Roman"/>
          <w:color w:val="000000"/>
          <w:kern w:val="1"/>
          <w:sz w:val="24"/>
          <w:szCs w:val="24"/>
          <w:lang w:eastAsia="ru-RU"/>
        </w:rPr>
      </w:pPr>
      <w:r w:rsidRPr="00FE295A">
        <w:rPr>
          <w:rFonts w:ascii="Times New Roman" w:eastAsia="Times New Roman" w:hAnsi="Times New Roman" w:cs="Times New Roman"/>
          <w:i/>
          <w:iCs/>
          <w:color w:val="000000"/>
          <w:kern w:val="1"/>
          <w:sz w:val="24"/>
          <w:szCs w:val="24"/>
          <w:lang w:eastAsia="ru-RU"/>
        </w:rPr>
        <w:t>Кожевников Сергей Александрович</w:t>
      </w:r>
      <w:r w:rsidRPr="00FE295A">
        <w:rPr>
          <w:rFonts w:ascii="Times New Roman" w:eastAsia="Times New Roman" w:hAnsi="Times New Roman" w:cs="Times New Roman"/>
          <w:color w:val="000000"/>
          <w:kern w:val="1"/>
          <w:sz w:val="24"/>
          <w:szCs w:val="24"/>
          <w:lang w:eastAsia="ru-RU"/>
        </w:rPr>
        <w:t xml:space="preserve"> – заведующий центром исследования пространственного развития социально-экономических систем, ведущий научный сотрудник ФГБУН ВолНЦ РАН, кандидат экономических наук. E-mail: kozhevnikov_sa@bk.ru.</w:t>
      </w:r>
    </w:p>
    <w:p w14:paraId="79E38602" w14:textId="32F17E5C" w:rsidR="00FE295A" w:rsidRDefault="00FE295A" w:rsidP="005232AC">
      <w:pPr>
        <w:widowControl w:val="0"/>
        <w:shd w:val="clear" w:color="auto" w:fill="FFFFFF"/>
        <w:spacing w:after="0" w:line="240" w:lineRule="auto"/>
        <w:ind w:firstLine="567"/>
        <w:jc w:val="both"/>
        <w:rPr>
          <w:rFonts w:ascii="Times New Roman" w:eastAsia="Times New Roman" w:hAnsi="Times New Roman" w:cs="Times New Roman"/>
          <w:color w:val="000000"/>
          <w:kern w:val="1"/>
          <w:sz w:val="24"/>
          <w:szCs w:val="24"/>
          <w:lang w:eastAsia="ru-RU"/>
        </w:rPr>
      </w:pPr>
      <w:r w:rsidRPr="00FE295A">
        <w:rPr>
          <w:rFonts w:ascii="Times New Roman" w:eastAsia="Times New Roman" w:hAnsi="Times New Roman" w:cs="Times New Roman"/>
          <w:i/>
          <w:iCs/>
          <w:color w:val="000000"/>
          <w:kern w:val="1"/>
          <w:sz w:val="24"/>
          <w:szCs w:val="24"/>
          <w:lang w:eastAsia="ru-RU"/>
        </w:rPr>
        <w:t>Ворошилов Николай Владимирович</w:t>
      </w:r>
      <w:r w:rsidRPr="00FE295A">
        <w:rPr>
          <w:rFonts w:ascii="Times New Roman" w:eastAsia="Times New Roman" w:hAnsi="Times New Roman" w:cs="Times New Roman"/>
          <w:color w:val="000000"/>
          <w:kern w:val="1"/>
          <w:sz w:val="24"/>
          <w:szCs w:val="24"/>
          <w:lang w:eastAsia="ru-RU"/>
        </w:rPr>
        <w:t xml:space="preserve"> – заведующий лабораторией исследования проблем управления пространственными социально-экономическими системами центра исследования пространственного развития социально-экономических систем, старший научный сотрудник ФГБУН ВолНЦ РАН, кандидат экономических наук. E-mail: niks789@yandex.ru</w:t>
      </w:r>
    </w:p>
    <w:p w14:paraId="6E936DAE" w14:textId="297F5ABE" w:rsidR="00F54855" w:rsidRDefault="00F54855" w:rsidP="00900E0B">
      <w:pPr>
        <w:spacing w:after="0" w:line="240" w:lineRule="auto"/>
        <w:jc w:val="both"/>
        <w:rPr>
          <w:rFonts w:ascii="Times New Roman" w:hAnsi="Times New Roman" w:cs="Times New Roman"/>
        </w:rPr>
      </w:pPr>
    </w:p>
    <w:p w14:paraId="610EE3D4" w14:textId="77777777" w:rsidR="00E50A4C" w:rsidRPr="0044125B" w:rsidRDefault="00E50A4C" w:rsidP="00E50A4C">
      <w:pPr>
        <w:spacing w:after="0" w:line="240" w:lineRule="auto"/>
        <w:jc w:val="both"/>
        <w:rPr>
          <w:rFonts w:ascii="Times New Roman" w:hAnsi="Times New Roman" w:cs="Times New Roman"/>
          <w:b/>
          <w:sz w:val="24"/>
          <w:szCs w:val="24"/>
        </w:rPr>
      </w:pPr>
      <w:r w:rsidRPr="0044125B">
        <w:rPr>
          <w:rFonts w:ascii="Times New Roman" w:hAnsi="Times New Roman" w:cs="Times New Roman"/>
          <w:b/>
          <w:sz w:val="24"/>
          <w:szCs w:val="24"/>
        </w:rPr>
        <w:t>Докладчики:</w:t>
      </w:r>
    </w:p>
    <w:p w14:paraId="4E4FA8E3" w14:textId="77777777" w:rsidR="00E50A4C" w:rsidRDefault="00E50A4C" w:rsidP="00900E0B">
      <w:pPr>
        <w:spacing w:after="0" w:line="240" w:lineRule="auto"/>
        <w:jc w:val="both"/>
        <w:rPr>
          <w:rFonts w:ascii="Times New Roman" w:hAnsi="Times New Roman" w:cs="Times New Roman"/>
        </w:rPr>
      </w:pPr>
    </w:p>
    <w:tbl>
      <w:tblPr>
        <w:tblStyle w:val="16"/>
        <w:tblW w:w="0" w:type="auto"/>
        <w:tblLook w:val="04A0" w:firstRow="1" w:lastRow="0" w:firstColumn="1" w:lastColumn="0" w:noHBand="0" w:noVBand="1"/>
      </w:tblPr>
      <w:tblGrid>
        <w:gridCol w:w="445"/>
        <w:gridCol w:w="5833"/>
        <w:gridCol w:w="3916"/>
      </w:tblGrid>
      <w:tr w:rsidR="005625BA" w:rsidRPr="00427077" w14:paraId="4826B370" w14:textId="77777777" w:rsidTr="00B174FD">
        <w:trPr>
          <w:cantSplit/>
          <w:trHeight w:val="425"/>
          <w:tblHeader/>
        </w:trPr>
        <w:tc>
          <w:tcPr>
            <w:tcW w:w="0" w:type="auto"/>
            <w:vAlign w:val="center"/>
          </w:tcPr>
          <w:p w14:paraId="41F01801" w14:textId="77777777" w:rsidR="005625BA" w:rsidRPr="001706F7" w:rsidRDefault="005625BA" w:rsidP="00D15289">
            <w:pPr>
              <w:widowControl w:val="0"/>
              <w:autoSpaceDE w:val="0"/>
              <w:autoSpaceDN w:val="0"/>
              <w:adjustRightInd w:val="0"/>
              <w:jc w:val="center"/>
              <w:rPr>
                <w:rFonts w:ascii="Times New Roman" w:eastAsia="Calibri" w:hAnsi="Times New Roman" w:cs="Times New Roman"/>
                <w:sz w:val="24"/>
                <w:szCs w:val="24"/>
              </w:rPr>
            </w:pPr>
            <w:r w:rsidRPr="001706F7">
              <w:rPr>
                <w:rFonts w:ascii="Times New Roman" w:eastAsia="Calibri" w:hAnsi="Times New Roman" w:cs="Times New Roman"/>
                <w:sz w:val="24"/>
                <w:szCs w:val="24"/>
              </w:rPr>
              <w:t>№</w:t>
            </w:r>
          </w:p>
        </w:tc>
        <w:tc>
          <w:tcPr>
            <w:tcW w:w="0" w:type="auto"/>
            <w:vAlign w:val="center"/>
          </w:tcPr>
          <w:p w14:paraId="32D5BB20" w14:textId="77777777" w:rsidR="005625BA" w:rsidRPr="00427077" w:rsidRDefault="005625BA" w:rsidP="00742573">
            <w:pPr>
              <w:widowControl w:val="0"/>
              <w:autoSpaceDE w:val="0"/>
              <w:autoSpaceDN w:val="0"/>
              <w:adjustRightInd w:val="0"/>
              <w:jc w:val="center"/>
              <w:rPr>
                <w:rFonts w:ascii="Times New Roman" w:eastAsia="Calibri" w:hAnsi="Times New Roman" w:cs="Times New Roman"/>
                <w:sz w:val="24"/>
                <w:szCs w:val="24"/>
              </w:rPr>
            </w:pPr>
            <w:r w:rsidRPr="00427077">
              <w:rPr>
                <w:rFonts w:ascii="Times New Roman" w:eastAsia="Calibri" w:hAnsi="Times New Roman" w:cs="Times New Roman"/>
                <w:sz w:val="24"/>
                <w:szCs w:val="24"/>
              </w:rPr>
              <w:t xml:space="preserve">Докладчик </w:t>
            </w:r>
          </w:p>
        </w:tc>
        <w:tc>
          <w:tcPr>
            <w:tcW w:w="0" w:type="auto"/>
            <w:vAlign w:val="center"/>
          </w:tcPr>
          <w:p w14:paraId="4C788F85" w14:textId="77777777" w:rsidR="005625BA" w:rsidRPr="00427077" w:rsidRDefault="005625BA" w:rsidP="00742573">
            <w:pPr>
              <w:widowControl w:val="0"/>
              <w:autoSpaceDE w:val="0"/>
              <w:autoSpaceDN w:val="0"/>
              <w:adjustRightInd w:val="0"/>
              <w:jc w:val="center"/>
              <w:rPr>
                <w:rFonts w:ascii="Times New Roman" w:eastAsia="Calibri" w:hAnsi="Times New Roman" w:cs="Times New Roman"/>
                <w:sz w:val="24"/>
                <w:szCs w:val="24"/>
              </w:rPr>
            </w:pPr>
            <w:r w:rsidRPr="00427077">
              <w:rPr>
                <w:rFonts w:ascii="Times New Roman" w:eastAsia="Calibri" w:hAnsi="Times New Roman" w:cs="Times New Roman"/>
                <w:sz w:val="24"/>
                <w:szCs w:val="24"/>
              </w:rPr>
              <w:t>Тема доклада</w:t>
            </w:r>
          </w:p>
        </w:tc>
      </w:tr>
      <w:tr w:rsidR="005625BA" w:rsidRPr="00427077" w14:paraId="5E87649E" w14:textId="77777777" w:rsidTr="00B174FD">
        <w:trPr>
          <w:cantSplit/>
        </w:trPr>
        <w:tc>
          <w:tcPr>
            <w:tcW w:w="0" w:type="auto"/>
            <w:vAlign w:val="center"/>
          </w:tcPr>
          <w:p w14:paraId="6701FD51"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525FFEB1" w14:textId="20D2E5EE" w:rsidR="005625BA" w:rsidRPr="00427077" w:rsidRDefault="00174579" w:rsidP="00B174FD">
            <w:pPr>
              <w:widowControl w:val="0"/>
              <w:autoSpaceDE w:val="0"/>
              <w:autoSpaceDN w:val="0"/>
              <w:adjustRightInd w:val="0"/>
              <w:rPr>
                <w:rFonts w:ascii="Times New Roman" w:eastAsia="Calibri" w:hAnsi="Times New Roman" w:cs="Times New Roman"/>
                <w:b/>
                <w:bCs/>
                <w:sz w:val="24"/>
                <w:szCs w:val="24"/>
              </w:rPr>
            </w:pPr>
            <w:r w:rsidRPr="00174579">
              <w:rPr>
                <w:rFonts w:ascii="Times New Roman" w:eastAsia="Calibri" w:hAnsi="Times New Roman" w:cs="Times New Roman"/>
                <w:b/>
                <w:bCs/>
                <w:sz w:val="24"/>
                <w:szCs w:val="24"/>
              </w:rPr>
              <w:t xml:space="preserve">Бельский Александр Михайлович </w:t>
            </w:r>
            <w:r w:rsidR="00215A49" w:rsidRPr="00215A49">
              <w:rPr>
                <w:rFonts w:ascii="Times New Roman" w:eastAsia="Calibri" w:hAnsi="Times New Roman" w:cs="Times New Roman"/>
                <w:sz w:val="24"/>
                <w:szCs w:val="24"/>
              </w:rPr>
              <w:t>(</w:t>
            </w:r>
            <w:r>
              <w:rPr>
                <w:rFonts w:ascii="Times New Roman" w:eastAsia="Calibri" w:hAnsi="Times New Roman" w:cs="Times New Roman"/>
                <w:sz w:val="24"/>
                <w:szCs w:val="24"/>
              </w:rPr>
              <w:t>Республика Беларусь</w:t>
            </w:r>
            <w:r w:rsidR="00215A49" w:rsidRPr="00215A49">
              <w:rPr>
                <w:rFonts w:ascii="Times New Roman" w:eastAsia="Calibri" w:hAnsi="Times New Roman" w:cs="Times New Roman"/>
                <w:sz w:val="24"/>
                <w:szCs w:val="24"/>
              </w:rPr>
              <w:t xml:space="preserve">, </w:t>
            </w:r>
            <w:r>
              <w:rPr>
                <w:rFonts w:ascii="Times New Roman" w:eastAsia="Calibri" w:hAnsi="Times New Roman" w:cs="Times New Roman"/>
                <w:sz w:val="24"/>
                <w:szCs w:val="24"/>
              </w:rPr>
              <w:t>г. Минск</w:t>
            </w:r>
            <w:r w:rsidR="00215A49" w:rsidRPr="00215A49">
              <w:rPr>
                <w:rFonts w:ascii="Times New Roman" w:eastAsia="Calibri" w:hAnsi="Times New Roman" w:cs="Times New Roman"/>
                <w:sz w:val="24"/>
                <w:szCs w:val="24"/>
              </w:rPr>
              <w:t xml:space="preserve">) – </w:t>
            </w:r>
            <w:r w:rsidRPr="00174579">
              <w:rPr>
                <w:rFonts w:ascii="Times New Roman" w:eastAsia="Calibri" w:hAnsi="Times New Roman" w:cs="Times New Roman"/>
                <w:sz w:val="24"/>
                <w:szCs w:val="24"/>
              </w:rPr>
              <w:t>кандидат социологических наук, доцент</w:t>
            </w:r>
            <w:r>
              <w:rPr>
                <w:rFonts w:ascii="Times New Roman" w:eastAsia="Calibri" w:hAnsi="Times New Roman" w:cs="Times New Roman"/>
                <w:sz w:val="24"/>
                <w:szCs w:val="24"/>
              </w:rPr>
              <w:t xml:space="preserve">, </w:t>
            </w:r>
            <w:r w:rsidRPr="00174579">
              <w:rPr>
                <w:rFonts w:ascii="Times New Roman" w:eastAsia="Calibri" w:hAnsi="Times New Roman" w:cs="Times New Roman"/>
                <w:sz w:val="24"/>
                <w:szCs w:val="24"/>
              </w:rPr>
              <w:t>заведующий Центром оперативных исследований,</w:t>
            </w:r>
            <w:r>
              <w:rPr>
                <w:rFonts w:ascii="Times New Roman" w:eastAsia="Calibri" w:hAnsi="Times New Roman" w:cs="Times New Roman"/>
                <w:sz w:val="24"/>
                <w:szCs w:val="24"/>
              </w:rPr>
              <w:t xml:space="preserve"> </w:t>
            </w:r>
            <w:r w:rsidRPr="00174579">
              <w:rPr>
                <w:rFonts w:ascii="Times New Roman" w:eastAsia="Calibri" w:hAnsi="Times New Roman" w:cs="Times New Roman"/>
                <w:sz w:val="24"/>
                <w:szCs w:val="24"/>
              </w:rPr>
              <w:t>Институт социологии Национальной академии наук</w:t>
            </w:r>
          </w:p>
        </w:tc>
        <w:tc>
          <w:tcPr>
            <w:tcW w:w="0" w:type="auto"/>
            <w:vAlign w:val="center"/>
          </w:tcPr>
          <w:p w14:paraId="47BAA637" w14:textId="7455EA6D" w:rsidR="005625BA" w:rsidRPr="00427077" w:rsidRDefault="00174579" w:rsidP="00B174FD">
            <w:pPr>
              <w:widowControl w:val="0"/>
              <w:autoSpaceDE w:val="0"/>
              <w:autoSpaceDN w:val="0"/>
              <w:adjustRightInd w:val="0"/>
              <w:jc w:val="center"/>
              <w:rPr>
                <w:rFonts w:ascii="Times New Roman" w:eastAsia="Calibri" w:hAnsi="Times New Roman" w:cs="Times New Roman"/>
                <w:b/>
                <w:bCs/>
                <w:sz w:val="24"/>
                <w:szCs w:val="24"/>
              </w:rPr>
            </w:pPr>
            <w:r w:rsidRPr="00174579">
              <w:rPr>
                <w:rFonts w:ascii="Times New Roman" w:eastAsia="Calibri" w:hAnsi="Times New Roman" w:cs="Times New Roman"/>
                <w:b/>
                <w:bCs/>
                <w:sz w:val="24"/>
                <w:szCs w:val="24"/>
              </w:rPr>
              <w:t>Безопасность дорожного движения в оценках населения Республики Беларусь (по материалам социологического исследования)</w:t>
            </w:r>
          </w:p>
        </w:tc>
      </w:tr>
      <w:tr w:rsidR="005625BA" w:rsidRPr="00427077" w14:paraId="4FD341EA" w14:textId="77777777" w:rsidTr="00B174FD">
        <w:trPr>
          <w:cantSplit/>
        </w:trPr>
        <w:tc>
          <w:tcPr>
            <w:tcW w:w="0" w:type="auto"/>
            <w:vAlign w:val="center"/>
          </w:tcPr>
          <w:p w14:paraId="0B2BFD09"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05AF4576" w14:textId="473923E2" w:rsidR="005625BA" w:rsidRPr="00427077" w:rsidRDefault="00033F75" w:rsidP="00B174FD">
            <w:pPr>
              <w:widowControl w:val="0"/>
              <w:autoSpaceDE w:val="0"/>
              <w:autoSpaceDN w:val="0"/>
              <w:adjustRightInd w:val="0"/>
              <w:rPr>
                <w:rFonts w:ascii="Times New Roman" w:eastAsia="Calibri" w:hAnsi="Times New Roman" w:cs="Times New Roman"/>
                <w:b/>
                <w:bCs/>
                <w:sz w:val="24"/>
                <w:szCs w:val="24"/>
              </w:rPr>
            </w:pPr>
            <w:r w:rsidRPr="00033F75">
              <w:rPr>
                <w:rFonts w:ascii="Times New Roman" w:eastAsia="Calibri" w:hAnsi="Times New Roman" w:cs="Times New Roman"/>
                <w:b/>
                <w:bCs/>
                <w:sz w:val="24"/>
                <w:szCs w:val="24"/>
              </w:rPr>
              <w:t xml:space="preserve">Краснопольский Борис Хананович </w:t>
            </w:r>
            <w:r w:rsidR="00215A49" w:rsidRPr="00215A49">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sidRPr="00033F75">
              <w:rPr>
                <w:rFonts w:ascii="Times New Roman" w:eastAsia="Calibri" w:hAnsi="Times New Roman" w:cs="Times New Roman"/>
                <w:sz w:val="24"/>
                <w:szCs w:val="24"/>
              </w:rPr>
              <w:t>Хабаровск</w:t>
            </w:r>
            <w:r w:rsidR="00215A49" w:rsidRPr="00215A49">
              <w:rPr>
                <w:rFonts w:ascii="Times New Roman" w:eastAsia="Calibri" w:hAnsi="Times New Roman" w:cs="Times New Roman"/>
                <w:sz w:val="24"/>
                <w:szCs w:val="24"/>
              </w:rPr>
              <w:t xml:space="preserve">) – </w:t>
            </w:r>
            <w:r w:rsidRPr="00033F75">
              <w:rPr>
                <w:rFonts w:ascii="Times New Roman" w:eastAsia="Calibri" w:hAnsi="Times New Roman" w:cs="Times New Roman"/>
                <w:sz w:val="24"/>
                <w:szCs w:val="24"/>
              </w:rPr>
              <w:t>доктор экономических наук, профессор, Институт экономических исследований ДВО РАН</w:t>
            </w:r>
          </w:p>
        </w:tc>
        <w:tc>
          <w:tcPr>
            <w:tcW w:w="0" w:type="auto"/>
            <w:vAlign w:val="center"/>
          </w:tcPr>
          <w:p w14:paraId="3008773E" w14:textId="28FC0C59" w:rsidR="005625BA" w:rsidRPr="00427077" w:rsidRDefault="00033F75" w:rsidP="00B174FD">
            <w:pPr>
              <w:widowControl w:val="0"/>
              <w:autoSpaceDE w:val="0"/>
              <w:autoSpaceDN w:val="0"/>
              <w:adjustRightInd w:val="0"/>
              <w:jc w:val="center"/>
              <w:rPr>
                <w:rFonts w:ascii="Times New Roman" w:eastAsia="Calibri" w:hAnsi="Times New Roman" w:cs="Times New Roman"/>
                <w:b/>
                <w:bCs/>
                <w:sz w:val="24"/>
                <w:szCs w:val="24"/>
              </w:rPr>
            </w:pPr>
            <w:r w:rsidRPr="00033F75">
              <w:rPr>
                <w:rFonts w:ascii="Times New Roman" w:eastAsia="Calibri" w:hAnsi="Times New Roman" w:cs="Times New Roman"/>
                <w:b/>
                <w:bCs/>
                <w:sz w:val="24"/>
                <w:szCs w:val="24"/>
              </w:rPr>
              <w:t>Пространственные процессы в развитии высокоширотных территорий Дальнего Востока: эмерджентные эффекты</w:t>
            </w:r>
          </w:p>
        </w:tc>
      </w:tr>
      <w:tr w:rsidR="005625BA" w:rsidRPr="00427077" w14:paraId="7C78F49B" w14:textId="77777777" w:rsidTr="00B174FD">
        <w:trPr>
          <w:cantSplit/>
        </w:trPr>
        <w:tc>
          <w:tcPr>
            <w:tcW w:w="0" w:type="auto"/>
            <w:vAlign w:val="center"/>
          </w:tcPr>
          <w:p w14:paraId="76949747"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3D7C86DD" w14:textId="144A3699" w:rsidR="005625BA" w:rsidRPr="00427077" w:rsidRDefault="00E45C93" w:rsidP="00B174FD">
            <w:pPr>
              <w:widowControl w:val="0"/>
              <w:autoSpaceDE w:val="0"/>
              <w:autoSpaceDN w:val="0"/>
              <w:adjustRightInd w:val="0"/>
              <w:rPr>
                <w:rFonts w:ascii="Times New Roman" w:eastAsia="Calibri" w:hAnsi="Times New Roman" w:cs="Times New Roman"/>
                <w:b/>
                <w:bCs/>
                <w:sz w:val="24"/>
                <w:szCs w:val="24"/>
              </w:rPr>
            </w:pPr>
            <w:r w:rsidRPr="00E45C93">
              <w:rPr>
                <w:rFonts w:ascii="Times New Roman" w:eastAsia="Calibri" w:hAnsi="Times New Roman" w:cs="Times New Roman"/>
                <w:b/>
                <w:bCs/>
                <w:sz w:val="24"/>
                <w:szCs w:val="24"/>
              </w:rPr>
              <w:t xml:space="preserve">Котов Евгений Валериевич </w:t>
            </w:r>
            <w:r w:rsidR="00B20848" w:rsidRPr="00B20848">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ДНР, 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Донецк</w:t>
            </w:r>
            <w:r w:rsidR="00B20848" w:rsidRPr="00B20848">
              <w:rPr>
                <w:rFonts w:ascii="Times New Roman" w:eastAsia="Calibri" w:hAnsi="Times New Roman" w:cs="Times New Roman"/>
                <w:sz w:val="24"/>
                <w:szCs w:val="24"/>
              </w:rPr>
              <w:t>)</w:t>
            </w:r>
            <w:r w:rsidR="00B20848">
              <w:rPr>
                <w:rFonts w:ascii="Times New Roman" w:eastAsia="Calibri" w:hAnsi="Times New Roman" w:cs="Times New Roman"/>
                <w:sz w:val="24"/>
                <w:szCs w:val="24"/>
              </w:rPr>
              <w:t xml:space="preserve"> –</w:t>
            </w:r>
            <w:r w:rsidR="00B20848" w:rsidRPr="00B20848">
              <w:rPr>
                <w:rFonts w:ascii="Times New Roman" w:eastAsia="Calibri" w:hAnsi="Times New Roman" w:cs="Times New Roman"/>
                <w:sz w:val="24"/>
                <w:szCs w:val="24"/>
              </w:rPr>
              <w:t xml:space="preserve"> </w:t>
            </w:r>
            <w:r w:rsidRPr="00E45C93">
              <w:rPr>
                <w:rFonts w:ascii="Times New Roman" w:eastAsia="Calibri" w:hAnsi="Times New Roman" w:cs="Times New Roman"/>
                <w:sz w:val="24"/>
                <w:szCs w:val="24"/>
              </w:rPr>
              <w:t>кандидат экономических наук, старший научный сотрудник, доцент кафедры теории управления и государственного администрирования, Донецкий филиал РАНХиГС</w:t>
            </w:r>
          </w:p>
        </w:tc>
        <w:tc>
          <w:tcPr>
            <w:tcW w:w="0" w:type="auto"/>
            <w:vAlign w:val="center"/>
          </w:tcPr>
          <w:p w14:paraId="6D4EA0BA" w14:textId="0DF9407A" w:rsidR="005625BA" w:rsidRPr="00427077" w:rsidRDefault="00E45C93" w:rsidP="00B174FD">
            <w:pPr>
              <w:widowControl w:val="0"/>
              <w:autoSpaceDE w:val="0"/>
              <w:autoSpaceDN w:val="0"/>
              <w:adjustRightInd w:val="0"/>
              <w:jc w:val="center"/>
              <w:rPr>
                <w:rFonts w:ascii="Times New Roman" w:eastAsia="Calibri" w:hAnsi="Times New Roman" w:cs="Times New Roman"/>
                <w:b/>
                <w:bCs/>
                <w:sz w:val="24"/>
                <w:szCs w:val="24"/>
              </w:rPr>
            </w:pPr>
            <w:r w:rsidRPr="00E45C93">
              <w:rPr>
                <w:rFonts w:ascii="Times New Roman" w:eastAsia="Calibri" w:hAnsi="Times New Roman" w:cs="Times New Roman"/>
                <w:b/>
                <w:bCs/>
                <w:sz w:val="24"/>
                <w:szCs w:val="24"/>
              </w:rPr>
              <w:t>Концепции регионального развития в условиях ресурсных ограничений: опыт применимости к ДНР</w:t>
            </w:r>
          </w:p>
        </w:tc>
      </w:tr>
      <w:tr w:rsidR="005625BA" w:rsidRPr="00427077" w14:paraId="730779A9" w14:textId="77777777" w:rsidTr="00B174FD">
        <w:trPr>
          <w:cantSplit/>
        </w:trPr>
        <w:tc>
          <w:tcPr>
            <w:tcW w:w="0" w:type="auto"/>
            <w:vAlign w:val="center"/>
          </w:tcPr>
          <w:p w14:paraId="474CD405"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696EAB71" w14:textId="6CECAAE5" w:rsidR="005625BA" w:rsidRPr="00427077" w:rsidRDefault="00080E8E" w:rsidP="00B174FD">
            <w:pPr>
              <w:widowControl w:val="0"/>
              <w:autoSpaceDE w:val="0"/>
              <w:autoSpaceDN w:val="0"/>
              <w:adjustRightInd w:val="0"/>
              <w:rPr>
                <w:rFonts w:ascii="Times New Roman" w:eastAsia="Calibri" w:hAnsi="Times New Roman" w:cs="Times New Roman"/>
                <w:b/>
                <w:bCs/>
                <w:sz w:val="24"/>
                <w:szCs w:val="24"/>
              </w:rPr>
            </w:pPr>
            <w:r w:rsidRPr="00080E8E">
              <w:rPr>
                <w:rFonts w:ascii="Times New Roman" w:eastAsia="Calibri" w:hAnsi="Times New Roman" w:cs="Times New Roman"/>
                <w:b/>
                <w:bCs/>
                <w:sz w:val="24"/>
                <w:szCs w:val="24"/>
              </w:rPr>
              <w:t xml:space="preserve">Иванов Валентин Александрович </w:t>
            </w:r>
            <w:r w:rsidR="00B4492D" w:rsidRPr="00B4492D">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Сыктывкар</w:t>
            </w:r>
            <w:r w:rsidR="00B4492D" w:rsidRPr="00B4492D">
              <w:rPr>
                <w:rFonts w:ascii="Times New Roman" w:eastAsia="Calibri" w:hAnsi="Times New Roman" w:cs="Times New Roman"/>
                <w:sz w:val="24"/>
                <w:szCs w:val="24"/>
              </w:rPr>
              <w:t xml:space="preserve">) – </w:t>
            </w:r>
            <w:r w:rsidRPr="00080E8E">
              <w:rPr>
                <w:rFonts w:ascii="Times New Roman" w:eastAsia="Calibri" w:hAnsi="Times New Roman" w:cs="Times New Roman"/>
                <w:sz w:val="24"/>
                <w:szCs w:val="24"/>
              </w:rPr>
              <w:t>доктор экономических наук, профессор, главный научный сотрудник лаборатории экономики природопользования, Институт социально-экономических и энергетических проблем Севера Коми научного центра Уральского отделения Российской академии наук</w:t>
            </w:r>
          </w:p>
        </w:tc>
        <w:tc>
          <w:tcPr>
            <w:tcW w:w="0" w:type="auto"/>
            <w:vAlign w:val="center"/>
          </w:tcPr>
          <w:p w14:paraId="55B3EFE8" w14:textId="2B982777" w:rsidR="005625BA" w:rsidRPr="00427077" w:rsidRDefault="00080E8E" w:rsidP="00B174FD">
            <w:pPr>
              <w:widowControl w:val="0"/>
              <w:autoSpaceDE w:val="0"/>
              <w:autoSpaceDN w:val="0"/>
              <w:adjustRightInd w:val="0"/>
              <w:jc w:val="center"/>
              <w:rPr>
                <w:rFonts w:ascii="Times New Roman" w:eastAsia="Calibri" w:hAnsi="Times New Roman" w:cs="Times New Roman"/>
                <w:b/>
                <w:bCs/>
                <w:sz w:val="24"/>
                <w:szCs w:val="24"/>
              </w:rPr>
            </w:pPr>
            <w:r w:rsidRPr="00080E8E">
              <w:rPr>
                <w:rFonts w:ascii="Times New Roman" w:eastAsia="Calibri" w:hAnsi="Times New Roman" w:cs="Times New Roman"/>
                <w:b/>
                <w:bCs/>
                <w:sz w:val="24"/>
                <w:szCs w:val="24"/>
              </w:rPr>
              <w:t>Сельская экономика как основа устойчивого развития сельских территорий</w:t>
            </w:r>
          </w:p>
        </w:tc>
      </w:tr>
      <w:tr w:rsidR="005625BA" w:rsidRPr="00427077" w14:paraId="16EB158A" w14:textId="77777777" w:rsidTr="00B174FD">
        <w:trPr>
          <w:cantSplit/>
        </w:trPr>
        <w:tc>
          <w:tcPr>
            <w:tcW w:w="0" w:type="auto"/>
            <w:vAlign w:val="center"/>
          </w:tcPr>
          <w:p w14:paraId="00D33532"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41AC68C0" w14:textId="499AEE9F" w:rsidR="005625BA" w:rsidRPr="00427077" w:rsidRDefault="000B070A" w:rsidP="00B174FD">
            <w:pPr>
              <w:widowControl w:val="0"/>
              <w:autoSpaceDE w:val="0"/>
              <w:autoSpaceDN w:val="0"/>
              <w:adjustRightInd w:val="0"/>
              <w:rPr>
                <w:rFonts w:ascii="Times New Roman" w:eastAsia="Calibri" w:hAnsi="Times New Roman" w:cs="Times New Roman"/>
                <w:b/>
                <w:bCs/>
                <w:sz w:val="24"/>
                <w:szCs w:val="24"/>
              </w:rPr>
            </w:pPr>
            <w:r w:rsidRPr="000B070A">
              <w:rPr>
                <w:rFonts w:ascii="Times New Roman" w:eastAsia="Calibri" w:hAnsi="Times New Roman" w:cs="Times New Roman"/>
                <w:b/>
                <w:bCs/>
                <w:sz w:val="24"/>
                <w:szCs w:val="24"/>
              </w:rPr>
              <w:t xml:space="preserve">Патракова Светлана Сергеевна </w:t>
            </w:r>
            <w:r w:rsidR="00B4492D" w:rsidRPr="00B4492D">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Вологда</w:t>
            </w:r>
            <w:r w:rsidR="00B4492D" w:rsidRPr="00B4492D">
              <w:rPr>
                <w:rFonts w:ascii="Times New Roman" w:eastAsia="Calibri" w:hAnsi="Times New Roman" w:cs="Times New Roman"/>
                <w:sz w:val="24"/>
                <w:szCs w:val="24"/>
              </w:rPr>
              <w:t xml:space="preserve">) – </w:t>
            </w:r>
            <w:r w:rsidRPr="000B070A">
              <w:rPr>
                <w:rFonts w:ascii="Times New Roman" w:eastAsia="Calibri" w:hAnsi="Times New Roman" w:cs="Times New Roman"/>
                <w:sz w:val="24"/>
                <w:szCs w:val="24"/>
              </w:rPr>
              <w:t>кандидат экономических наук, научный сотрудник, Вологодский научный центр Российской академии наук</w:t>
            </w:r>
          </w:p>
        </w:tc>
        <w:tc>
          <w:tcPr>
            <w:tcW w:w="0" w:type="auto"/>
            <w:vAlign w:val="center"/>
          </w:tcPr>
          <w:p w14:paraId="0E3B6053" w14:textId="39FFEE32" w:rsidR="005625BA" w:rsidRPr="00427077" w:rsidRDefault="000B070A" w:rsidP="00B174FD">
            <w:pPr>
              <w:widowControl w:val="0"/>
              <w:autoSpaceDE w:val="0"/>
              <w:autoSpaceDN w:val="0"/>
              <w:adjustRightInd w:val="0"/>
              <w:jc w:val="center"/>
              <w:rPr>
                <w:rFonts w:ascii="Times New Roman" w:eastAsia="Calibri" w:hAnsi="Times New Roman" w:cs="Times New Roman"/>
                <w:b/>
                <w:bCs/>
                <w:sz w:val="24"/>
                <w:szCs w:val="24"/>
              </w:rPr>
            </w:pPr>
            <w:r w:rsidRPr="000B070A">
              <w:rPr>
                <w:rFonts w:ascii="Times New Roman" w:eastAsia="Calibri" w:hAnsi="Times New Roman" w:cs="Times New Roman"/>
                <w:b/>
                <w:bCs/>
                <w:sz w:val="24"/>
                <w:szCs w:val="24"/>
              </w:rPr>
              <w:t>Глобальные тренды и вызовы развития сельского хозяйства</w:t>
            </w:r>
          </w:p>
        </w:tc>
      </w:tr>
      <w:tr w:rsidR="005625BA" w:rsidRPr="00427077" w14:paraId="71711D54" w14:textId="77777777" w:rsidTr="00B174FD">
        <w:trPr>
          <w:cantSplit/>
        </w:trPr>
        <w:tc>
          <w:tcPr>
            <w:tcW w:w="0" w:type="auto"/>
            <w:vAlign w:val="center"/>
          </w:tcPr>
          <w:p w14:paraId="53A60A40"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23E41F28" w14:textId="4B32639B" w:rsidR="005625BA" w:rsidRPr="00427077" w:rsidRDefault="004C08B5" w:rsidP="00B174FD">
            <w:pPr>
              <w:widowControl w:val="0"/>
              <w:autoSpaceDE w:val="0"/>
              <w:autoSpaceDN w:val="0"/>
              <w:adjustRightInd w:val="0"/>
              <w:rPr>
                <w:rFonts w:ascii="Times New Roman" w:eastAsia="Calibri" w:hAnsi="Times New Roman" w:cs="Times New Roman"/>
                <w:b/>
                <w:bCs/>
                <w:sz w:val="24"/>
                <w:szCs w:val="24"/>
              </w:rPr>
            </w:pPr>
            <w:r w:rsidRPr="004C08B5">
              <w:rPr>
                <w:rFonts w:ascii="Times New Roman" w:eastAsia="Calibri" w:hAnsi="Times New Roman" w:cs="Times New Roman"/>
                <w:b/>
                <w:bCs/>
                <w:sz w:val="24"/>
                <w:szCs w:val="24"/>
              </w:rPr>
              <w:t xml:space="preserve">Соловьева Татьяна Сергеевна </w:t>
            </w:r>
            <w:r w:rsidR="005D3379" w:rsidRPr="005D3379">
              <w:rPr>
                <w:rFonts w:ascii="Times New Roman" w:eastAsia="Calibri" w:hAnsi="Times New Roman" w:cs="Times New Roman"/>
                <w:sz w:val="24"/>
                <w:szCs w:val="24"/>
              </w:rPr>
              <w:t>(</w:t>
            </w:r>
            <w:r w:rsidRPr="00B4492D">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Вологда</w:t>
            </w:r>
            <w:r w:rsidR="005D3379" w:rsidRPr="005D3379">
              <w:rPr>
                <w:rFonts w:ascii="Times New Roman" w:eastAsia="Calibri" w:hAnsi="Times New Roman" w:cs="Times New Roman"/>
                <w:sz w:val="24"/>
                <w:szCs w:val="24"/>
              </w:rPr>
              <w:t>)</w:t>
            </w:r>
            <w:r w:rsidR="005D3379">
              <w:rPr>
                <w:rFonts w:ascii="Times New Roman" w:eastAsia="Calibri" w:hAnsi="Times New Roman" w:cs="Times New Roman"/>
                <w:sz w:val="24"/>
                <w:szCs w:val="24"/>
              </w:rPr>
              <w:t xml:space="preserve"> </w:t>
            </w:r>
            <w:r w:rsidR="005D3379" w:rsidRPr="00B4492D">
              <w:rPr>
                <w:rFonts w:ascii="Times New Roman" w:eastAsia="Calibri" w:hAnsi="Times New Roman" w:cs="Times New Roman"/>
                <w:sz w:val="24"/>
                <w:szCs w:val="24"/>
              </w:rPr>
              <w:t>–</w:t>
            </w:r>
            <w:r w:rsidR="005D3379" w:rsidRPr="005D3379">
              <w:rPr>
                <w:rFonts w:ascii="Times New Roman" w:eastAsia="Calibri" w:hAnsi="Times New Roman" w:cs="Times New Roman"/>
                <w:sz w:val="24"/>
                <w:szCs w:val="24"/>
              </w:rPr>
              <w:t xml:space="preserve"> </w:t>
            </w:r>
            <w:r w:rsidRPr="004C08B5">
              <w:rPr>
                <w:rFonts w:ascii="Times New Roman" w:eastAsia="Calibri" w:hAnsi="Times New Roman" w:cs="Times New Roman"/>
                <w:sz w:val="24"/>
                <w:szCs w:val="24"/>
              </w:rPr>
              <w:t>кандидат экономических наук, старший научный сотрудник, Федеральное государственное бюджетное учреждение науки «Вологодский научный центр Российской академии наук»</w:t>
            </w:r>
          </w:p>
        </w:tc>
        <w:tc>
          <w:tcPr>
            <w:tcW w:w="0" w:type="auto"/>
            <w:vAlign w:val="center"/>
          </w:tcPr>
          <w:p w14:paraId="018BF636" w14:textId="302AEEE3" w:rsidR="005625BA" w:rsidRPr="00427077" w:rsidRDefault="004C08B5" w:rsidP="00B174FD">
            <w:pPr>
              <w:widowControl w:val="0"/>
              <w:autoSpaceDE w:val="0"/>
              <w:autoSpaceDN w:val="0"/>
              <w:adjustRightInd w:val="0"/>
              <w:jc w:val="center"/>
              <w:rPr>
                <w:rFonts w:ascii="Times New Roman" w:eastAsia="Calibri" w:hAnsi="Times New Roman" w:cs="Times New Roman"/>
                <w:b/>
                <w:bCs/>
                <w:sz w:val="24"/>
                <w:szCs w:val="24"/>
              </w:rPr>
            </w:pPr>
            <w:r w:rsidRPr="004C08B5">
              <w:rPr>
                <w:rFonts w:ascii="Times New Roman" w:eastAsia="Calibri" w:hAnsi="Times New Roman" w:cs="Times New Roman"/>
                <w:b/>
                <w:bCs/>
                <w:sz w:val="24"/>
                <w:szCs w:val="24"/>
              </w:rPr>
              <w:t>Привлекательность локальных территорий в оценках населения</w:t>
            </w:r>
          </w:p>
        </w:tc>
      </w:tr>
      <w:tr w:rsidR="005625BA" w:rsidRPr="00427077" w14:paraId="0EF3CD30" w14:textId="77777777" w:rsidTr="00B174FD">
        <w:trPr>
          <w:cantSplit/>
        </w:trPr>
        <w:tc>
          <w:tcPr>
            <w:tcW w:w="0" w:type="auto"/>
            <w:vAlign w:val="center"/>
          </w:tcPr>
          <w:p w14:paraId="1B7F03B3"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683D8B8F" w14:textId="1F4C546F" w:rsidR="00DD5697" w:rsidRPr="00427077" w:rsidRDefault="004C08B5" w:rsidP="00B174FD">
            <w:pPr>
              <w:widowControl w:val="0"/>
              <w:autoSpaceDE w:val="0"/>
              <w:autoSpaceDN w:val="0"/>
              <w:adjustRightInd w:val="0"/>
              <w:rPr>
                <w:rFonts w:ascii="Times New Roman" w:eastAsia="Calibri" w:hAnsi="Times New Roman" w:cs="Times New Roman"/>
                <w:sz w:val="24"/>
                <w:szCs w:val="24"/>
              </w:rPr>
            </w:pPr>
            <w:r w:rsidRPr="004C08B5">
              <w:rPr>
                <w:rFonts w:ascii="Times New Roman" w:eastAsia="Calibri" w:hAnsi="Times New Roman" w:cs="Times New Roman"/>
                <w:b/>
                <w:bCs/>
                <w:sz w:val="24"/>
                <w:szCs w:val="24"/>
              </w:rPr>
              <w:t xml:space="preserve">Зырянова Мария Александровна </w:t>
            </w:r>
            <w:r w:rsidR="00DD5697">
              <w:rPr>
                <w:rFonts w:ascii="Times New Roman" w:eastAsia="Calibri" w:hAnsi="Times New Roman" w:cs="Times New Roman"/>
                <w:sz w:val="24"/>
                <w:szCs w:val="24"/>
              </w:rPr>
              <w:t>(</w:t>
            </w:r>
            <w:r w:rsidR="00DD5697" w:rsidRPr="00DD5697">
              <w:rPr>
                <w:rFonts w:ascii="Times New Roman" w:eastAsia="Calibri" w:hAnsi="Times New Roman" w:cs="Times New Roman"/>
                <w:sz w:val="24"/>
                <w:szCs w:val="24"/>
              </w:rPr>
              <w:t>Россия, 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Сыктывкар</w:t>
            </w:r>
            <w:r w:rsidR="00DD5697">
              <w:rPr>
                <w:rFonts w:ascii="Times New Roman" w:eastAsia="Calibri" w:hAnsi="Times New Roman" w:cs="Times New Roman"/>
                <w:sz w:val="24"/>
                <w:szCs w:val="24"/>
              </w:rPr>
              <w:t>)</w:t>
            </w:r>
            <w:r w:rsidR="00DD5697" w:rsidRPr="00B4492D">
              <w:rPr>
                <w:rFonts w:ascii="Times New Roman" w:eastAsia="Calibri" w:hAnsi="Times New Roman" w:cs="Times New Roman"/>
                <w:sz w:val="24"/>
                <w:szCs w:val="24"/>
              </w:rPr>
              <w:t xml:space="preserve"> –</w:t>
            </w:r>
            <w:r w:rsidR="00DD5697" w:rsidRPr="00DD5697">
              <w:rPr>
                <w:rFonts w:ascii="Times New Roman" w:eastAsia="Calibri" w:hAnsi="Times New Roman" w:cs="Times New Roman"/>
                <w:sz w:val="24"/>
                <w:szCs w:val="24"/>
              </w:rPr>
              <w:t xml:space="preserve"> </w:t>
            </w:r>
            <w:r w:rsidRPr="004C08B5">
              <w:rPr>
                <w:rFonts w:ascii="Times New Roman" w:eastAsia="Calibri" w:hAnsi="Times New Roman" w:cs="Times New Roman"/>
                <w:sz w:val="24"/>
                <w:szCs w:val="24"/>
              </w:rPr>
              <w:t>младший научный сотрудник лаборатории демографии и социального управления, Институт социально-экономических и энергетических проблем Севера Коми научного центра Уральского отделения Российской академии наук</w:t>
            </w:r>
            <w:r w:rsidR="00DD5697" w:rsidRPr="00DD5697">
              <w:rPr>
                <w:rFonts w:ascii="Times New Roman" w:eastAsia="Calibri" w:hAnsi="Times New Roman" w:cs="Times New Roman"/>
                <w:sz w:val="24"/>
                <w:szCs w:val="24"/>
              </w:rPr>
              <w:t xml:space="preserve"> </w:t>
            </w:r>
          </w:p>
        </w:tc>
        <w:tc>
          <w:tcPr>
            <w:tcW w:w="0" w:type="auto"/>
            <w:vAlign w:val="center"/>
          </w:tcPr>
          <w:p w14:paraId="6892D80A" w14:textId="064A2A93" w:rsidR="004C08B5" w:rsidRPr="004C08B5" w:rsidRDefault="004C08B5" w:rsidP="00B174FD">
            <w:pPr>
              <w:widowControl w:val="0"/>
              <w:autoSpaceDE w:val="0"/>
              <w:autoSpaceDN w:val="0"/>
              <w:adjustRightInd w:val="0"/>
              <w:jc w:val="center"/>
              <w:rPr>
                <w:rFonts w:ascii="Times New Roman" w:eastAsia="Calibri" w:hAnsi="Times New Roman" w:cs="Times New Roman"/>
                <w:b/>
                <w:bCs/>
                <w:sz w:val="24"/>
                <w:szCs w:val="24"/>
              </w:rPr>
            </w:pPr>
            <w:r w:rsidRPr="004C08B5">
              <w:rPr>
                <w:rFonts w:ascii="Times New Roman" w:eastAsia="Calibri" w:hAnsi="Times New Roman" w:cs="Times New Roman"/>
                <w:b/>
                <w:bCs/>
                <w:sz w:val="24"/>
                <w:szCs w:val="24"/>
              </w:rPr>
              <w:t>Институт нянь: предпосылки развития и рынок предложений на Российском Севере</w:t>
            </w:r>
          </w:p>
          <w:p w14:paraId="1C1FE729" w14:textId="101AEDBD" w:rsidR="005625BA" w:rsidRPr="00427077" w:rsidRDefault="005625BA" w:rsidP="00B174FD">
            <w:pPr>
              <w:widowControl w:val="0"/>
              <w:autoSpaceDE w:val="0"/>
              <w:autoSpaceDN w:val="0"/>
              <w:adjustRightInd w:val="0"/>
              <w:jc w:val="center"/>
              <w:rPr>
                <w:rFonts w:ascii="Times New Roman" w:eastAsia="Calibri" w:hAnsi="Times New Roman" w:cs="Times New Roman"/>
                <w:b/>
                <w:bCs/>
                <w:sz w:val="24"/>
                <w:szCs w:val="24"/>
              </w:rPr>
            </w:pPr>
          </w:p>
        </w:tc>
      </w:tr>
      <w:tr w:rsidR="005625BA" w:rsidRPr="00427077" w14:paraId="50A03D98" w14:textId="77777777" w:rsidTr="00B174FD">
        <w:trPr>
          <w:cantSplit/>
        </w:trPr>
        <w:tc>
          <w:tcPr>
            <w:tcW w:w="0" w:type="auto"/>
            <w:vAlign w:val="center"/>
          </w:tcPr>
          <w:p w14:paraId="3A13743E"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175F4525" w14:textId="0D621F4D" w:rsidR="005625BA" w:rsidRPr="00427077" w:rsidRDefault="00E44859" w:rsidP="00B174FD">
            <w:pPr>
              <w:widowControl w:val="0"/>
              <w:autoSpaceDE w:val="0"/>
              <w:autoSpaceDN w:val="0"/>
              <w:adjustRightInd w:val="0"/>
              <w:rPr>
                <w:rFonts w:ascii="Times New Roman" w:eastAsia="Calibri" w:hAnsi="Times New Roman" w:cs="Times New Roman"/>
                <w:sz w:val="24"/>
                <w:szCs w:val="24"/>
              </w:rPr>
            </w:pPr>
            <w:r w:rsidRPr="00E44859">
              <w:rPr>
                <w:rFonts w:ascii="Times New Roman" w:eastAsia="Calibri" w:hAnsi="Times New Roman" w:cs="Times New Roman"/>
                <w:b/>
                <w:bCs/>
                <w:sz w:val="24"/>
                <w:szCs w:val="24"/>
              </w:rPr>
              <w:t xml:space="preserve">Одинцова Александра Владимировна </w:t>
            </w:r>
            <w:r w:rsidR="00E834BA">
              <w:rPr>
                <w:rFonts w:ascii="Times New Roman" w:eastAsia="Calibri" w:hAnsi="Times New Roman" w:cs="Times New Roman"/>
                <w:sz w:val="24"/>
                <w:szCs w:val="24"/>
              </w:rPr>
              <w:t>(</w:t>
            </w:r>
            <w:r w:rsidR="00E834BA" w:rsidRPr="00E834BA">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Москва</w:t>
            </w:r>
            <w:r w:rsidR="00E834BA">
              <w:rPr>
                <w:rFonts w:ascii="Times New Roman" w:eastAsia="Calibri" w:hAnsi="Times New Roman" w:cs="Times New Roman"/>
                <w:sz w:val="24"/>
                <w:szCs w:val="24"/>
              </w:rPr>
              <w:t>)</w:t>
            </w:r>
            <w:r w:rsidR="00E834BA" w:rsidRPr="00B4492D">
              <w:rPr>
                <w:rFonts w:ascii="Times New Roman" w:eastAsia="Calibri" w:hAnsi="Times New Roman" w:cs="Times New Roman"/>
                <w:sz w:val="24"/>
                <w:szCs w:val="24"/>
              </w:rPr>
              <w:t xml:space="preserve"> –</w:t>
            </w:r>
            <w:r w:rsidR="00E834BA">
              <w:rPr>
                <w:rFonts w:ascii="Times New Roman" w:eastAsia="Calibri" w:hAnsi="Times New Roman" w:cs="Times New Roman"/>
                <w:sz w:val="24"/>
                <w:szCs w:val="24"/>
              </w:rPr>
              <w:t xml:space="preserve"> </w:t>
            </w:r>
            <w:r w:rsidRPr="00E44859">
              <w:rPr>
                <w:rFonts w:ascii="Times New Roman" w:eastAsia="Calibri" w:hAnsi="Times New Roman" w:cs="Times New Roman"/>
                <w:sz w:val="24"/>
                <w:szCs w:val="24"/>
              </w:rPr>
              <w:t>д.э.н., зав.</w:t>
            </w:r>
            <w:r>
              <w:rPr>
                <w:rFonts w:ascii="Times New Roman" w:eastAsia="Calibri" w:hAnsi="Times New Roman" w:cs="Times New Roman"/>
                <w:sz w:val="24"/>
                <w:szCs w:val="24"/>
              </w:rPr>
              <w:t xml:space="preserve"> </w:t>
            </w:r>
            <w:r w:rsidRPr="00E44859">
              <w:rPr>
                <w:rFonts w:ascii="Times New Roman" w:eastAsia="Calibri" w:hAnsi="Times New Roman" w:cs="Times New Roman"/>
                <w:sz w:val="24"/>
                <w:szCs w:val="24"/>
              </w:rPr>
              <w:t>Центром, Институт экономики РАН</w:t>
            </w:r>
          </w:p>
        </w:tc>
        <w:tc>
          <w:tcPr>
            <w:tcW w:w="0" w:type="auto"/>
            <w:vAlign w:val="center"/>
          </w:tcPr>
          <w:p w14:paraId="3CEC4F05" w14:textId="7F9CCB6D" w:rsidR="005625BA" w:rsidRPr="00427077" w:rsidRDefault="00E44859" w:rsidP="00B174FD">
            <w:pPr>
              <w:jc w:val="center"/>
              <w:rPr>
                <w:rFonts w:ascii="Times New Roman" w:eastAsia="Calibri" w:hAnsi="Times New Roman" w:cs="Times New Roman"/>
                <w:b/>
                <w:bCs/>
                <w:sz w:val="24"/>
                <w:szCs w:val="24"/>
              </w:rPr>
            </w:pPr>
            <w:r w:rsidRPr="00E44859">
              <w:rPr>
                <w:rFonts w:ascii="Times New Roman" w:eastAsia="Calibri" w:hAnsi="Times New Roman" w:cs="Times New Roman"/>
                <w:b/>
                <w:bCs/>
                <w:sz w:val="24"/>
                <w:szCs w:val="24"/>
              </w:rPr>
              <w:t>Опорные населенные пункты как новый приоритет пространственного развития Российской Федерации</w:t>
            </w:r>
          </w:p>
        </w:tc>
      </w:tr>
      <w:tr w:rsidR="005625BA" w:rsidRPr="00427077" w14:paraId="66C162AF" w14:textId="77777777" w:rsidTr="00B174FD">
        <w:trPr>
          <w:cantSplit/>
        </w:trPr>
        <w:tc>
          <w:tcPr>
            <w:tcW w:w="0" w:type="auto"/>
            <w:vAlign w:val="center"/>
          </w:tcPr>
          <w:p w14:paraId="2E67D4B3"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6057A0C1" w14:textId="217FFAEC" w:rsidR="00E44859" w:rsidRPr="00E44859" w:rsidRDefault="00E44859" w:rsidP="00B174FD">
            <w:pPr>
              <w:widowControl w:val="0"/>
              <w:autoSpaceDE w:val="0"/>
              <w:autoSpaceDN w:val="0"/>
              <w:adjustRightInd w:val="0"/>
              <w:rPr>
                <w:rFonts w:ascii="Times New Roman" w:eastAsia="Calibri" w:hAnsi="Times New Roman" w:cs="Times New Roman"/>
                <w:b/>
                <w:bCs/>
                <w:sz w:val="24"/>
                <w:szCs w:val="24"/>
              </w:rPr>
            </w:pPr>
            <w:r w:rsidRPr="00E44859">
              <w:rPr>
                <w:rFonts w:ascii="Times New Roman" w:eastAsia="Calibri" w:hAnsi="Times New Roman" w:cs="Times New Roman"/>
                <w:b/>
                <w:bCs/>
                <w:sz w:val="24"/>
                <w:szCs w:val="24"/>
              </w:rPr>
              <w:t xml:space="preserve">Шарапова Екатерина Романовна </w:t>
            </w:r>
            <w:r w:rsidRPr="00E44859">
              <w:rPr>
                <w:rFonts w:ascii="Times New Roman" w:eastAsia="Calibri" w:hAnsi="Times New Roman" w:cs="Times New Roman"/>
                <w:sz w:val="24"/>
                <w:szCs w:val="24"/>
              </w:rPr>
              <w:t xml:space="preserve">(Российская Федерация, </w:t>
            </w:r>
            <w:r>
              <w:rPr>
                <w:rFonts w:ascii="Times New Roman" w:eastAsia="Calibri" w:hAnsi="Times New Roman" w:cs="Times New Roman"/>
                <w:sz w:val="24"/>
                <w:szCs w:val="24"/>
              </w:rPr>
              <w:t xml:space="preserve">г. </w:t>
            </w:r>
            <w:r w:rsidRPr="00E44859">
              <w:rPr>
                <w:rFonts w:ascii="Times New Roman" w:eastAsia="Calibri" w:hAnsi="Times New Roman" w:cs="Times New Roman"/>
                <w:sz w:val="24"/>
                <w:szCs w:val="24"/>
              </w:rPr>
              <w:t xml:space="preserve">Москва) – студент Московского городского педагогического университета </w:t>
            </w:r>
            <w:r w:rsidRPr="00E44859">
              <w:rPr>
                <w:rFonts w:ascii="Times New Roman" w:eastAsia="Calibri" w:hAnsi="Times New Roman" w:cs="Times New Roman"/>
                <w:b/>
                <w:bCs/>
                <w:sz w:val="24"/>
                <w:szCs w:val="24"/>
              </w:rPr>
              <w:t>Шинкарёва Ольга Владимировна</w:t>
            </w:r>
            <w:r>
              <w:rPr>
                <w:rFonts w:ascii="Times New Roman" w:eastAsia="Calibri" w:hAnsi="Times New Roman" w:cs="Times New Roman"/>
                <w:b/>
                <w:bCs/>
                <w:sz w:val="24"/>
                <w:szCs w:val="24"/>
              </w:rPr>
              <w:t xml:space="preserve"> </w:t>
            </w:r>
            <w:r>
              <w:rPr>
                <w:rFonts w:ascii="Times New Roman" w:eastAsia="Times New Roman" w:hAnsi="Times New Roman" w:cs="Times New Roman"/>
                <w:sz w:val="24"/>
                <w:lang w:eastAsia="ru-RU"/>
              </w:rPr>
              <w:t>(</w:t>
            </w:r>
            <w:r>
              <w:rPr>
                <w:rFonts w:ascii="Times New Roman" w:eastAsia="Calibri" w:hAnsi="Times New Roman" w:cs="Times New Roman"/>
                <w:sz w:val="24"/>
              </w:rPr>
              <w:t>Российская Федерация, г. Москва</w:t>
            </w:r>
            <w:r>
              <w:rPr>
                <w:rFonts w:ascii="Times New Roman" w:eastAsia="Times New Roman" w:hAnsi="Times New Roman" w:cs="Times New Roman"/>
                <w:sz w:val="24"/>
                <w:lang w:eastAsia="ru-RU"/>
              </w:rPr>
              <w:t xml:space="preserve">) – </w:t>
            </w:r>
            <w:r w:rsidRPr="00E44859">
              <w:rPr>
                <w:rFonts w:ascii="Times New Roman" w:eastAsia="Times New Roman" w:hAnsi="Times New Roman" w:cs="Times New Roman"/>
                <w:sz w:val="24"/>
                <w:lang w:eastAsia="ru-RU"/>
              </w:rPr>
              <w:t>кандидат экономических наук, доцент</w:t>
            </w:r>
            <w:r>
              <w:rPr>
                <w:rFonts w:ascii="Times New Roman" w:eastAsia="Times New Roman" w:hAnsi="Times New Roman" w:cs="Times New Roman"/>
                <w:sz w:val="24"/>
                <w:lang w:eastAsia="ru-RU"/>
              </w:rPr>
              <w:t xml:space="preserve"> </w:t>
            </w:r>
            <w:r>
              <w:rPr>
                <w:rFonts w:ascii="Times New Roman" w:eastAsia="Calibri" w:hAnsi="Times New Roman" w:cs="Times New Roman"/>
                <w:sz w:val="24"/>
              </w:rPr>
              <w:t>Московского городского педагогического университета</w:t>
            </w:r>
          </w:p>
        </w:tc>
        <w:tc>
          <w:tcPr>
            <w:tcW w:w="0" w:type="auto"/>
            <w:vAlign w:val="center"/>
          </w:tcPr>
          <w:p w14:paraId="1CBF0221" w14:textId="20D3BE5B" w:rsidR="005625BA" w:rsidRPr="00427077" w:rsidRDefault="00E44859" w:rsidP="00B174FD">
            <w:pPr>
              <w:widowControl w:val="0"/>
              <w:autoSpaceDE w:val="0"/>
              <w:autoSpaceDN w:val="0"/>
              <w:adjustRightInd w:val="0"/>
              <w:jc w:val="center"/>
              <w:rPr>
                <w:rFonts w:ascii="Times New Roman" w:eastAsia="Calibri" w:hAnsi="Times New Roman" w:cs="Times New Roman"/>
                <w:b/>
                <w:bCs/>
                <w:sz w:val="24"/>
                <w:szCs w:val="24"/>
              </w:rPr>
            </w:pPr>
            <w:r w:rsidRPr="00E44859">
              <w:rPr>
                <w:rFonts w:ascii="Times New Roman" w:eastAsia="Calibri" w:hAnsi="Times New Roman" w:cs="Times New Roman"/>
                <w:b/>
                <w:bCs/>
                <w:sz w:val="24"/>
                <w:szCs w:val="24"/>
              </w:rPr>
              <w:t>Сравнительный анализ организации функционирования речного транспорта в Москве и зарубежных мегаполисах</w:t>
            </w:r>
          </w:p>
        </w:tc>
      </w:tr>
      <w:tr w:rsidR="005625BA" w:rsidRPr="00427077" w14:paraId="41004CB8" w14:textId="77777777" w:rsidTr="00B174FD">
        <w:trPr>
          <w:cantSplit/>
        </w:trPr>
        <w:tc>
          <w:tcPr>
            <w:tcW w:w="0" w:type="auto"/>
            <w:vAlign w:val="center"/>
          </w:tcPr>
          <w:p w14:paraId="23F3C458"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7C94E115" w14:textId="4E082559" w:rsidR="005625BA" w:rsidRDefault="009C087E" w:rsidP="00B174FD">
            <w:pPr>
              <w:widowControl w:val="0"/>
              <w:autoSpaceDE w:val="0"/>
              <w:autoSpaceDN w:val="0"/>
              <w:adjustRightInd w:val="0"/>
              <w:rPr>
                <w:rFonts w:ascii="Times New Roman" w:eastAsia="Calibri" w:hAnsi="Times New Roman" w:cs="Times New Roman"/>
                <w:sz w:val="24"/>
                <w:szCs w:val="24"/>
              </w:rPr>
            </w:pPr>
            <w:r w:rsidRPr="00DC0499">
              <w:rPr>
                <w:rFonts w:ascii="Times New Roman" w:eastAsia="Calibri" w:hAnsi="Times New Roman" w:cs="Times New Roman"/>
                <w:b/>
                <w:bCs/>
                <w:sz w:val="24"/>
                <w:szCs w:val="24"/>
                <w:bdr w:val="single" w:sz="4" w:space="0" w:color="auto"/>
              </w:rPr>
              <w:t>Гаврилец Юрий Николаевич</w:t>
            </w:r>
            <w:r w:rsidRPr="009C087E">
              <w:rPr>
                <w:rFonts w:ascii="Times New Roman" w:eastAsia="Calibri" w:hAnsi="Times New Roman" w:cs="Times New Roman"/>
                <w:b/>
                <w:bCs/>
                <w:sz w:val="24"/>
                <w:szCs w:val="24"/>
              </w:rPr>
              <w:t xml:space="preserve"> </w:t>
            </w:r>
            <w:r w:rsidR="00533179">
              <w:rPr>
                <w:rFonts w:ascii="Times New Roman" w:eastAsia="Calibri" w:hAnsi="Times New Roman" w:cs="Times New Roman"/>
                <w:sz w:val="24"/>
                <w:szCs w:val="24"/>
              </w:rPr>
              <w:t>(</w:t>
            </w:r>
            <w:r w:rsidR="00533179" w:rsidRPr="00533179">
              <w:rPr>
                <w:rFonts w:ascii="Times New Roman" w:eastAsia="Calibri" w:hAnsi="Times New Roman" w:cs="Times New Roman"/>
                <w:sz w:val="24"/>
                <w:szCs w:val="24"/>
              </w:rPr>
              <w:t>Россия</w:t>
            </w:r>
            <w:r w:rsidR="00533179">
              <w:rPr>
                <w:rFonts w:ascii="Times New Roman" w:eastAsia="Calibri" w:hAnsi="Times New Roman" w:cs="Times New Roman"/>
                <w:sz w:val="24"/>
                <w:szCs w:val="24"/>
              </w:rPr>
              <w:t>,</w:t>
            </w:r>
            <w:r w:rsidR="00533179" w:rsidRPr="00533179">
              <w:rPr>
                <w:rFonts w:ascii="Times New Roman" w:eastAsia="Calibri" w:hAnsi="Times New Roman" w:cs="Times New Roman"/>
                <w:sz w:val="24"/>
                <w:szCs w:val="24"/>
              </w:rPr>
              <w:t xml:space="preserve"> </w:t>
            </w:r>
            <w:r w:rsidR="00DC0499">
              <w:rPr>
                <w:rFonts w:ascii="Times New Roman" w:eastAsia="Calibri" w:hAnsi="Times New Roman" w:cs="Times New Roman"/>
                <w:sz w:val="24"/>
                <w:szCs w:val="24"/>
              </w:rPr>
              <w:t xml:space="preserve">г. </w:t>
            </w:r>
            <w:r w:rsidR="00533179" w:rsidRPr="00533179">
              <w:rPr>
                <w:rFonts w:ascii="Times New Roman" w:eastAsia="Calibri" w:hAnsi="Times New Roman" w:cs="Times New Roman"/>
                <w:sz w:val="24"/>
                <w:szCs w:val="24"/>
              </w:rPr>
              <w:t>Москва</w:t>
            </w:r>
            <w:r w:rsidR="00533179">
              <w:rPr>
                <w:rFonts w:ascii="Times New Roman" w:eastAsia="Calibri" w:hAnsi="Times New Roman" w:cs="Times New Roman"/>
                <w:sz w:val="24"/>
                <w:szCs w:val="24"/>
              </w:rPr>
              <w:t xml:space="preserve">) </w:t>
            </w:r>
            <w:r w:rsidR="00533179" w:rsidRPr="00533179">
              <w:rPr>
                <w:rFonts w:ascii="Times New Roman" w:eastAsia="Calibri" w:hAnsi="Times New Roman" w:cs="Times New Roman"/>
                <w:sz w:val="24"/>
                <w:szCs w:val="24"/>
              </w:rPr>
              <w:t xml:space="preserve">– </w:t>
            </w:r>
            <w:r w:rsidRPr="009C087E">
              <w:rPr>
                <w:rFonts w:ascii="Times New Roman" w:eastAsia="Calibri" w:hAnsi="Times New Roman" w:cs="Times New Roman"/>
                <w:sz w:val="24"/>
                <w:szCs w:val="24"/>
              </w:rPr>
              <w:t>доктор экономических наук, главный научный сотрудник, ЦЭМИ РАН</w:t>
            </w:r>
          </w:p>
          <w:p w14:paraId="1C789298" w14:textId="01D6D903" w:rsidR="009C087E" w:rsidRDefault="009C087E" w:rsidP="00B174FD">
            <w:pPr>
              <w:widowControl w:val="0"/>
              <w:autoSpaceDE w:val="0"/>
              <w:autoSpaceDN w:val="0"/>
              <w:adjustRightInd w:val="0"/>
              <w:rPr>
                <w:rFonts w:ascii="Times New Roman" w:eastAsia="Calibri" w:hAnsi="Times New Roman" w:cs="Times New Roman"/>
                <w:sz w:val="24"/>
                <w:szCs w:val="24"/>
              </w:rPr>
            </w:pPr>
            <w:r w:rsidRPr="009C087E">
              <w:rPr>
                <w:rFonts w:ascii="Times New Roman" w:eastAsia="Calibri" w:hAnsi="Times New Roman" w:cs="Times New Roman"/>
                <w:b/>
                <w:bCs/>
                <w:sz w:val="24"/>
                <w:szCs w:val="24"/>
              </w:rPr>
              <w:t>Кудров Александр Владимирович</w:t>
            </w:r>
            <w:r>
              <w:rPr>
                <w:rFonts w:ascii="Times New Roman" w:eastAsia="Calibri" w:hAnsi="Times New Roman" w:cs="Times New Roman"/>
                <w:b/>
                <w:bCs/>
                <w:sz w:val="24"/>
                <w:szCs w:val="24"/>
              </w:rPr>
              <w:t xml:space="preserve"> </w:t>
            </w:r>
            <w:r w:rsidRPr="009C087E">
              <w:rPr>
                <w:rFonts w:ascii="Times New Roman" w:eastAsia="Calibri" w:hAnsi="Times New Roman" w:cs="Times New Roman"/>
                <w:sz w:val="24"/>
                <w:szCs w:val="24"/>
              </w:rPr>
              <w:t xml:space="preserve">(Россия, </w:t>
            </w:r>
            <w:r w:rsidR="00DC0499">
              <w:rPr>
                <w:rFonts w:ascii="Times New Roman" w:eastAsia="Calibri" w:hAnsi="Times New Roman" w:cs="Times New Roman"/>
                <w:sz w:val="24"/>
                <w:szCs w:val="24"/>
              </w:rPr>
              <w:t xml:space="preserve">г. </w:t>
            </w:r>
            <w:r w:rsidRPr="009C087E">
              <w:rPr>
                <w:rFonts w:ascii="Times New Roman" w:eastAsia="Calibri" w:hAnsi="Times New Roman" w:cs="Times New Roman"/>
                <w:sz w:val="24"/>
                <w:szCs w:val="24"/>
              </w:rPr>
              <w:t>Москва) – кандидат физико-математических наук, ведущий научный сотрудник, ЦЭМИ РАН</w:t>
            </w:r>
          </w:p>
          <w:p w14:paraId="59C0259B" w14:textId="2332DF94" w:rsidR="009C087E" w:rsidRPr="009C087E" w:rsidRDefault="009C087E" w:rsidP="00B174FD">
            <w:pPr>
              <w:widowControl w:val="0"/>
              <w:autoSpaceDE w:val="0"/>
              <w:autoSpaceDN w:val="0"/>
              <w:adjustRightInd w:val="0"/>
              <w:rPr>
                <w:rFonts w:ascii="Times New Roman" w:eastAsia="Calibri" w:hAnsi="Times New Roman" w:cs="Times New Roman"/>
                <w:sz w:val="24"/>
                <w:szCs w:val="24"/>
              </w:rPr>
            </w:pPr>
            <w:r w:rsidRPr="009C087E">
              <w:rPr>
                <w:rFonts w:ascii="Times New Roman" w:eastAsia="Calibri" w:hAnsi="Times New Roman" w:cs="Times New Roman"/>
                <w:b/>
                <w:bCs/>
                <w:sz w:val="24"/>
                <w:szCs w:val="24"/>
              </w:rPr>
              <w:t xml:space="preserve">Тараканова Ирина Васильевна </w:t>
            </w:r>
            <w:r w:rsidRPr="009C087E">
              <w:rPr>
                <w:rFonts w:ascii="Times New Roman" w:eastAsia="Calibri" w:hAnsi="Times New Roman" w:cs="Times New Roman"/>
                <w:sz w:val="24"/>
                <w:szCs w:val="24"/>
              </w:rPr>
              <w:t xml:space="preserve">(Россия, </w:t>
            </w:r>
            <w:r w:rsidR="00DC0499">
              <w:rPr>
                <w:rFonts w:ascii="Times New Roman" w:eastAsia="Calibri" w:hAnsi="Times New Roman" w:cs="Times New Roman"/>
                <w:sz w:val="24"/>
                <w:szCs w:val="24"/>
              </w:rPr>
              <w:t xml:space="preserve">г. </w:t>
            </w:r>
            <w:r w:rsidRPr="009C087E">
              <w:rPr>
                <w:rFonts w:ascii="Times New Roman" w:eastAsia="Calibri" w:hAnsi="Times New Roman" w:cs="Times New Roman"/>
                <w:sz w:val="24"/>
                <w:szCs w:val="24"/>
              </w:rPr>
              <w:t>Москва) – научный сотрудник, ЦЭМИ РАН</w:t>
            </w:r>
          </w:p>
        </w:tc>
        <w:tc>
          <w:tcPr>
            <w:tcW w:w="0" w:type="auto"/>
            <w:vAlign w:val="center"/>
          </w:tcPr>
          <w:p w14:paraId="3B6F89A5" w14:textId="0589C6CC" w:rsidR="005625BA" w:rsidRPr="00427077" w:rsidRDefault="009C087E" w:rsidP="00B174FD">
            <w:pPr>
              <w:widowControl w:val="0"/>
              <w:autoSpaceDE w:val="0"/>
              <w:autoSpaceDN w:val="0"/>
              <w:adjustRightInd w:val="0"/>
              <w:jc w:val="center"/>
              <w:rPr>
                <w:rFonts w:ascii="Times New Roman" w:eastAsia="Calibri" w:hAnsi="Times New Roman" w:cs="Times New Roman"/>
                <w:b/>
                <w:bCs/>
                <w:sz w:val="24"/>
                <w:szCs w:val="24"/>
              </w:rPr>
            </w:pPr>
            <w:r w:rsidRPr="009C087E">
              <w:rPr>
                <w:rFonts w:ascii="Times New Roman" w:eastAsia="Calibri" w:hAnsi="Times New Roman" w:cs="Times New Roman"/>
                <w:b/>
                <w:bCs/>
                <w:sz w:val="24"/>
                <w:szCs w:val="24"/>
              </w:rPr>
              <w:t>Социально-бытовая неудовлетворённость населения России: анализ, динамика и региональная дифференциация (2022–2024 гг.)</w:t>
            </w:r>
          </w:p>
        </w:tc>
      </w:tr>
      <w:tr w:rsidR="005625BA" w:rsidRPr="00427077" w14:paraId="672DCFA5" w14:textId="77777777" w:rsidTr="00B174FD">
        <w:trPr>
          <w:cantSplit/>
        </w:trPr>
        <w:tc>
          <w:tcPr>
            <w:tcW w:w="0" w:type="auto"/>
            <w:vAlign w:val="center"/>
          </w:tcPr>
          <w:p w14:paraId="438BF726"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6B955182" w14:textId="78D4E9A1" w:rsidR="005625BA" w:rsidRPr="00427077" w:rsidRDefault="00DC0499" w:rsidP="00B174FD">
            <w:pPr>
              <w:widowControl w:val="0"/>
              <w:autoSpaceDE w:val="0"/>
              <w:autoSpaceDN w:val="0"/>
              <w:adjustRightInd w:val="0"/>
              <w:rPr>
                <w:rFonts w:ascii="Times New Roman" w:eastAsia="Calibri" w:hAnsi="Times New Roman" w:cs="Times New Roman"/>
                <w:sz w:val="24"/>
                <w:szCs w:val="24"/>
              </w:rPr>
            </w:pPr>
            <w:r w:rsidRPr="00DC0499">
              <w:rPr>
                <w:rFonts w:ascii="Times New Roman" w:eastAsia="Calibri" w:hAnsi="Times New Roman" w:cs="Times New Roman"/>
                <w:b/>
                <w:bCs/>
                <w:sz w:val="24"/>
                <w:szCs w:val="24"/>
              </w:rPr>
              <w:t xml:space="preserve">Маричев Сергей Геннадьевич </w:t>
            </w:r>
            <w:r w:rsidR="00E07B46" w:rsidRPr="00E07B46">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 xml:space="preserve">г. </w:t>
            </w:r>
            <w:r w:rsidR="00E07B46" w:rsidRPr="00E07B46">
              <w:rPr>
                <w:rFonts w:ascii="Times New Roman" w:eastAsia="Calibri" w:hAnsi="Times New Roman" w:cs="Times New Roman"/>
                <w:sz w:val="24"/>
                <w:szCs w:val="24"/>
              </w:rPr>
              <w:t xml:space="preserve">Уфа) – </w:t>
            </w:r>
            <w:r w:rsidRPr="00DC0499">
              <w:rPr>
                <w:rFonts w:ascii="Times New Roman" w:eastAsia="Calibri" w:hAnsi="Times New Roman" w:cs="Times New Roman"/>
                <w:sz w:val="24"/>
                <w:szCs w:val="24"/>
              </w:rPr>
              <w:t>кандидат экономических наук, старший научный сотрудник</w:t>
            </w:r>
            <w:r>
              <w:rPr>
                <w:rFonts w:ascii="Times New Roman" w:eastAsia="Calibri" w:hAnsi="Times New Roman" w:cs="Times New Roman"/>
                <w:sz w:val="24"/>
                <w:szCs w:val="24"/>
              </w:rPr>
              <w:t xml:space="preserve"> </w:t>
            </w:r>
            <w:r w:rsidRPr="00DC0499">
              <w:rPr>
                <w:rFonts w:ascii="Times New Roman" w:eastAsia="Calibri" w:hAnsi="Times New Roman" w:cs="Times New Roman"/>
                <w:sz w:val="24"/>
                <w:szCs w:val="24"/>
              </w:rPr>
              <w:t>Лаборатории современных проблем региональной экономики ИСЭИ УФИЦ РАН</w:t>
            </w:r>
          </w:p>
        </w:tc>
        <w:tc>
          <w:tcPr>
            <w:tcW w:w="0" w:type="auto"/>
            <w:vAlign w:val="center"/>
          </w:tcPr>
          <w:p w14:paraId="5A64C6DC" w14:textId="4CC28FB7" w:rsidR="005625BA" w:rsidRPr="00427077" w:rsidRDefault="00DC0499" w:rsidP="00B174FD">
            <w:pPr>
              <w:widowControl w:val="0"/>
              <w:autoSpaceDE w:val="0"/>
              <w:autoSpaceDN w:val="0"/>
              <w:adjustRightInd w:val="0"/>
              <w:jc w:val="center"/>
              <w:rPr>
                <w:rFonts w:ascii="Times New Roman" w:eastAsia="Calibri" w:hAnsi="Times New Roman" w:cs="Times New Roman"/>
                <w:b/>
                <w:bCs/>
                <w:sz w:val="24"/>
                <w:szCs w:val="24"/>
              </w:rPr>
            </w:pPr>
            <w:r w:rsidRPr="00DC0499">
              <w:rPr>
                <w:rFonts w:ascii="Times New Roman" w:eastAsia="Calibri" w:hAnsi="Times New Roman" w:cs="Times New Roman"/>
                <w:b/>
                <w:bCs/>
                <w:sz w:val="24"/>
                <w:szCs w:val="24"/>
              </w:rPr>
              <w:t>Эволюция целей промышленной политики: международный опыт и реализация в российских условиях</w:t>
            </w:r>
          </w:p>
        </w:tc>
      </w:tr>
      <w:tr w:rsidR="005625BA" w:rsidRPr="00427077" w14:paraId="49C318B2" w14:textId="77777777" w:rsidTr="00B174FD">
        <w:trPr>
          <w:cantSplit/>
        </w:trPr>
        <w:tc>
          <w:tcPr>
            <w:tcW w:w="0" w:type="auto"/>
            <w:vAlign w:val="center"/>
          </w:tcPr>
          <w:p w14:paraId="6383D218"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04CDBD66" w14:textId="44A9FE06" w:rsidR="005625BA" w:rsidRPr="00427077" w:rsidRDefault="00ED533B" w:rsidP="00B174FD">
            <w:pPr>
              <w:widowControl w:val="0"/>
              <w:autoSpaceDE w:val="0"/>
              <w:autoSpaceDN w:val="0"/>
              <w:adjustRightInd w:val="0"/>
              <w:rPr>
                <w:rFonts w:ascii="Times New Roman" w:eastAsia="Calibri" w:hAnsi="Times New Roman" w:cs="Times New Roman"/>
                <w:sz w:val="24"/>
                <w:szCs w:val="24"/>
              </w:rPr>
            </w:pPr>
            <w:r w:rsidRPr="00ED533B">
              <w:rPr>
                <w:rFonts w:ascii="Times New Roman" w:eastAsia="Calibri" w:hAnsi="Times New Roman" w:cs="Times New Roman"/>
                <w:b/>
                <w:bCs/>
                <w:sz w:val="24"/>
                <w:szCs w:val="24"/>
              </w:rPr>
              <w:t xml:space="preserve">Поляков Руслан Константинович </w:t>
            </w:r>
            <w:r w:rsidR="007602D4" w:rsidRPr="007602D4">
              <w:rPr>
                <w:rFonts w:ascii="Times New Roman" w:eastAsia="Calibri" w:hAnsi="Times New Roman" w:cs="Times New Roman"/>
                <w:sz w:val="24"/>
                <w:szCs w:val="24"/>
              </w:rPr>
              <w:t>(Россия, г.</w:t>
            </w:r>
            <w:r w:rsidR="00B174FD">
              <w:rPr>
                <w:rFonts w:ascii="Times New Roman" w:eastAsia="Calibri" w:hAnsi="Times New Roman" w:cs="Times New Roman"/>
                <w:sz w:val="24"/>
                <w:szCs w:val="24"/>
              </w:rPr>
              <w:t> </w:t>
            </w:r>
            <w:r w:rsidRPr="00ED533B">
              <w:rPr>
                <w:rFonts w:ascii="Times New Roman" w:eastAsia="Calibri" w:hAnsi="Times New Roman" w:cs="Times New Roman"/>
                <w:sz w:val="24"/>
                <w:szCs w:val="24"/>
              </w:rPr>
              <w:t>Калининград</w:t>
            </w:r>
            <w:r w:rsidR="007602D4" w:rsidRPr="007602D4">
              <w:rPr>
                <w:rFonts w:ascii="Times New Roman" w:eastAsia="Calibri" w:hAnsi="Times New Roman" w:cs="Times New Roman"/>
                <w:sz w:val="24"/>
                <w:szCs w:val="24"/>
              </w:rPr>
              <w:t xml:space="preserve">) – </w:t>
            </w:r>
            <w:r w:rsidRPr="00ED533B">
              <w:rPr>
                <w:rFonts w:ascii="Times New Roman" w:eastAsia="Calibri" w:hAnsi="Times New Roman" w:cs="Times New Roman"/>
                <w:sz w:val="24"/>
                <w:szCs w:val="24"/>
              </w:rPr>
              <w:t>кандидат экономических наук, доцент, начальник управления научно-исследовательской деятельности, доцент кафедры экономики и финансов, ФГБОУ ВО «Калининградский государственный технический университет»</w:t>
            </w:r>
          </w:p>
        </w:tc>
        <w:tc>
          <w:tcPr>
            <w:tcW w:w="0" w:type="auto"/>
            <w:vAlign w:val="center"/>
          </w:tcPr>
          <w:p w14:paraId="3C5B54A5" w14:textId="16DABF61" w:rsidR="00ED533B" w:rsidRPr="00ED533B" w:rsidRDefault="00ED533B" w:rsidP="00B174FD">
            <w:pPr>
              <w:widowControl w:val="0"/>
              <w:autoSpaceDE w:val="0"/>
              <w:autoSpaceDN w:val="0"/>
              <w:adjustRightInd w:val="0"/>
              <w:jc w:val="center"/>
              <w:rPr>
                <w:rFonts w:ascii="Times New Roman" w:eastAsia="Calibri" w:hAnsi="Times New Roman" w:cs="Times New Roman"/>
                <w:b/>
                <w:bCs/>
                <w:sz w:val="24"/>
                <w:szCs w:val="24"/>
              </w:rPr>
            </w:pPr>
            <w:r w:rsidRPr="00ED533B">
              <w:rPr>
                <w:rFonts w:ascii="Times New Roman" w:eastAsia="Calibri" w:hAnsi="Times New Roman" w:cs="Times New Roman"/>
                <w:b/>
                <w:bCs/>
                <w:sz w:val="24"/>
                <w:szCs w:val="24"/>
              </w:rPr>
              <w:t>Диверсификация экономики Калининградской области:</w:t>
            </w:r>
          </w:p>
          <w:p w14:paraId="63E7AC1F" w14:textId="486A2882" w:rsidR="005625BA" w:rsidRPr="00427077" w:rsidRDefault="00ED533B" w:rsidP="00B174FD">
            <w:pPr>
              <w:widowControl w:val="0"/>
              <w:autoSpaceDE w:val="0"/>
              <w:autoSpaceDN w:val="0"/>
              <w:adjustRightInd w:val="0"/>
              <w:jc w:val="center"/>
              <w:rPr>
                <w:rFonts w:ascii="Times New Roman" w:eastAsia="Calibri" w:hAnsi="Times New Roman" w:cs="Times New Roman"/>
                <w:b/>
                <w:bCs/>
                <w:sz w:val="24"/>
                <w:szCs w:val="24"/>
              </w:rPr>
            </w:pPr>
            <w:r w:rsidRPr="00ED533B">
              <w:rPr>
                <w:rFonts w:ascii="Times New Roman" w:eastAsia="Calibri" w:hAnsi="Times New Roman" w:cs="Times New Roman"/>
                <w:b/>
                <w:bCs/>
                <w:sz w:val="24"/>
                <w:szCs w:val="24"/>
              </w:rPr>
              <w:t>портфельный анализ и оценка вклада отраслевых компонентов роста</w:t>
            </w:r>
          </w:p>
        </w:tc>
      </w:tr>
      <w:tr w:rsidR="005625BA" w:rsidRPr="00427077" w14:paraId="61692ACB" w14:textId="77777777" w:rsidTr="00B174FD">
        <w:trPr>
          <w:cantSplit/>
        </w:trPr>
        <w:tc>
          <w:tcPr>
            <w:tcW w:w="0" w:type="auto"/>
            <w:vAlign w:val="center"/>
          </w:tcPr>
          <w:p w14:paraId="5C975308"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4282FE24" w14:textId="77777777" w:rsidR="005625BA" w:rsidRDefault="004C1A09" w:rsidP="00B174FD">
            <w:pPr>
              <w:widowControl w:val="0"/>
              <w:autoSpaceDE w:val="0"/>
              <w:autoSpaceDN w:val="0"/>
              <w:adjustRightInd w:val="0"/>
              <w:rPr>
                <w:rFonts w:ascii="Times New Roman" w:eastAsia="Calibri" w:hAnsi="Times New Roman" w:cs="Times New Roman"/>
                <w:sz w:val="24"/>
                <w:szCs w:val="24"/>
              </w:rPr>
            </w:pPr>
            <w:r w:rsidRPr="004C1A09">
              <w:rPr>
                <w:rFonts w:ascii="Times New Roman" w:eastAsia="Calibri" w:hAnsi="Times New Roman" w:cs="Times New Roman"/>
                <w:b/>
                <w:bCs/>
                <w:sz w:val="24"/>
                <w:szCs w:val="24"/>
              </w:rPr>
              <w:t xml:space="preserve">Белкин Аркадий Николаевич </w:t>
            </w:r>
            <w:r w:rsidR="007602D4" w:rsidRPr="007602D4">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Вологда</w:t>
            </w:r>
            <w:r w:rsidR="007602D4" w:rsidRPr="007602D4">
              <w:rPr>
                <w:rFonts w:ascii="Times New Roman" w:eastAsia="Calibri" w:hAnsi="Times New Roman" w:cs="Times New Roman"/>
                <w:sz w:val="24"/>
                <w:szCs w:val="24"/>
              </w:rPr>
              <w:t xml:space="preserve">) </w:t>
            </w:r>
            <w:r w:rsidR="007602D4">
              <w:rPr>
                <w:rFonts w:ascii="Times New Roman" w:eastAsia="Calibri" w:hAnsi="Times New Roman" w:cs="Times New Roman"/>
                <w:sz w:val="24"/>
                <w:szCs w:val="24"/>
              </w:rPr>
              <w:t>–</w:t>
            </w:r>
            <w:r w:rsidR="007602D4" w:rsidRPr="007602D4">
              <w:rPr>
                <w:rFonts w:ascii="Times New Roman" w:eastAsia="Calibri" w:hAnsi="Times New Roman" w:cs="Times New Roman"/>
                <w:sz w:val="24"/>
                <w:szCs w:val="24"/>
              </w:rPr>
              <w:t xml:space="preserve"> </w:t>
            </w:r>
            <w:r w:rsidRPr="004C1A09">
              <w:rPr>
                <w:rFonts w:ascii="Times New Roman" w:eastAsia="Calibri" w:hAnsi="Times New Roman" w:cs="Times New Roman"/>
                <w:sz w:val="24"/>
                <w:szCs w:val="24"/>
              </w:rPr>
              <w:t>магистрант ФГБУН Вологодский научный центр Российской академии наук</w:t>
            </w:r>
          </w:p>
          <w:p w14:paraId="65F713AD" w14:textId="425AC533" w:rsidR="004C1A09" w:rsidRPr="007602D4" w:rsidRDefault="004C1A09" w:rsidP="00B174FD">
            <w:pPr>
              <w:widowControl w:val="0"/>
              <w:autoSpaceDE w:val="0"/>
              <w:autoSpaceDN w:val="0"/>
              <w:adjustRightInd w:val="0"/>
              <w:rPr>
                <w:rFonts w:ascii="Times New Roman" w:eastAsia="Calibri" w:hAnsi="Times New Roman" w:cs="Times New Roman"/>
                <w:b/>
                <w:bCs/>
                <w:sz w:val="24"/>
                <w:szCs w:val="24"/>
                <w:highlight w:val="yellow"/>
              </w:rPr>
            </w:pPr>
            <w:r w:rsidRPr="004C1A09">
              <w:rPr>
                <w:rFonts w:ascii="Times New Roman" w:eastAsia="Calibri" w:hAnsi="Times New Roman" w:cs="Times New Roman"/>
                <w:b/>
                <w:bCs/>
                <w:sz w:val="24"/>
                <w:szCs w:val="24"/>
              </w:rPr>
              <w:t xml:space="preserve">Секушина Ирина Анатольевна </w:t>
            </w:r>
            <w:r w:rsidRPr="007602D4">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Вологда</w:t>
            </w:r>
            <w:r w:rsidRPr="007602D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602D4">
              <w:rPr>
                <w:rFonts w:ascii="Times New Roman" w:eastAsia="Calibri" w:hAnsi="Times New Roman" w:cs="Times New Roman"/>
                <w:sz w:val="24"/>
                <w:szCs w:val="24"/>
              </w:rPr>
              <w:t xml:space="preserve"> </w:t>
            </w:r>
            <w:r w:rsidRPr="004C1A09">
              <w:rPr>
                <w:rFonts w:ascii="Times New Roman" w:eastAsia="Calibri" w:hAnsi="Times New Roman" w:cs="Times New Roman"/>
                <w:sz w:val="24"/>
                <w:szCs w:val="24"/>
              </w:rPr>
              <w:t>заместитель заведующего Научно-образовательным центром, старший научный сотрудник, кандидат экономических наук, Вологодский научный центр Российской академии наук</w:t>
            </w:r>
          </w:p>
        </w:tc>
        <w:tc>
          <w:tcPr>
            <w:tcW w:w="0" w:type="auto"/>
            <w:vAlign w:val="center"/>
          </w:tcPr>
          <w:p w14:paraId="52BAC01E" w14:textId="34D696B3" w:rsidR="005625BA" w:rsidRPr="007602D4" w:rsidRDefault="004C1A09" w:rsidP="00B174FD">
            <w:pPr>
              <w:widowControl w:val="0"/>
              <w:autoSpaceDE w:val="0"/>
              <w:autoSpaceDN w:val="0"/>
              <w:adjustRightInd w:val="0"/>
              <w:jc w:val="center"/>
              <w:rPr>
                <w:rFonts w:ascii="Times New Roman" w:eastAsia="Calibri" w:hAnsi="Times New Roman" w:cs="Times New Roman"/>
                <w:b/>
                <w:bCs/>
                <w:sz w:val="24"/>
                <w:szCs w:val="24"/>
              </w:rPr>
            </w:pPr>
            <w:r w:rsidRPr="004C1A09">
              <w:rPr>
                <w:rFonts w:ascii="Times New Roman" w:eastAsia="Calibri" w:hAnsi="Times New Roman" w:cs="Times New Roman"/>
                <w:b/>
                <w:bCs/>
                <w:sz w:val="24"/>
                <w:szCs w:val="24"/>
              </w:rPr>
              <w:t>Отрасль жилищного строительства Вологодской области: состояние, проблемы и факторы развития</w:t>
            </w:r>
          </w:p>
        </w:tc>
      </w:tr>
      <w:tr w:rsidR="005625BA" w:rsidRPr="00427077" w14:paraId="5BA04BED" w14:textId="77777777" w:rsidTr="00B174FD">
        <w:trPr>
          <w:cantSplit/>
        </w:trPr>
        <w:tc>
          <w:tcPr>
            <w:tcW w:w="0" w:type="auto"/>
            <w:vAlign w:val="center"/>
          </w:tcPr>
          <w:p w14:paraId="1A9B9D2B"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5EE931EB" w14:textId="032A69D6" w:rsidR="005625BA" w:rsidRPr="007602D4" w:rsidRDefault="00B37548" w:rsidP="00B174FD">
            <w:pPr>
              <w:widowControl w:val="0"/>
              <w:autoSpaceDE w:val="0"/>
              <w:autoSpaceDN w:val="0"/>
              <w:adjustRightInd w:val="0"/>
              <w:rPr>
                <w:rFonts w:ascii="Times New Roman" w:eastAsia="Calibri" w:hAnsi="Times New Roman" w:cs="Times New Roman"/>
                <w:sz w:val="24"/>
                <w:szCs w:val="24"/>
              </w:rPr>
            </w:pPr>
            <w:r w:rsidRPr="00B37548">
              <w:rPr>
                <w:rFonts w:ascii="Times New Roman" w:eastAsia="Calibri" w:hAnsi="Times New Roman" w:cs="Times New Roman"/>
                <w:b/>
                <w:bCs/>
                <w:sz w:val="24"/>
                <w:szCs w:val="24"/>
              </w:rPr>
              <w:t xml:space="preserve">Воробьева Юлия Сергеевна </w:t>
            </w:r>
            <w:r w:rsidR="007602D4" w:rsidRPr="007602D4">
              <w:rPr>
                <w:rFonts w:ascii="Times New Roman" w:eastAsia="Calibri" w:hAnsi="Times New Roman" w:cs="Times New Roman"/>
                <w:sz w:val="24"/>
                <w:szCs w:val="24"/>
              </w:rPr>
              <w:t xml:space="preserve">(Россия, </w:t>
            </w:r>
            <w:r w:rsidR="001175B7">
              <w:rPr>
                <w:rFonts w:ascii="Times New Roman" w:eastAsia="Calibri" w:hAnsi="Times New Roman" w:cs="Times New Roman"/>
                <w:sz w:val="24"/>
                <w:szCs w:val="24"/>
              </w:rPr>
              <w:t>ДНР, г.</w:t>
            </w:r>
            <w:r w:rsidR="00B174FD">
              <w:rPr>
                <w:rFonts w:ascii="Times New Roman" w:eastAsia="Calibri" w:hAnsi="Times New Roman" w:cs="Times New Roman"/>
                <w:sz w:val="24"/>
                <w:szCs w:val="24"/>
              </w:rPr>
              <w:t> </w:t>
            </w:r>
            <w:r w:rsidR="001175B7">
              <w:rPr>
                <w:rFonts w:ascii="Times New Roman" w:eastAsia="Calibri" w:hAnsi="Times New Roman" w:cs="Times New Roman"/>
                <w:sz w:val="24"/>
                <w:szCs w:val="24"/>
              </w:rPr>
              <w:t>Донецк</w:t>
            </w:r>
            <w:r w:rsidR="007602D4" w:rsidRPr="007602D4">
              <w:rPr>
                <w:rFonts w:ascii="Times New Roman" w:eastAsia="Calibri" w:hAnsi="Times New Roman" w:cs="Times New Roman"/>
                <w:sz w:val="24"/>
                <w:szCs w:val="24"/>
              </w:rPr>
              <w:t>)</w:t>
            </w:r>
            <w:r w:rsidR="007602D4">
              <w:rPr>
                <w:rFonts w:ascii="Times New Roman" w:eastAsia="Calibri" w:hAnsi="Times New Roman" w:cs="Times New Roman"/>
                <w:sz w:val="24"/>
                <w:szCs w:val="24"/>
              </w:rPr>
              <w:t xml:space="preserve"> – </w:t>
            </w:r>
            <w:r w:rsidR="001175B7" w:rsidRPr="001175B7">
              <w:rPr>
                <w:rFonts w:ascii="Times New Roman" w:eastAsia="Calibri" w:hAnsi="Times New Roman" w:cs="Times New Roman"/>
                <w:sz w:val="24"/>
                <w:szCs w:val="24"/>
              </w:rPr>
              <w:t>старший преподаватель, Донецкий государственный университет</w:t>
            </w:r>
          </w:p>
        </w:tc>
        <w:tc>
          <w:tcPr>
            <w:tcW w:w="0" w:type="auto"/>
            <w:vAlign w:val="center"/>
          </w:tcPr>
          <w:p w14:paraId="332CE029" w14:textId="720E278B" w:rsidR="005625BA" w:rsidRPr="007602D4" w:rsidRDefault="00B37548" w:rsidP="00B174FD">
            <w:pPr>
              <w:widowControl w:val="0"/>
              <w:autoSpaceDE w:val="0"/>
              <w:autoSpaceDN w:val="0"/>
              <w:adjustRightInd w:val="0"/>
              <w:jc w:val="center"/>
              <w:rPr>
                <w:rFonts w:ascii="Times New Roman" w:eastAsia="Calibri" w:hAnsi="Times New Roman" w:cs="Times New Roman"/>
                <w:b/>
                <w:bCs/>
                <w:sz w:val="24"/>
                <w:szCs w:val="24"/>
              </w:rPr>
            </w:pPr>
            <w:r w:rsidRPr="00B37548">
              <w:rPr>
                <w:rFonts w:ascii="Times New Roman" w:eastAsia="Calibri" w:hAnsi="Times New Roman" w:cs="Times New Roman"/>
                <w:b/>
                <w:bCs/>
                <w:sz w:val="24"/>
                <w:szCs w:val="24"/>
              </w:rPr>
              <w:t>Теоретический базис пространственной организации региональных социально-экономических систем</w:t>
            </w:r>
          </w:p>
        </w:tc>
      </w:tr>
      <w:tr w:rsidR="005625BA" w:rsidRPr="00427077" w14:paraId="4A2C2090" w14:textId="77777777" w:rsidTr="00B174FD">
        <w:trPr>
          <w:cantSplit/>
        </w:trPr>
        <w:tc>
          <w:tcPr>
            <w:tcW w:w="0" w:type="auto"/>
            <w:vAlign w:val="center"/>
          </w:tcPr>
          <w:p w14:paraId="2F8DA46E"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67E9E7ED" w14:textId="1C64C1EB" w:rsidR="005625BA" w:rsidRPr="007602D4" w:rsidRDefault="00DC089A" w:rsidP="00B174FD">
            <w:pPr>
              <w:widowControl w:val="0"/>
              <w:autoSpaceDE w:val="0"/>
              <w:autoSpaceDN w:val="0"/>
              <w:adjustRightInd w:val="0"/>
              <w:rPr>
                <w:rFonts w:ascii="Times New Roman" w:eastAsia="Calibri" w:hAnsi="Times New Roman" w:cs="Times New Roman"/>
                <w:sz w:val="24"/>
                <w:szCs w:val="24"/>
              </w:rPr>
            </w:pPr>
            <w:r w:rsidRPr="00DC089A">
              <w:rPr>
                <w:rFonts w:ascii="Times New Roman" w:eastAsia="Calibri" w:hAnsi="Times New Roman" w:cs="Times New Roman"/>
                <w:b/>
                <w:bCs/>
                <w:sz w:val="24"/>
                <w:szCs w:val="24"/>
              </w:rPr>
              <w:t xml:space="preserve">Смирнова Елена Викторовна </w:t>
            </w:r>
            <w:r w:rsidR="00625811" w:rsidRPr="00625811">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Оренбург</w:t>
            </w:r>
            <w:r w:rsidR="00625811" w:rsidRPr="00625811">
              <w:rPr>
                <w:rFonts w:ascii="Times New Roman" w:eastAsia="Calibri" w:hAnsi="Times New Roman" w:cs="Times New Roman"/>
                <w:sz w:val="24"/>
                <w:szCs w:val="24"/>
              </w:rPr>
              <w:t xml:space="preserve">) – </w:t>
            </w:r>
            <w:r w:rsidRPr="00DC089A">
              <w:rPr>
                <w:rFonts w:ascii="Times New Roman" w:eastAsia="Calibri" w:hAnsi="Times New Roman" w:cs="Times New Roman"/>
                <w:sz w:val="24"/>
                <w:szCs w:val="24"/>
              </w:rPr>
              <w:t>доктор экономических наук, ведущий научный сотрудник, Оренбургский филиал Института экономики УрО РАН</w:t>
            </w:r>
          </w:p>
        </w:tc>
        <w:tc>
          <w:tcPr>
            <w:tcW w:w="0" w:type="auto"/>
            <w:vAlign w:val="center"/>
          </w:tcPr>
          <w:p w14:paraId="13735261" w14:textId="4EFD072A" w:rsidR="005625BA" w:rsidRPr="007602D4" w:rsidRDefault="00DC089A" w:rsidP="00B174FD">
            <w:pPr>
              <w:widowControl w:val="0"/>
              <w:autoSpaceDE w:val="0"/>
              <w:autoSpaceDN w:val="0"/>
              <w:adjustRightInd w:val="0"/>
              <w:jc w:val="center"/>
              <w:rPr>
                <w:rFonts w:ascii="Times New Roman" w:eastAsia="Calibri" w:hAnsi="Times New Roman" w:cs="Times New Roman"/>
                <w:b/>
                <w:bCs/>
                <w:sz w:val="24"/>
                <w:szCs w:val="24"/>
              </w:rPr>
            </w:pPr>
            <w:r w:rsidRPr="00DC089A">
              <w:rPr>
                <w:rFonts w:ascii="Times New Roman" w:eastAsia="Calibri" w:hAnsi="Times New Roman" w:cs="Times New Roman"/>
                <w:b/>
                <w:bCs/>
                <w:sz w:val="24"/>
                <w:szCs w:val="24"/>
              </w:rPr>
              <w:t>Российско-казахстанское приграничье Уральского экономического района: потенциал устойчивого развития и сотрудничество</w:t>
            </w:r>
          </w:p>
        </w:tc>
      </w:tr>
      <w:tr w:rsidR="005625BA" w:rsidRPr="00427077" w14:paraId="2E1BA968" w14:textId="77777777" w:rsidTr="00B174FD">
        <w:trPr>
          <w:cantSplit/>
        </w:trPr>
        <w:tc>
          <w:tcPr>
            <w:tcW w:w="0" w:type="auto"/>
            <w:vAlign w:val="center"/>
          </w:tcPr>
          <w:p w14:paraId="19EA1F8A"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7CA6D41A" w14:textId="639A0438" w:rsidR="005625BA" w:rsidRDefault="005D38B9" w:rsidP="00B174FD">
            <w:pPr>
              <w:widowControl w:val="0"/>
              <w:autoSpaceDE w:val="0"/>
              <w:autoSpaceDN w:val="0"/>
              <w:adjustRightInd w:val="0"/>
              <w:rPr>
                <w:rFonts w:ascii="Times New Roman" w:eastAsia="Calibri" w:hAnsi="Times New Roman" w:cs="Times New Roman"/>
                <w:sz w:val="24"/>
                <w:szCs w:val="24"/>
              </w:rPr>
            </w:pPr>
            <w:r w:rsidRPr="005D38B9">
              <w:rPr>
                <w:rFonts w:ascii="Times New Roman" w:eastAsia="Calibri" w:hAnsi="Times New Roman" w:cs="Times New Roman"/>
                <w:b/>
                <w:bCs/>
                <w:sz w:val="24"/>
                <w:szCs w:val="24"/>
              </w:rPr>
              <w:t xml:space="preserve">Склярова Анастасия Николаевна </w:t>
            </w:r>
            <w:r w:rsidR="00625811" w:rsidRPr="00625811">
              <w:rPr>
                <w:rFonts w:ascii="Times New Roman" w:eastAsia="Calibri" w:hAnsi="Times New Roman" w:cs="Times New Roman"/>
                <w:sz w:val="24"/>
                <w:szCs w:val="24"/>
              </w:rPr>
              <w:t>(Россия, г.</w:t>
            </w:r>
            <w:r w:rsidR="00B174FD">
              <w:rPr>
                <w:rFonts w:ascii="Times New Roman" w:eastAsia="Calibri" w:hAnsi="Times New Roman" w:cs="Times New Roman"/>
                <w:sz w:val="24"/>
                <w:szCs w:val="24"/>
              </w:rPr>
              <w:t> </w:t>
            </w:r>
            <w:r>
              <w:rPr>
                <w:rFonts w:ascii="Times New Roman" w:eastAsia="Calibri" w:hAnsi="Times New Roman" w:cs="Times New Roman"/>
                <w:sz w:val="24"/>
                <w:szCs w:val="24"/>
              </w:rPr>
              <w:t>Луганск</w:t>
            </w:r>
            <w:r w:rsidR="00625811" w:rsidRPr="00625811">
              <w:rPr>
                <w:rFonts w:ascii="Times New Roman" w:eastAsia="Calibri" w:hAnsi="Times New Roman" w:cs="Times New Roman"/>
                <w:sz w:val="24"/>
                <w:szCs w:val="24"/>
              </w:rPr>
              <w:t xml:space="preserve">) – </w:t>
            </w:r>
            <w:r w:rsidRPr="005D38B9">
              <w:rPr>
                <w:rFonts w:ascii="Times New Roman" w:eastAsia="Calibri" w:hAnsi="Times New Roman" w:cs="Times New Roman"/>
                <w:sz w:val="24"/>
                <w:szCs w:val="24"/>
              </w:rPr>
              <w:t>студент 3-го курса специальности «Экономическая безопасность», Луганский государственный университет им. В. Даля</w:t>
            </w:r>
          </w:p>
          <w:p w14:paraId="45C8A1D6" w14:textId="1584A9BC" w:rsidR="005D38B9" w:rsidRPr="007602D4" w:rsidRDefault="005D38B9" w:rsidP="00B174FD">
            <w:pPr>
              <w:widowControl w:val="0"/>
              <w:autoSpaceDE w:val="0"/>
              <w:autoSpaceDN w:val="0"/>
              <w:adjustRightInd w:val="0"/>
              <w:rPr>
                <w:rFonts w:ascii="Times New Roman" w:eastAsia="Calibri" w:hAnsi="Times New Roman" w:cs="Times New Roman"/>
                <w:sz w:val="24"/>
                <w:szCs w:val="24"/>
              </w:rPr>
            </w:pPr>
            <w:r w:rsidRPr="005D38B9">
              <w:rPr>
                <w:rFonts w:ascii="Times New Roman" w:eastAsia="Calibri" w:hAnsi="Times New Roman" w:cs="Times New Roman"/>
                <w:b/>
                <w:bCs/>
                <w:sz w:val="24"/>
                <w:szCs w:val="24"/>
              </w:rPr>
              <w:t xml:space="preserve">Кислая Татьяна Николаевна </w:t>
            </w:r>
            <w:r w:rsidRPr="00625811">
              <w:rPr>
                <w:rFonts w:ascii="Times New Roman" w:eastAsia="Calibri" w:hAnsi="Times New Roman" w:cs="Times New Roman"/>
                <w:sz w:val="24"/>
                <w:szCs w:val="24"/>
              </w:rPr>
              <w:t xml:space="preserve">(Россия, г. </w:t>
            </w:r>
            <w:r>
              <w:rPr>
                <w:rFonts w:ascii="Times New Roman" w:eastAsia="Calibri" w:hAnsi="Times New Roman" w:cs="Times New Roman"/>
                <w:sz w:val="24"/>
                <w:szCs w:val="24"/>
              </w:rPr>
              <w:t>Луганск</w:t>
            </w:r>
            <w:r w:rsidRPr="00625811">
              <w:rPr>
                <w:rFonts w:ascii="Times New Roman" w:eastAsia="Calibri" w:hAnsi="Times New Roman" w:cs="Times New Roman"/>
                <w:sz w:val="24"/>
                <w:szCs w:val="24"/>
              </w:rPr>
              <w:t xml:space="preserve">) – </w:t>
            </w:r>
            <w:r w:rsidRPr="005D38B9">
              <w:rPr>
                <w:rFonts w:ascii="Times New Roman" w:eastAsia="Calibri" w:hAnsi="Times New Roman" w:cs="Times New Roman"/>
                <w:sz w:val="24"/>
                <w:szCs w:val="24"/>
              </w:rPr>
              <w:t>к.э.н, доцент, доцент каф. Менеджмент и экономическая безопасность</w:t>
            </w:r>
            <w:r>
              <w:rPr>
                <w:rFonts w:ascii="Times New Roman" w:eastAsia="Calibri" w:hAnsi="Times New Roman" w:cs="Times New Roman"/>
                <w:sz w:val="24"/>
                <w:szCs w:val="24"/>
              </w:rPr>
              <w:t xml:space="preserve">, </w:t>
            </w:r>
            <w:r w:rsidRPr="005D38B9">
              <w:rPr>
                <w:rFonts w:ascii="Times New Roman" w:eastAsia="Calibri" w:hAnsi="Times New Roman" w:cs="Times New Roman"/>
                <w:sz w:val="24"/>
                <w:szCs w:val="24"/>
              </w:rPr>
              <w:t>Луганский государственный университет им. В. Даля</w:t>
            </w:r>
          </w:p>
        </w:tc>
        <w:tc>
          <w:tcPr>
            <w:tcW w:w="0" w:type="auto"/>
            <w:vAlign w:val="center"/>
          </w:tcPr>
          <w:p w14:paraId="3CF56B21" w14:textId="73A3BAC1" w:rsidR="005625BA" w:rsidRPr="007602D4" w:rsidRDefault="005D38B9" w:rsidP="00B174FD">
            <w:pPr>
              <w:widowControl w:val="0"/>
              <w:autoSpaceDE w:val="0"/>
              <w:autoSpaceDN w:val="0"/>
              <w:adjustRightInd w:val="0"/>
              <w:jc w:val="center"/>
              <w:rPr>
                <w:rFonts w:ascii="Times New Roman" w:eastAsia="Calibri" w:hAnsi="Times New Roman" w:cs="Times New Roman"/>
                <w:b/>
                <w:bCs/>
                <w:sz w:val="24"/>
                <w:szCs w:val="24"/>
              </w:rPr>
            </w:pPr>
            <w:r w:rsidRPr="005D38B9">
              <w:rPr>
                <w:rFonts w:ascii="Times New Roman" w:eastAsia="Calibri" w:hAnsi="Times New Roman" w:cs="Times New Roman"/>
                <w:b/>
                <w:bCs/>
                <w:sz w:val="24"/>
                <w:szCs w:val="24"/>
              </w:rPr>
              <w:t>Противодействие коррупции в системе экономической безопасности</w:t>
            </w:r>
          </w:p>
        </w:tc>
      </w:tr>
      <w:tr w:rsidR="005625BA" w:rsidRPr="00427077" w14:paraId="0D3BD583" w14:textId="77777777" w:rsidTr="00B174FD">
        <w:trPr>
          <w:cantSplit/>
        </w:trPr>
        <w:tc>
          <w:tcPr>
            <w:tcW w:w="0" w:type="auto"/>
            <w:vAlign w:val="center"/>
          </w:tcPr>
          <w:p w14:paraId="763EBB24"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5F9E5567" w14:textId="2C8A42D5" w:rsidR="005625BA" w:rsidRPr="007602D4" w:rsidRDefault="005D38B9" w:rsidP="00B174FD">
            <w:pPr>
              <w:widowControl w:val="0"/>
              <w:autoSpaceDE w:val="0"/>
              <w:autoSpaceDN w:val="0"/>
              <w:adjustRightInd w:val="0"/>
              <w:rPr>
                <w:rFonts w:ascii="Times New Roman" w:eastAsia="Calibri" w:hAnsi="Times New Roman" w:cs="Times New Roman"/>
                <w:sz w:val="24"/>
                <w:szCs w:val="24"/>
              </w:rPr>
            </w:pPr>
            <w:r w:rsidRPr="005D38B9">
              <w:rPr>
                <w:rFonts w:ascii="Times New Roman" w:eastAsia="Calibri" w:hAnsi="Times New Roman" w:cs="Times New Roman"/>
                <w:b/>
                <w:bCs/>
                <w:sz w:val="24"/>
                <w:szCs w:val="24"/>
              </w:rPr>
              <w:t xml:space="preserve">Губанова Елена Сергеевна </w:t>
            </w:r>
            <w:r w:rsidR="00B11FEF" w:rsidRPr="00B11FEF">
              <w:rPr>
                <w:rFonts w:ascii="Times New Roman" w:eastAsia="Calibri" w:hAnsi="Times New Roman" w:cs="Times New Roman"/>
                <w:sz w:val="24"/>
                <w:szCs w:val="24"/>
              </w:rPr>
              <w:t xml:space="preserve">(Россия, </w:t>
            </w:r>
            <w:r w:rsidR="00B174FD">
              <w:rPr>
                <w:rFonts w:ascii="Times New Roman" w:eastAsia="Calibri" w:hAnsi="Times New Roman" w:cs="Times New Roman"/>
                <w:sz w:val="24"/>
                <w:szCs w:val="24"/>
              </w:rPr>
              <w:t xml:space="preserve">г. </w:t>
            </w:r>
            <w:r>
              <w:rPr>
                <w:rFonts w:ascii="Times New Roman" w:eastAsia="Calibri" w:hAnsi="Times New Roman" w:cs="Times New Roman"/>
                <w:sz w:val="24"/>
                <w:szCs w:val="24"/>
              </w:rPr>
              <w:t>Вологда</w:t>
            </w:r>
            <w:r w:rsidR="00B11FEF" w:rsidRPr="00B11FEF">
              <w:rPr>
                <w:rFonts w:ascii="Times New Roman" w:eastAsia="Calibri" w:hAnsi="Times New Roman" w:cs="Times New Roman"/>
                <w:sz w:val="24"/>
                <w:szCs w:val="24"/>
              </w:rPr>
              <w:t xml:space="preserve">) – </w:t>
            </w:r>
            <w:r w:rsidRPr="005D38B9">
              <w:rPr>
                <w:rFonts w:ascii="Times New Roman" w:eastAsia="Calibri" w:hAnsi="Times New Roman" w:cs="Times New Roman"/>
                <w:sz w:val="24"/>
                <w:szCs w:val="24"/>
              </w:rPr>
              <w:t>доктор экономических наук, профессор, профессор кафедры инновационного менеджмента и управления проектами, Вологодский государственный университет</w:t>
            </w:r>
          </w:p>
        </w:tc>
        <w:tc>
          <w:tcPr>
            <w:tcW w:w="0" w:type="auto"/>
            <w:vAlign w:val="center"/>
          </w:tcPr>
          <w:p w14:paraId="4941DBA0" w14:textId="60ECAE40" w:rsidR="005D38B9" w:rsidRPr="005D38B9" w:rsidRDefault="005D38B9" w:rsidP="00B174FD">
            <w:pPr>
              <w:widowControl w:val="0"/>
              <w:autoSpaceDE w:val="0"/>
              <w:autoSpaceDN w:val="0"/>
              <w:adjustRightInd w:val="0"/>
              <w:jc w:val="center"/>
              <w:rPr>
                <w:rFonts w:ascii="Times New Roman" w:eastAsia="Calibri" w:hAnsi="Times New Roman" w:cs="Times New Roman"/>
                <w:b/>
                <w:bCs/>
                <w:sz w:val="24"/>
                <w:szCs w:val="24"/>
              </w:rPr>
            </w:pPr>
            <w:r w:rsidRPr="005D38B9">
              <w:rPr>
                <w:rFonts w:ascii="Times New Roman" w:eastAsia="Calibri" w:hAnsi="Times New Roman" w:cs="Times New Roman"/>
                <w:b/>
                <w:bCs/>
                <w:sz w:val="24"/>
                <w:szCs w:val="24"/>
              </w:rPr>
              <w:t>Пространственная асимметрия инвестиционных процессов</w:t>
            </w:r>
          </w:p>
          <w:p w14:paraId="583F3E09" w14:textId="50B743EA" w:rsidR="005625BA" w:rsidRPr="007602D4" w:rsidRDefault="005D38B9" w:rsidP="00B174FD">
            <w:pPr>
              <w:widowControl w:val="0"/>
              <w:autoSpaceDE w:val="0"/>
              <w:autoSpaceDN w:val="0"/>
              <w:adjustRightInd w:val="0"/>
              <w:jc w:val="center"/>
              <w:rPr>
                <w:rFonts w:ascii="Times New Roman" w:eastAsia="Calibri" w:hAnsi="Times New Roman" w:cs="Times New Roman"/>
                <w:b/>
                <w:bCs/>
                <w:sz w:val="24"/>
                <w:szCs w:val="24"/>
              </w:rPr>
            </w:pPr>
            <w:r w:rsidRPr="005D38B9">
              <w:rPr>
                <w:rFonts w:ascii="Times New Roman" w:eastAsia="Calibri" w:hAnsi="Times New Roman" w:cs="Times New Roman"/>
                <w:b/>
                <w:bCs/>
                <w:sz w:val="24"/>
                <w:szCs w:val="24"/>
              </w:rPr>
              <w:t>в регионе</w:t>
            </w:r>
          </w:p>
        </w:tc>
      </w:tr>
      <w:tr w:rsidR="005625BA" w:rsidRPr="00427077" w14:paraId="172F8B69" w14:textId="77777777" w:rsidTr="00B174FD">
        <w:trPr>
          <w:cantSplit/>
        </w:trPr>
        <w:tc>
          <w:tcPr>
            <w:tcW w:w="0" w:type="auto"/>
            <w:vAlign w:val="center"/>
          </w:tcPr>
          <w:p w14:paraId="4B7AA7D4"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3B85546C" w14:textId="372494B2" w:rsidR="005625BA" w:rsidRPr="007602D4" w:rsidRDefault="00EC5C00" w:rsidP="00B174FD">
            <w:pPr>
              <w:widowControl w:val="0"/>
              <w:autoSpaceDE w:val="0"/>
              <w:autoSpaceDN w:val="0"/>
              <w:adjustRightInd w:val="0"/>
              <w:rPr>
                <w:rFonts w:ascii="Times New Roman" w:eastAsia="Calibri" w:hAnsi="Times New Roman" w:cs="Times New Roman"/>
                <w:sz w:val="24"/>
                <w:szCs w:val="24"/>
              </w:rPr>
            </w:pPr>
            <w:r w:rsidRPr="00EC5C00">
              <w:rPr>
                <w:rFonts w:ascii="Times New Roman" w:eastAsia="Calibri" w:hAnsi="Times New Roman" w:cs="Times New Roman"/>
                <w:b/>
                <w:bCs/>
                <w:sz w:val="24"/>
                <w:szCs w:val="24"/>
              </w:rPr>
              <w:t xml:space="preserve">Лебедева Марина Анатольевна </w:t>
            </w:r>
            <w:r w:rsidR="00B11FEF" w:rsidRPr="00B11FEF">
              <w:rPr>
                <w:rFonts w:ascii="Times New Roman" w:eastAsia="Calibri" w:hAnsi="Times New Roman" w:cs="Times New Roman"/>
                <w:sz w:val="24"/>
                <w:szCs w:val="24"/>
              </w:rPr>
              <w:t xml:space="preserve">(Россия, </w:t>
            </w:r>
            <w:r w:rsidR="00B174FD">
              <w:rPr>
                <w:rFonts w:ascii="Times New Roman" w:eastAsia="Calibri" w:hAnsi="Times New Roman" w:cs="Times New Roman"/>
                <w:sz w:val="24"/>
                <w:szCs w:val="24"/>
              </w:rPr>
              <w:t xml:space="preserve">г. </w:t>
            </w:r>
            <w:r w:rsidR="00B11FEF" w:rsidRPr="00B11FEF">
              <w:rPr>
                <w:rFonts w:ascii="Times New Roman" w:eastAsia="Calibri" w:hAnsi="Times New Roman" w:cs="Times New Roman"/>
                <w:sz w:val="24"/>
                <w:szCs w:val="24"/>
              </w:rPr>
              <w:t xml:space="preserve">Вологда) – </w:t>
            </w:r>
            <w:r w:rsidRPr="00EC5C00">
              <w:rPr>
                <w:rFonts w:ascii="Times New Roman" w:eastAsia="Calibri" w:hAnsi="Times New Roman" w:cs="Times New Roman"/>
                <w:sz w:val="24"/>
                <w:szCs w:val="24"/>
              </w:rPr>
              <w:t>научный сотрудник, Вологодский научный центр Российской академии наук</w:t>
            </w:r>
          </w:p>
        </w:tc>
        <w:tc>
          <w:tcPr>
            <w:tcW w:w="0" w:type="auto"/>
            <w:vAlign w:val="center"/>
          </w:tcPr>
          <w:p w14:paraId="05047600" w14:textId="3A43AE60" w:rsidR="005625BA" w:rsidRPr="007602D4" w:rsidRDefault="00EC5C00" w:rsidP="00B174FD">
            <w:pPr>
              <w:widowControl w:val="0"/>
              <w:autoSpaceDE w:val="0"/>
              <w:autoSpaceDN w:val="0"/>
              <w:adjustRightInd w:val="0"/>
              <w:jc w:val="center"/>
              <w:rPr>
                <w:rFonts w:ascii="Times New Roman" w:eastAsia="Calibri" w:hAnsi="Times New Roman" w:cs="Times New Roman"/>
                <w:b/>
                <w:bCs/>
                <w:sz w:val="24"/>
                <w:szCs w:val="24"/>
              </w:rPr>
            </w:pPr>
            <w:r w:rsidRPr="00EC5C00">
              <w:rPr>
                <w:rFonts w:ascii="Times New Roman" w:eastAsia="Calibri" w:hAnsi="Times New Roman" w:cs="Times New Roman"/>
                <w:b/>
                <w:bCs/>
                <w:sz w:val="24"/>
                <w:szCs w:val="24"/>
              </w:rPr>
              <w:t>Картографический метод в оценке качества городской среды малых городов</w:t>
            </w:r>
          </w:p>
        </w:tc>
      </w:tr>
      <w:tr w:rsidR="005625BA" w:rsidRPr="00427077" w14:paraId="750E0468" w14:textId="77777777" w:rsidTr="00B174FD">
        <w:trPr>
          <w:cantSplit/>
        </w:trPr>
        <w:tc>
          <w:tcPr>
            <w:tcW w:w="0" w:type="auto"/>
            <w:vAlign w:val="center"/>
          </w:tcPr>
          <w:p w14:paraId="1603F178" w14:textId="77777777" w:rsidR="005625BA" w:rsidRPr="001706F7" w:rsidRDefault="005625BA"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30535685" w14:textId="679FBD3B" w:rsidR="005625BA" w:rsidRPr="00427077" w:rsidRDefault="00EC5C00" w:rsidP="00B174FD">
            <w:pPr>
              <w:widowControl w:val="0"/>
              <w:autoSpaceDE w:val="0"/>
              <w:autoSpaceDN w:val="0"/>
              <w:adjustRightInd w:val="0"/>
              <w:rPr>
                <w:rFonts w:ascii="Times New Roman" w:eastAsia="Calibri" w:hAnsi="Times New Roman" w:cs="Times New Roman"/>
                <w:sz w:val="24"/>
                <w:szCs w:val="24"/>
              </w:rPr>
            </w:pPr>
            <w:r w:rsidRPr="00EC5C00">
              <w:rPr>
                <w:rFonts w:ascii="Times New Roman" w:eastAsia="Calibri" w:hAnsi="Times New Roman" w:cs="Times New Roman"/>
                <w:b/>
                <w:bCs/>
                <w:sz w:val="24"/>
                <w:szCs w:val="24"/>
              </w:rPr>
              <w:t xml:space="preserve">Мухаметова Айгуль Данияровна </w:t>
            </w:r>
            <w:r w:rsidR="00A03B8F" w:rsidRPr="00A03B8F">
              <w:rPr>
                <w:rFonts w:ascii="Times New Roman" w:eastAsia="Calibri" w:hAnsi="Times New Roman" w:cs="Times New Roman"/>
                <w:sz w:val="24"/>
                <w:szCs w:val="24"/>
              </w:rPr>
              <w:t xml:space="preserve">(Россия, </w:t>
            </w:r>
            <w:r>
              <w:rPr>
                <w:rFonts w:ascii="Times New Roman" w:eastAsia="Calibri" w:hAnsi="Times New Roman" w:cs="Times New Roman"/>
                <w:sz w:val="24"/>
                <w:szCs w:val="24"/>
              </w:rPr>
              <w:t>г. Уфа</w:t>
            </w:r>
            <w:r w:rsidR="00A03B8F" w:rsidRPr="00A03B8F">
              <w:rPr>
                <w:rFonts w:ascii="Times New Roman" w:eastAsia="Calibri" w:hAnsi="Times New Roman" w:cs="Times New Roman"/>
                <w:sz w:val="24"/>
                <w:szCs w:val="24"/>
              </w:rPr>
              <w:t xml:space="preserve">) </w:t>
            </w:r>
            <w:r w:rsidR="00A03B8F" w:rsidRPr="00B11FEF">
              <w:rPr>
                <w:rFonts w:ascii="Times New Roman" w:eastAsia="Calibri" w:hAnsi="Times New Roman" w:cs="Times New Roman"/>
                <w:sz w:val="24"/>
                <w:szCs w:val="24"/>
              </w:rPr>
              <w:t xml:space="preserve">– </w:t>
            </w:r>
            <w:r w:rsidRPr="00EC5C00">
              <w:rPr>
                <w:rFonts w:ascii="Times New Roman" w:eastAsia="Calibri" w:hAnsi="Times New Roman" w:cs="Times New Roman"/>
                <w:sz w:val="24"/>
                <w:szCs w:val="24"/>
              </w:rPr>
              <w:t>старший пре</w:t>
            </w:r>
            <w:r>
              <w:rPr>
                <w:rFonts w:ascii="Times New Roman" w:eastAsia="Calibri" w:hAnsi="Times New Roman" w:cs="Times New Roman"/>
                <w:sz w:val="24"/>
                <w:szCs w:val="24"/>
              </w:rPr>
              <w:t>по</w:t>
            </w:r>
            <w:r w:rsidRPr="00EC5C00">
              <w:rPr>
                <w:rFonts w:ascii="Times New Roman" w:eastAsia="Calibri" w:hAnsi="Times New Roman" w:cs="Times New Roman"/>
                <w:sz w:val="24"/>
                <w:szCs w:val="24"/>
              </w:rPr>
              <w:t>д</w:t>
            </w:r>
            <w:r>
              <w:rPr>
                <w:rFonts w:ascii="Times New Roman" w:eastAsia="Calibri" w:hAnsi="Times New Roman" w:cs="Times New Roman"/>
                <w:sz w:val="24"/>
                <w:szCs w:val="24"/>
              </w:rPr>
              <w:t>а</w:t>
            </w:r>
            <w:r w:rsidRPr="00EC5C00">
              <w:rPr>
                <w:rFonts w:ascii="Times New Roman" w:eastAsia="Calibri" w:hAnsi="Times New Roman" w:cs="Times New Roman"/>
                <w:sz w:val="24"/>
                <w:szCs w:val="24"/>
              </w:rPr>
              <w:t>ватель кафедры экономической теории и регионального развития, ФГБОУ ВО «Уфимский университет науки и технологий»</w:t>
            </w:r>
          </w:p>
        </w:tc>
        <w:tc>
          <w:tcPr>
            <w:tcW w:w="0" w:type="auto"/>
            <w:vAlign w:val="center"/>
          </w:tcPr>
          <w:p w14:paraId="082B0290" w14:textId="6899D53A" w:rsidR="005625BA" w:rsidRPr="00341393" w:rsidRDefault="00EC5C00" w:rsidP="00B174FD">
            <w:pPr>
              <w:widowControl w:val="0"/>
              <w:autoSpaceDE w:val="0"/>
              <w:autoSpaceDN w:val="0"/>
              <w:adjustRightInd w:val="0"/>
              <w:jc w:val="center"/>
              <w:rPr>
                <w:rFonts w:ascii="Times New Roman" w:eastAsia="Calibri" w:hAnsi="Times New Roman" w:cs="Times New Roman"/>
                <w:b/>
                <w:bCs/>
                <w:sz w:val="24"/>
                <w:szCs w:val="24"/>
              </w:rPr>
            </w:pPr>
            <w:r w:rsidRPr="00EC5C00">
              <w:rPr>
                <w:rFonts w:ascii="Times New Roman" w:eastAsia="Calibri" w:hAnsi="Times New Roman" w:cs="Times New Roman"/>
                <w:b/>
                <w:bCs/>
                <w:sz w:val="24"/>
                <w:szCs w:val="24"/>
              </w:rPr>
              <w:t>Факторы межрегиональной вариативности производительности труда в субъектах Российской Федерации</w:t>
            </w:r>
          </w:p>
        </w:tc>
      </w:tr>
      <w:tr w:rsidR="001A507E" w:rsidRPr="00427077" w14:paraId="2EF48AB0" w14:textId="77777777" w:rsidTr="00B174FD">
        <w:trPr>
          <w:cantSplit/>
        </w:trPr>
        <w:tc>
          <w:tcPr>
            <w:tcW w:w="0" w:type="auto"/>
            <w:vAlign w:val="center"/>
          </w:tcPr>
          <w:p w14:paraId="2E26F965" w14:textId="77777777" w:rsidR="001A507E" w:rsidRPr="001706F7" w:rsidRDefault="001A507E" w:rsidP="00D15289">
            <w:pPr>
              <w:pStyle w:val="a6"/>
              <w:widowControl w:val="0"/>
              <w:numPr>
                <w:ilvl w:val="0"/>
                <w:numId w:val="11"/>
              </w:numPr>
              <w:autoSpaceDE w:val="0"/>
              <w:autoSpaceDN w:val="0"/>
              <w:adjustRightInd w:val="0"/>
              <w:spacing w:after="0" w:line="240" w:lineRule="auto"/>
              <w:ind w:left="0" w:firstLine="0"/>
              <w:jc w:val="both"/>
              <w:rPr>
                <w:rFonts w:ascii="Times New Roman" w:eastAsia="Calibri" w:hAnsi="Times New Roman" w:cs="Times New Roman"/>
                <w:sz w:val="24"/>
                <w:szCs w:val="24"/>
              </w:rPr>
            </w:pPr>
          </w:p>
        </w:tc>
        <w:tc>
          <w:tcPr>
            <w:tcW w:w="0" w:type="auto"/>
            <w:vAlign w:val="center"/>
          </w:tcPr>
          <w:p w14:paraId="283A72E2" w14:textId="38BB8E15" w:rsidR="001A507E" w:rsidRPr="001A507E" w:rsidRDefault="001A507E" w:rsidP="00B174FD">
            <w:pPr>
              <w:widowControl w:val="0"/>
              <w:autoSpaceDE w:val="0"/>
              <w:autoSpaceDN w:val="0"/>
              <w:adjustRightInd w:val="0"/>
              <w:rPr>
                <w:rFonts w:ascii="Times New Roman" w:eastAsia="Calibri" w:hAnsi="Times New Roman" w:cs="Times New Roman"/>
                <w:sz w:val="24"/>
                <w:szCs w:val="24"/>
              </w:rPr>
            </w:pPr>
            <w:r w:rsidRPr="001A507E">
              <w:rPr>
                <w:rFonts w:ascii="Times New Roman" w:eastAsia="Calibri" w:hAnsi="Times New Roman" w:cs="Times New Roman"/>
                <w:b/>
                <w:bCs/>
                <w:sz w:val="24"/>
                <w:szCs w:val="24"/>
              </w:rPr>
              <w:t>Трофимова Ярослава Владимировна</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(Россия, г. Уфа) – </w:t>
            </w:r>
            <w:r w:rsidRPr="001A507E">
              <w:rPr>
                <w:rFonts w:ascii="Times New Roman" w:eastAsia="Calibri" w:hAnsi="Times New Roman" w:cs="Times New Roman"/>
                <w:sz w:val="24"/>
                <w:szCs w:val="24"/>
              </w:rPr>
              <w:t>кандидат экономических наук, доцент, старший научный сотрудник Института социально-экономических исследований Уфимского Федерального Исследовательского Центра Российской Академии Наук</w:t>
            </w:r>
          </w:p>
        </w:tc>
        <w:tc>
          <w:tcPr>
            <w:tcW w:w="0" w:type="auto"/>
            <w:vAlign w:val="center"/>
          </w:tcPr>
          <w:p w14:paraId="6555FDC0" w14:textId="035F59CA" w:rsidR="001A507E" w:rsidRPr="00EC5C00" w:rsidRDefault="001A507E" w:rsidP="00B174FD">
            <w:pPr>
              <w:widowControl w:val="0"/>
              <w:autoSpaceDE w:val="0"/>
              <w:autoSpaceDN w:val="0"/>
              <w:adjustRightInd w:val="0"/>
              <w:jc w:val="center"/>
              <w:rPr>
                <w:rFonts w:ascii="Times New Roman" w:eastAsia="Calibri" w:hAnsi="Times New Roman" w:cs="Times New Roman"/>
                <w:b/>
                <w:bCs/>
                <w:sz w:val="24"/>
                <w:szCs w:val="24"/>
              </w:rPr>
            </w:pPr>
            <w:r w:rsidRPr="001A507E">
              <w:rPr>
                <w:rFonts w:ascii="Times New Roman" w:eastAsia="Calibri" w:hAnsi="Times New Roman" w:cs="Times New Roman"/>
                <w:b/>
                <w:bCs/>
                <w:sz w:val="24"/>
                <w:szCs w:val="24"/>
              </w:rPr>
              <w:t>Опыт интеграции (на примере региона Рур</w:t>
            </w:r>
            <w:r>
              <w:rPr>
                <w:rFonts w:ascii="Times New Roman" w:eastAsia="Calibri" w:hAnsi="Times New Roman" w:cs="Times New Roman"/>
                <w:b/>
                <w:bCs/>
                <w:sz w:val="24"/>
                <w:szCs w:val="24"/>
              </w:rPr>
              <w:t>)</w:t>
            </w:r>
          </w:p>
        </w:tc>
      </w:tr>
    </w:tbl>
    <w:p w14:paraId="1A2AC3A6" w14:textId="77777777" w:rsidR="00B174FD" w:rsidRDefault="00B174FD">
      <w:pPr>
        <w:rPr>
          <w:rFonts w:ascii="Times New Roman" w:hAnsi="Times New Roman" w:cs="Times New Roman"/>
          <w:b/>
          <w:sz w:val="24"/>
          <w:szCs w:val="24"/>
        </w:rPr>
      </w:pPr>
    </w:p>
    <w:p w14:paraId="461A1E7F" w14:textId="57419BEF" w:rsidR="00E2496B" w:rsidRPr="0043218B" w:rsidRDefault="00E2496B" w:rsidP="00E2496B">
      <w:pPr>
        <w:spacing w:after="0" w:line="240" w:lineRule="auto"/>
        <w:jc w:val="center"/>
        <w:rPr>
          <w:rFonts w:ascii="Times New Roman" w:hAnsi="Times New Roman" w:cs="Times New Roman"/>
          <w:b/>
          <w:sz w:val="24"/>
          <w:szCs w:val="24"/>
        </w:rPr>
      </w:pPr>
      <w:r w:rsidRPr="0043218B">
        <w:rPr>
          <w:rFonts w:ascii="Times New Roman" w:hAnsi="Times New Roman" w:cs="Times New Roman"/>
          <w:b/>
          <w:sz w:val="24"/>
          <w:szCs w:val="24"/>
        </w:rPr>
        <w:t>СЕКЦИЯ 3. «ПРОБЛЕМЫ И АКТУАЛЬНЫЕ ВОПРОСЫ</w:t>
      </w:r>
    </w:p>
    <w:p w14:paraId="76D9EBDE" w14:textId="0841244C" w:rsidR="00E2496B" w:rsidRPr="0043218B" w:rsidRDefault="00E2496B" w:rsidP="00E2496B">
      <w:pPr>
        <w:spacing w:after="0" w:line="240" w:lineRule="auto"/>
        <w:jc w:val="center"/>
        <w:rPr>
          <w:rFonts w:ascii="Times New Roman" w:hAnsi="Times New Roman" w:cs="Times New Roman"/>
          <w:b/>
          <w:sz w:val="24"/>
          <w:szCs w:val="24"/>
        </w:rPr>
      </w:pPr>
      <w:r w:rsidRPr="0043218B">
        <w:rPr>
          <w:rFonts w:ascii="Times New Roman" w:hAnsi="Times New Roman" w:cs="Times New Roman"/>
          <w:b/>
          <w:sz w:val="24"/>
          <w:szCs w:val="24"/>
        </w:rPr>
        <w:t>РАЗВИТИЯ ФИНАНСОВОЙ СИСТЕМЫ»</w:t>
      </w:r>
    </w:p>
    <w:p w14:paraId="213A964A" w14:textId="77777777" w:rsidR="00E2496B" w:rsidRPr="0043218B" w:rsidRDefault="00E2496B" w:rsidP="00E2496B">
      <w:pPr>
        <w:spacing w:after="0" w:line="240" w:lineRule="auto"/>
        <w:jc w:val="both"/>
        <w:rPr>
          <w:rFonts w:ascii="Times New Roman" w:hAnsi="Times New Roman" w:cs="Times New Roman"/>
          <w:b/>
          <w:sz w:val="24"/>
          <w:szCs w:val="24"/>
        </w:rPr>
      </w:pPr>
      <w:r w:rsidRPr="0043218B">
        <w:rPr>
          <w:rFonts w:ascii="Times New Roman" w:hAnsi="Times New Roman" w:cs="Times New Roman"/>
          <w:b/>
          <w:sz w:val="24"/>
          <w:szCs w:val="24"/>
        </w:rPr>
        <w:t>Модераторы:</w:t>
      </w:r>
    </w:p>
    <w:p w14:paraId="41F01277" w14:textId="7D0F9C8A" w:rsidR="009324F8" w:rsidRPr="00700470" w:rsidRDefault="00700470" w:rsidP="009324F8">
      <w:pPr>
        <w:widowControl w:val="0"/>
        <w:shd w:val="clear" w:color="auto" w:fill="FFFFFF"/>
        <w:spacing w:after="0" w:line="240" w:lineRule="auto"/>
        <w:ind w:firstLine="567"/>
        <w:jc w:val="both"/>
        <w:rPr>
          <w:rFonts w:ascii="Times New Roman" w:eastAsia="Times New Roman" w:hAnsi="Times New Roman"/>
          <w:color w:val="000000"/>
          <w:spacing w:val="-4"/>
          <w:kern w:val="24"/>
          <w:sz w:val="24"/>
          <w:lang w:eastAsia="ru-RU"/>
        </w:rPr>
      </w:pPr>
      <w:r w:rsidRPr="00700470">
        <w:rPr>
          <w:rFonts w:ascii="Times New Roman" w:eastAsia="Times New Roman" w:hAnsi="Times New Roman"/>
          <w:i/>
          <w:iCs/>
          <w:color w:val="000000"/>
          <w:spacing w:val="-4"/>
          <w:kern w:val="24"/>
          <w:sz w:val="24"/>
          <w:lang w:eastAsia="ru-RU"/>
        </w:rPr>
        <w:t xml:space="preserve">Копытова Екатерина Дмитриевна – </w:t>
      </w:r>
      <w:r w:rsidRPr="00700470">
        <w:rPr>
          <w:rFonts w:ascii="Times New Roman" w:eastAsia="Times New Roman" w:hAnsi="Times New Roman"/>
          <w:color w:val="000000"/>
          <w:spacing w:val="-4"/>
          <w:kern w:val="24"/>
          <w:sz w:val="24"/>
          <w:lang w:eastAsia="ru-RU"/>
        </w:rPr>
        <w:t>научный сотрудник лаборатории исследования проблем управления пространственными социально-экономическими системами центра исследования пространственного развития социально-экономических систем, кандидат экономических наук. E-mail: ekaterina-razgylina@yandex.ru</w:t>
      </w:r>
    </w:p>
    <w:p w14:paraId="4B12FB95" w14:textId="0DAE1619" w:rsidR="00E2496B" w:rsidRDefault="00700470" w:rsidP="00700470">
      <w:pPr>
        <w:widowControl w:val="0"/>
        <w:shd w:val="clear" w:color="auto" w:fill="FFFFFF"/>
        <w:spacing w:after="0" w:line="240" w:lineRule="auto"/>
        <w:ind w:firstLine="567"/>
        <w:jc w:val="both"/>
        <w:rPr>
          <w:rFonts w:ascii="Times New Roman" w:eastAsia="Times New Roman" w:hAnsi="Times New Roman"/>
          <w:color w:val="000000"/>
          <w:spacing w:val="-4"/>
          <w:kern w:val="24"/>
          <w:sz w:val="24"/>
          <w:lang w:eastAsia="ru-RU"/>
        </w:rPr>
      </w:pPr>
      <w:r w:rsidRPr="00700470">
        <w:rPr>
          <w:rFonts w:ascii="Times New Roman" w:eastAsia="Times New Roman" w:hAnsi="Times New Roman"/>
          <w:i/>
          <w:iCs/>
          <w:color w:val="000000"/>
          <w:spacing w:val="-4"/>
          <w:kern w:val="24"/>
          <w:sz w:val="24"/>
          <w:lang w:eastAsia="ru-RU"/>
        </w:rPr>
        <w:t>Гончарук Данила Сергеевич</w:t>
      </w:r>
      <w:r w:rsidRPr="00700470">
        <w:rPr>
          <w:rFonts w:ascii="Times New Roman" w:eastAsia="Times New Roman" w:hAnsi="Times New Roman"/>
          <w:color w:val="000000"/>
          <w:spacing w:val="-4"/>
          <w:kern w:val="24"/>
          <w:sz w:val="24"/>
          <w:lang w:eastAsia="ru-RU"/>
        </w:rPr>
        <w:t xml:space="preserve"> – инженер-исследователь центра финансовых исследований ФГБУН ВолНЦ РАН.   E-mail: </w:t>
      </w:r>
      <w:r w:rsidRPr="00B174FD">
        <w:rPr>
          <w:rFonts w:ascii="Times New Roman" w:eastAsia="Times New Roman" w:hAnsi="Times New Roman"/>
          <w:spacing w:val="-4"/>
          <w:kern w:val="24"/>
          <w:sz w:val="24"/>
          <w:lang w:eastAsia="ru-RU"/>
        </w:rPr>
        <w:t>danila_gon4aruk@mail.ru</w:t>
      </w:r>
    </w:p>
    <w:p w14:paraId="68DDD91F" w14:textId="77777777" w:rsidR="00700470" w:rsidRPr="00700470" w:rsidRDefault="00700470" w:rsidP="00700470">
      <w:pPr>
        <w:widowControl w:val="0"/>
        <w:shd w:val="clear" w:color="auto" w:fill="FFFFFF"/>
        <w:spacing w:after="0" w:line="240" w:lineRule="auto"/>
        <w:ind w:firstLine="567"/>
        <w:jc w:val="both"/>
        <w:rPr>
          <w:rFonts w:ascii="Times New Roman" w:eastAsia="Times New Roman" w:hAnsi="Times New Roman"/>
          <w:color w:val="000000"/>
          <w:spacing w:val="-4"/>
          <w:kern w:val="24"/>
          <w:sz w:val="24"/>
          <w:lang w:eastAsia="ru-RU"/>
        </w:rPr>
      </w:pPr>
    </w:p>
    <w:p w14:paraId="13473447" w14:textId="2DAD4FBA" w:rsidR="00E50A4C" w:rsidRDefault="00E50A4C" w:rsidP="00E50A4C">
      <w:pPr>
        <w:spacing w:after="0" w:line="240" w:lineRule="auto"/>
        <w:jc w:val="both"/>
        <w:rPr>
          <w:rFonts w:ascii="Times New Roman" w:hAnsi="Times New Roman" w:cs="Times New Roman"/>
          <w:b/>
          <w:sz w:val="24"/>
          <w:szCs w:val="24"/>
        </w:rPr>
      </w:pPr>
      <w:r w:rsidRPr="0044125B">
        <w:rPr>
          <w:rFonts w:ascii="Times New Roman" w:hAnsi="Times New Roman" w:cs="Times New Roman"/>
          <w:b/>
          <w:sz w:val="24"/>
          <w:szCs w:val="24"/>
        </w:rPr>
        <w:t>Докладчики:</w:t>
      </w:r>
    </w:p>
    <w:p w14:paraId="6CD8546E" w14:textId="77777777" w:rsidR="00E50A4C" w:rsidRPr="0044125B" w:rsidRDefault="00E50A4C" w:rsidP="00E50A4C">
      <w:pPr>
        <w:spacing w:after="0" w:line="240" w:lineRule="auto"/>
        <w:jc w:val="both"/>
        <w:rPr>
          <w:rFonts w:ascii="Times New Roman" w:hAnsi="Times New Roman" w:cs="Times New Roman"/>
          <w:b/>
          <w:sz w:val="24"/>
          <w:szCs w:val="24"/>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389"/>
        <w:gridCol w:w="5822"/>
        <w:gridCol w:w="3875"/>
      </w:tblGrid>
      <w:tr w:rsidR="00640461" w:rsidRPr="00E50A4C" w14:paraId="4728FD30" w14:textId="77777777" w:rsidTr="00B174FD">
        <w:trPr>
          <w:cantSplit/>
          <w:tblHeader/>
        </w:trPr>
        <w:tc>
          <w:tcPr>
            <w:tcW w:w="0" w:type="auto"/>
            <w:shd w:val="clear" w:color="auto" w:fill="auto"/>
            <w:tcMar>
              <w:top w:w="80" w:type="dxa"/>
              <w:left w:w="80" w:type="dxa"/>
              <w:bottom w:w="80" w:type="dxa"/>
              <w:right w:w="80" w:type="dxa"/>
            </w:tcMar>
            <w:vAlign w:val="center"/>
          </w:tcPr>
          <w:p w14:paraId="007741A6" w14:textId="77777777" w:rsidR="00E50A4C" w:rsidRPr="00E50A4C" w:rsidRDefault="00E50A4C" w:rsidP="00D15289">
            <w:pPr>
              <w:widowControl w:val="0"/>
              <w:contextualSpacing/>
              <w:jc w:val="center"/>
              <w:rPr>
                <w:rFonts w:ascii="Calibri" w:hAnsi="Calibri" w:cs="Arial Unicode MS"/>
                <w:u w:color="000000"/>
              </w:rPr>
            </w:pPr>
            <w:r w:rsidRPr="00E50A4C">
              <w:rPr>
                <w:rFonts w:cs="Arial Unicode MS"/>
                <w:sz w:val="24"/>
                <w:szCs w:val="24"/>
                <w:u w:color="000000"/>
              </w:rPr>
              <w:t>№</w:t>
            </w:r>
          </w:p>
        </w:tc>
        <w:tc>
          <w:tcPr>
            <w:tcW w:w="0" w:type="auto"/>
            <w:shd w:val="clear" w:color="auto" w:fill="auto"/>
            <w:tcMar>
              <w:top w:w="80" w:type="dxa"/>
              <w:left w:w="80" w:type="dxa"/>
              <w:bottom w:w="80" w:type="dxa"/>
              <w:right w:w="80" w:type="dxa"/>
            </w:tcMar>
            <w:vAlign w:val="center"/>
          </w:tcPr>
          <w:p w14:paraId="7A1E25FD" w14:textId="1240D381" w:rsidR="00E50A4C" w:rsidRPr="00E50A4C" w:rsidRDefault="00E50A4C" w:rsidP="00640461">
            <w:pPr>
              <w:widowControl w:val="0"/>
              <w:contextualSpacing/>
              <w:jc w:val="center"/>
              <w:rPr>
                <w:rFonts w:ascii="Calibri" w:hAnsi="Calibri" w:cs="Arial Unicode MS"/>
                <w:u w:color="000000"/>
              </w:rPr>
            </w:pPr>
            <w:r w:rsidRPr="00E50A4C">
              <w:rPr>
                <w:rFonts w:cs="Arial Unicode MS"/>
                <w:sz w:val="24"/>
                <w:szCs w:val="24"/>
                <w:u w:color="000000"/>
              </w:rPr>
              <w:t>Докладчик</w:t>
            </w:r>
          </w:p>
        </w:tc>
        <w:tc>
          <w:tcPr>
            <w:tcW w:w="0" w:type="auto"/>
            <w:shd w:val="clear" w:color="auto" w:fill="auto"/>
            <w:tcMar>
              <w:top w:w="80" w:type="dxa"/>
              <w:left w:w="80" w:type="dxa"/>
              <w:bottom w:w="80" w:type="dxa"/>
              <w:right w:w="80" w:type="dxa"/>
            </w:tcMar>
            <w:vAlign w:val="center"/>
          </w:tcPr>
          <w:p w14:paraId="71A44CF3" w14:textId="77777777" w:rsidR="00E50A4C" w:rsidRPr="00E50A4C" w:rsidRDefault="00E50A4C" w:rsidP="00640461">
            <w:pPr>
              <w:widowControl w:val="0"/>
              <w:contextualSpacing/>
              <w:jc w:val="center"/>
              <w:rPr>
                <w:rFonts w:ascii="Calibri" w:hAnsi="Calibri" w:cs="Arial Unicode MS"/>
                <w:u w:color="000000"/>
              </w:rPr>
            </w:pPr>
            <w:r w:rsidRPr="00E50A4C">
              <w:rPr>
                <w:rFonts w:cs="Arial Unicode MS"/>
                <w:sz w:val="24"/>
                <w:szCs w:val="24"/>
                <w:u w:color="000000"/>
              </w:rPr>
              <w:t>Тема доклада</w:t>
            </w:r>
          </w:p>
        </w:tc>
      </w:tr>
      <w:tr w:rsidR="00640461" w:rsidRPr="00E50A4C" w14:paraId="65FB43BF" w14:textId="77777777" w:rsidTr="00B174FD">
        <w:tblPrEx>
          <w:shd w:val="clear" w:color="auto" w:fill="D0DDEF"/>
        </w:tblPrEx>
        <w:trPr>
          <w:cantSplit/>
          <w:trHeight w:val="14"/>
        </w:trPr>
        <w:tc>
          <w:tcPr>
            <w:tcW w:w="0" w:type="auto"/>
            <w:shd w:val="clear" w:color="auto" w:fill="auto"/>
            <w:tcMar>
              <w:top w:w="80" w:type="dxa"/>
              <w:left w:w="80" w:type="dxa"/>
              <w:bottom w:w="80" w:type="dxa"/>
              <w:right w:w="80" w:type="dxa"/>
            </w:tcMar>
            <w:vAlign w:val="center"/>
          </w:tcPr>
          <w:p w14:paraId="76CBB7D8"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0058CA04" w14:textId="5F555D25" w:rsidR="00E50A4C" w:rsidRPr="00E50A4C" w:rsidRDefault="007A4D65" w:rsidP="00B174FD">
            <w:pPr>
              <w:contextualSpacing/>
              <w:rPr>
                <w:rFonts w:ascii="Calibri" w:hAnsi="Calibri" w:cs="Arial Unicode MS"/>
                <w:u w:color="000000"/>
              </w:rPr>
            </w:pPr>
            <w:r w:rsidRPr="007A4D65">
              <w:rPr>
                <w:rFonts w:cs="Arial Unicode MS"/>
                <w:b/>
                <w:bCs/>
                <w:sz w:val="24"/>
                <w:szCs w:val="24"/>
                <w:u w:color="000000"/>
              </w:rPr>
              <w:t xml:space="preserve">Пугачев Андрей Александрович </w:t>
            </w:r>
            <w:r w:rsidR="00E50A4C" w:rsidRPr="00E50A4C">
              <w:rPr>
                <w:rFonts w:cs="Arial Unicode MS"/>
                <w:sz w:val="24"/>
                <w:szCs w:val="24"/>
                <w:u w:color="000000"/>
              </w:rPr>
              <w:t xml:space="preserve">(Российская Федерация, </w:t>
            </w:r>
            <w:r>
              <w:rPr>
                <w:rFonts w:cs="Arial Unicode MS"/>
                <w:sz w:val="24"/>
                <w:szCs w:val="24"/>
                <w:u w:color="000000"/>
              </w:rPr>
              <w:t>г. Ярославль</w:t>
            </w:r>
            <w:r w:rsidR="00E50A4C" w:rsidRPr="00E50A4C">
              <w:rPr>
                <w:rFonts w:cs="Arial Unicode MS"/>
                <w:sz w:val="24"/>
                <w:szCs w:val="24"/>
                <w:u w:color="000000"/>
              </w:rPr>
              <w:t xml:space="preserve">) – </w:t>
            </w:r>
            <w:r w:rsidRPr="007A4D65">
              <w:rPr>
                <w:rFonts w:cs="Arial Unicode MS"/>
                <w:sz w:val="24"/>
                <w:szCs w:val="24"/>
                <w:u w:color="000000"/>
              </w:rPr>
              <w:t>кандидат экономических наук, доцент, доцент кафедры финансов и кредита, ФГБОУ ВО «Ярославский государственный университет им. П.Г. Демидова»</w:t>
            </w:r>
          </w:p>
        </w:tc>
        <w:tc>
          <w:tcPr>
            <w:tcW w:w="0" w:type="auto"/>
            <w:shd w:val="clear" w:color="auto" w:fill="auto"/>
            <w:tcMar>
              <w:top w:w="80" w:type="dxa"/>
              <w:left w:w="80" w:type="dxa"/>
              <w:bottom w:w="80" w:type="dxa"/>
              <w:right w:w="80" w:type="dxa"/>
            </w:tcMar>
            <w:vAlign w:val="center"/>
          </w:tcPr>
          <w:p w14:paraId="7028BD83" w14:textId="59F9DAC6" w:rsidR="00E50A4C" w:rsidRPr="00E50A4C" w:rsidRDefault="007A4D65" w:rsidP="00640461">
            <w:pPr>
              <w:contextualSpacing/>
              <w:jc w:val="center"/>
              <w:rPr>
                <w:rFonts w:ascii="Calibri" w:hAnsi="Calibri" w:cs="Arial Unicode MS"/>
                <w:u w:color="000000"/>
              </w:rPr>
            </w:pPr>
            <w:r w:rsidRPr="007A4D65">
              <w:rPr>
                <w:rFonts w:cs="Arial Unicode MS"/>
                <w:b/>
                <w:bCs/>
                <w:sz w:val="24"/>
                <w:szCs w:val="24"/>
                <w:u w:color="000000"/>
              </w:rPr>
              <w:t>Эффекты преференциального налогообложения резидентов территорий опережающего развития в Ярославской области</w:t>
            </w:r>
          </w:p>
        </w:tc>
      </w:tr>
      <w:tr w:rsidR="00640461" w:rsidRPr="00E50A4C" w14:paraId="1E83BDC1"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6E5B7521" w14:textId="77777777" w:rsidR="00640461" w:rsidRPr="00D15289" w:rsidRDefault="00640461"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45A96507" w14:textId="2CA18750" w:rsidR="00640461" w:rsidRPr="00E50A4C" w:rsidRDefault="00E53D5B" w:rsidP="00B17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cs="Arial Unicode MS"/>
                <w:b/>
                <w:bCs/>
                <w:sz w:val="24"/>
                <w:szCs w:val="24"/>
                <w:u w:color="000000"/>
              </w:rPr>
            </w:pPr>
            <w:r w:rsidRPr="00E53D5B">
              <w:rPr>
                <w:rFonts w:cs="Arial Unicode MS"/>
                <w:b/>
                <w:bCs/>
                <w:sz w:val="24"/>
                <w:szCs w:val="24"/>
                <w:u w:color="000000"/>
              </w:rPr>
              <w:t xml:space="preserve">Гоцко Татьяна Васильевна </w:t>
            </w:r>
            <w:r w:rsidR="00640461" w:rsidRPr="00E50A4C">
              <w:rPr>
                <w:rFonts w:cs="Arial Unicode MS"/>
                <w:sz w:val="24"/>
                <w:szCs w:val="24"/>
                <w:u w:color="000000"/>
              </w:rPr>
              <w:t xml:space="preserve">(Российская </w:t>
            </w:r>
            <w:r w:rsidR="00640461" w:rsidRPr="00E53D5B">
              <w:rPr>
                <w:rFonts w:eastAsia="Calibri"/>
                <w:sz w:val="24"/>
                <w:szCs w:val="24"/>
                <w:bdr w:val="none" w:sz="0" w:space="0" w:color="auto"/>
                <w:lang w:eastAsia="en-US"/>
              </w:rPr>
              <w:t xml:space="preserve">Федерация, г. </w:t>
            </w:r>
            <w:r>
              <w:rPr>
                <w:rFonts w:eastAsia="Calibri"/>
                <w:sz w:val="24"/>
                <w:szCs w:val="24"/>
                <w:bdr w:val="none" w:sz="0" w:space="0" w:color="auto"/>
                <w:lang w:eastAsia="en-US"/>
              </w:rPr>
              <w:t>Коломна</w:t>
            </w:r>
            <w:r w:rsidR="00640461" w:rsidRPr="00E53D5B">
              <w:rPr>
                <w:rFonts w:eastAsia="Calibri"/>
                <w:sz w:val="24"/>
                <w:szCs w:val="24"/>
                <w:bdr w:val="none" w:sz="0" w:space="0" w:color="auto"/>
                <w:lang w:eastAsia="en-US"/>
              </w:rPr>
              <w:t xml:space="preserve">) – </w:t>
            </w:r>
            <w:r w:rsidRPr="00E53D5B">
              <w:rPr>
                <w:rFonts w:eastAsia="Calibri"/>
                <w:sz w:val="24"/>
                <w:szCs w:val="24"/>
                <w:bdr w:val="none" w:sz="0" w:space="0" w:color="auto"/>
                <w:lang w:eastAsia="en-US"/>
              </w:rPr>
              <w:t>к.э.н., доцент кафедры менеджмента и экономики, Государственный социально-гуманитарный университет</w:t>
            </w:r>
          </w:p>
        </w:tc>
        <w:tc>
          <w:tcPr>
            <w:tcW w:w="0" w:type="auto"/>
            <w:shd w:val="clear" w:color="auto" w:fill="auto"/>
            <w:tcMar>
              <w:top w:w="80" w:type="dxa"/>
              <w:left w:w="80" w:type="dxa"/>
              <w:bottom w:w="80" w:type="dxa"/>
              <w:right w:w="80" w:type="dxa"/>
            </w:tcMar>
            <w:vAlign w:val="center"/>
          </w:tcPr>
          <w:p w14:paraId="0E95A912" w14:textId="2FBDB3BB" w:rsidR="00640461" w:rsidRPr="00640461" w:rsidRDefault="00E53D5B" w:rsidP="00640461">
            <w:pPr>
              <w:contextualSpacing/>
              <w:jc w:val="center"/>
              <w:rPr>
                <w:rFonts w:cs="Arial Unicode MS"/>
                <w:b/>
                <w:bCs/>
                <w:sz w:val="24"/>
                <w:szCs w:val="24"/>
                <w:u w:color="000000"/>
              </w:rPr>
            </w:pPr>
            <w:r w:rsidRPr="00E53D5B">
              <w:rPr>
                <w:rFonts w:cs="Arial Unicode MS"/>
                <w:b/>
                <w:bCs/>
                <w:kern w:val="2"/>
                <w:sz w:val="24"/>
                <w:szCs w:val="24"/>
                <w:u w:color="000000"/>
              </w:rPr>
              <w:t>Проблемы нормирования в финансовых органах муниципальных образований</w:t>
            </w:r>
          </w:p>
        </w:tc>
      </w:tr>
      <w:tr w:rsidR="00640461" w:rsidRPr="00E50A4C" w14:paraId="22700BFB"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78CC8908"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59B1F483" w14:textId="2B7B5AF1" w:rsidR="00E50A4C" w:rsidRPr="00E50A4C" w:rsidRDefault="009161FD" w:rsidP="00B174FD">
            <w:pPr>
              <w:contextualSpacing/>
              <w:rPr>
                <w:rFonts w:ascii="Calibri" w:hAnsi="Calibri" w:cs="Arial Unicode MS"/>
                <w:u w:color="000000"/>
              </w:rPr>
            </w:pPr>
            <w:r w:rsidRPr="009161FD">
              <w:rPr>
                <w:rFonts w:cs="Arial Unicode MS"/>
                <w:b/>
                <w:bCs/>
                <w:sz w:val="24"/>
                <w:szCs w:val="24"/>
                <w:u w:color="000000"/>
              </w:rPr>
              <w:t xml:space="preserve">Пупликов Сергей Иванович </w:t>
            </w:r>
            <w:r w:rsidR="00E50A4C" w:rsidRPr="00E50A4C">
              <w:rPr>
                <w:rFonts w:cs="Arial Unicode MS"/>
                <w:sz w:val="24"/>
                <w:szCs w:val="24"/>
                <w:u w:color="000000"/>
              </w:rPr>
              <w:t>(</w:t>
            </w:r>
            <w:r w:rsidRPr="009161FD">
              <w:rPr>
                <w:rFonts w:cs="Arial Unicode MS"/>
                <w:sz w:val="24"/>
                <w:szCs w:val="24"/>
                <w:u w:color="000000"/>
              </w:rPr>
              <w:t>Республика Беларусь, г.</w:t>
            </w:r>
            <w:r>
              <w:rPr>
                <w:rFonts w:cs="Arial Unicode MS"/>
                <w:sz w:val="24"/>
                <w:szCs w:val="24"/>
                <w:u w:color="000000"/>
              </w:rPr>
              <w:t xml:space="preserve"> </w:t>
            </w:r>
            <w:r w:rsidRPr="009161FD">
              <w:rPr>
                <w:rFonts w:cs="Arial Unicode MS"/>
                <w:sz w:val="24"/>
                <w:szCs w:val="24"/>
                <w:u w:color="000000"/>
              </w:rPr>
              <w:t>Минск</w:t>
            </w:r>
            <w:r w:rsidR="00E50A4C" w:rsidRPr="00E50A4C">
              <w:rPr>
                <w:rFonts w:cs="Arial Unicode MS"/>
                <w:sz w:val="24"/>
                <w:szCs w:val="24"/>
                <w:u w:color="000000"/>
              </w:rPr>
              <w:t>) –</w:t>
            </w:r>
            <w:r w:rsidRPr="009161FD">
              <w:rPr>
                <w:rFonts w:cs="Arial Unicode MS"/>
                <w:sz w:val="24"/>
                <w:szCs w:val="24"/>
                <w:u w:color="000000"/>
              </w:rPr>
              <w:t xml:space="preserve"> кандидат экономических наук, доцент, заведующий кафедрой социально-гуманитарных дисциплин и устойчивого развития Учреждения образования «Между-народный государственный экологический институт имени А.Д. Сахарова» Белорусского государственного университета</w:t>
            </w:r>
          </w:p>
        </w:tc>
        <w:tc>
          <w:tcPr>
            <w:tcW w:w="0" w:type="auto"/>
            <w:shd w:val="clear" w:color="auto" w:fill="auto"/>
            <w:tcMar>
              <w:top w:w="80" w:type="dxa"/>
              <w:left w:w="80" w:type="dxa"/>
              <w:bottom w:w="80" w:type="dxa"/>
              <w:right w:w="80" w:type="dxa"/>
            </w:tcMar>
            <w:vAlign w:val="center"/>
          </w:tcPr>
          <w:p w14:paraId="3F51C23A" w14:textId="07438C27" w:rsidR="009161FD" w:rsidRPr="009161FD" w:rsidRDefault="009161FD" w:rsidP="009161FD">
            <w:pPr>
              <w:tabs>
                <w:tab w:val="left" w:pos="720"/>
                <w:tab w:val="left" w:pos="1440"/>
                <w:tab w:val="left" w:pos="2160"/>
                <w:tab w:val="left" w:pos="2880"/>
                <w:tab w:val="left" w:pos="3600"/>
                <w:tab w:val="left" w:pos="4320"/>
              </w:tabs>
              <w:suppressAutoHyphens/>
              <w:contextualSpacing/>
              <w:jc w:val="center"/>
              <w:rPr>
                <w:rFonts w:cs="Arial Unicode MS"/>
                <w:b/>
                <w:bCs/>
                <w:sz w:val="24"/>
                <w:szCs w:val="24"/>
                <w:u w:color="000000"/>
                <w:shd w:val="clear" w:color="auto" w:fill="FFFFFF"/>
              </w:rPr>
            </w:pPr>
            <w:r w:rsidRPr="009161FD">
              <w:rPr>
                <w:rFonts w:cs="Arial Unicode MS"/>
                <w:b/>
                <w:bCs/>
                <w:sz w:val="24"/>
                <w:szCs w:val="24"/>
                <w:u w:color="000000"/>
                <w:shd w:val="clear" w:color="auto" w:fill="FFFFFF"/>
              </w:rPr>
              <w:t>Криптобанки и рынки криптовалют: становление и перспективы развития</w:t>
            </w:r>
          </w:p>
          <w:p w14:paraId="1AFE2221" w14:textId="00F3B04C" w:rsidR="00E50A4C" w:rsidRPr="00E50A4C" w:rsidRDefault="009161FD" w:rsidP="009161FD">
            <w:pPr>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9161FD">
              <w:rPr>
                <w:rFonts w:cs="Arial Unicode MS"/>
                <w:b/>
                <w:bCs/>
                <w:sz w:val="24"/>
                <w:szCs w:val="24"/>
                <w:u w:color="000000"/>
                <w:shd w:val="clear" w:color="auto" w:fill="FFFFFF"/>
              </w:rPr>
              <w:t>(на примере союзного государства Республики Беларусь и Российской Федерации)</w:t>
            </w:r>
          </w:p>
        </w:tc>
      </w:tr>
      <w:tr w:rsidR="00640461" w:rsidRPr="00E50A4C" w14:paraId="72D93E8B"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3F88544E" w14:textId="77777777" w:rsidR="00640461" w:rsidRPr="00D15289" w:rsidRDefault="00640461"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6C17100C" w14:textId="550587BA" w:rsidR="00CA6313" w:rsidRPr="00E50A4C" w:rsidRDefault="00CA6313" w:rsidP="00B174FD">
            <w:pPr>
              <w:contextualSpacing/>
              <w:rPr>
                <w:rFonts w:ascii="Calibri" w:hAnsi="Calibri" w:cs="Arial Unicode MS"/>
                <w:u w:color="000000"/>
              </w:rPr>
            </w:pPr>
            <w:r w:rsidRPr="00CA6313">
              <w:rPr>
                <w:rFonts w:cs="Arial Unicode MS"/>
                <w:b/>
                <w:bCs/>
                <w:kern w:val="2"/>
                <w:sz w:val="24"/>
                <w:szCs w:val="24"/>
                <w:u w:color="000000"/>
              </w:rPr>
              <w:t xml:space="preserve">Мятникова Ирина Владимировна </w:t>
            </w:r>
            <w:r w:rsidR="00640461" w:rsidRPr="00E50A4C">
              <w:rPr>
                <w:rFonts w:cs="Arial Unicode MS"/>
                <w:kern w:val="2"/>
                <w:sz w:val="24"/>
                <w:szCs w:val="24"/>
                <w:u w:color="000000"/>
              </w:rPr>
              <w:t>(</w:t>
            </w:r>
            <w:r w:rsidRPr="00CA6313">
              <w:rPr>
                <w:rFonts w:cs="Arial Unicode MS"/>
                <w:kern w:val="2"/>
                <w:sz w:val="24"/>
                <w:szCs w:val="24"/>
                <w:u w:color="000000"/>
              </w:rPr>
              <w:t>Республика Беларусь, г. Минск</w:t>
            </w:r>
            <w:r w:rsidR="00640461" w:rsidRPr="00E50A4C">
              <w:rPr>
                <w:rFonts w:cs="Arial Unicode MS"/>
                <w:kern w:val="2"/>
                <w:sz w:val="24"/>
                <w:szCs w:val="24"/>
                <w:u w:color="000000"/>
              </w:rPr>
              <w:t>)</w:t>
            </w:r>
            <w:r w:rsidR="00640461" w:rsidRPr="00E50A4C">
              <w:rPr>
                <w:rFonts w:cs="Arial Unicode MS"/>
                <w:b/>
                <w:bCs/>
                <w:kern w:val="2"/>
                <w:sz w:val="24"/>
                <w:szCs w:val="24"/>
                <w:u w:color="000000"/>
              </w:rPr>
              <w:t xml:space="preserve"> – </w:t>
            </w:r>
            <w:r w:rsidRPr="00CA6313">
              <w:rPr>
                <w:rFonts w:cs="Arial Unicode MS"/>
                <w:kern w:val="2"/>
                <w:sz w:val="24"/>
                <w:szCs w:val="24"/>
                <w:u w:color="000000"/>
              </w:rPr>
              <w:t>заведующий сектором информационного и аналитического обеспечения Центра оперативных исследований Института социологии Национальной академии наук Беларуси</w:t>
            </w:r>
            <w:r w:rsidR="00640461" w:rsidRPr="00E50A4C">
              <w:rPr>
                <w:rFonts w:cs="Arial Unicode MS"/>
                <w:kern w:val="2"/>
                <w:sz w:val="24"/>
                <w:szCs w:val="24"/>
                <w:u w:color="000000"/>
              </w:rPr>
              <w:t xml:space="preserve"> </w:t>
            </w:r>
          </w:p>
        </w:tc>
        <w:tc>
          <w:tcPr>
            <w:tcW w:w="0" w:type="auto"/>
            <w:shd w:val="clear" w:color="auto" w:fill="auto"/>
            <w:tcMar>
              <w:top w:w="80" w:type="dxa"/>
              <w:left w:w="80" w:type="dxa"/>
              <w:bottom w:w="80" w:type="dxa"/>
              <w:right w:w="80" w:type="dxa"/>
            </w:tcMar>
            <w:vAlign w:val="center"/>
          </w:tcPr>
          <w:p w14:paraId="4BCF82C9" w14:textId="344F2B9E" w:rsidR="00640461" w:rsidRPr="00E50A4C" w:rsidRDefault="00CA6313" w:rsidP="006404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CA6313">
              <w:rPr>
                <w:rFonts w:cs="Arial Unicode MS"/>
                <w:b/>
                <w:bCs/>
                <w:sz w:val="24"/>
                <w:szCs w:val="24"/>
                <w:u w:color="000000"/>
                <w:shd w:val="clear" w:color="auto" w:fill="FFFFFF"/>
                <w14:textOutline w14:w="0" w14:cap="flat" w14:cmpd="sng" w14:algn="ctr">
                  <w14:noFill/>
                  <w14:prstDash w14:val="solid"/>
                  <w14:bevel/>
                </w14:textOutline>
              </w:rPr>
              <w:t>Социальная справедливость в общественном мнении: по результатам социологического исследования</w:t>
            </w:r>
          </w:p>
        </w:tc>
      </w:tr>
      <w:tr w:rsidR="00737903" w:rsidRPr="00E50A4C" w14:paraId="4B3FE5FD"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443B007D" w14:textId="77777777" w:rsidR="00737903" w:rsidRPr="00D15289" w:rsidRDefault="00737903"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268E9D91" w14:textId="5213F91B" w:rsidR="00737903" w:rsidRPr="00E50A4C" w:rsidRDefault="00CA6313" w:rsidP="00B174FD">
            <w:pPr>
              <w:contextualSpacing/>
              <w:rPr>
                <w:rFonts w:ascii="Calibri" w:hAnsi="Calibri" w:cs="Arial Unicode MS"/>
                <w:u w:color="000000"/>
              </w:rPr>
            </w:pPr>
            <w:r w:rsidRPr="00CA6313">
              <w:rPr>
                <w:rFonts w:eastAsia="Aptos" w:cs="Aptos"/>
                <w:b/>
                <w:bCs/>
                <w:kern w:val="2"/>
                <w:sz w:val="24"/>
                <w:szCs w:val="24"/>
                <w:u w:color="000000"/>
              </w:rPr>
              <w:t xml:space="preserve">Грачева Полина Романовна </w:t>
            </w:r>
            <w:r w:rsidR="00737903" w:rsidRPr="00737903">
              <w:rPr>
                <w:rFonts w:eastAsia="Aptos" w:cs="Aptos"/>
                <w:kern w:val="2"/>
                <w:sz w:val="24"/>
                <w:szCs w:val="24"/>
                <w:u w:color="000000"/>
              </w:rPr>
              <w:t>(</w:t>
            </w:r>
            <w:r w:rsidR="00737903" w:rsidRPr="00E50A4C">
              <w:rPr>
                <w:rFonts w:eastAsia="Aptos" w:cs="Aptos"/>
                <w:kern w:val="2"/>
                <w:sz w:val="24"/>
                <w:szCs w:val="24"/>
                <w:u w:color="000000"/>
              </w:rPr>
              <w:t xml:space="preserve">Россия, </w:t>
            </w:r>
            <w:r>
              <w:rPr>
                <w:rFonts w:eastAsia="Aptos" w:cs="Aptos"/>
                <w:kern w:val="2"/>
                <w:sz w:val="24"/>
                <w:szCs w:val="24"/>
                <w:u w:color="000000"/>
              </w:rPr>
              <w:t>г. Коломна</w:t>
            </w:r>
            <w:r w:rsidR="00737903">
              <w:rPr>
                <w:rFonts w:eastAsia="Aptos" w:cs="Aptos"/>
                <w:kern w:val="2"/>
                <w:sz w:val="24"/>
                <w:szCs w:val="24"/>
                <w:u w:color="000000"/>
              </w:rPr>
              <w:t>) –</w:t>
            </w:r>
            <w:r w:rsidR="00737903" w:rsidRPr="00E50A4C">
              <w:rPr>
                <w:rFonts w:eastAsia="Aptos" w:cs="Aptos"/>
                <w:kern w:val="2"/>
                <w:sz w:val="24"/>
                <w:szCs w:val="24"/>
                <w:u w:color="000000"/>
              </w:rPr>
              <w:t xml:space="preserve"> </w:t>
            </w:r>
            <w:r w:rsidRPr="00CA6313">
              <w:rPr>
                <w:rFonts w:eastAsia="Aptos" w:cs="Aptos"/>
                <w:kern w:val="2"/>
                <w:sz w:val="24"/>
                <w:szCs w:val="24"/>
                <w:u w:color="000000"/>
              </w:rPr>
              <w:t>магистрант, Государственный социально-гуманитарный университет</w:t>
            </w:r>
          </w:p>
        </w:tc>
        <w:tc>
          <w:tcPr>
            <w:tcW w:w="0" w:type="auto"/>
            <w:shd w:val="clear" w:color="auto" w:fill="auto"/>
            <w:tcMar>
              <w:top w:w="80" w:type="dxa"/>
              <w:left w:w="80" w:type="dxa"/>
              <w:bottom w:w="80" w:type="dxa"/>
              <w:right w:w="80" w:type="dxa"/>
            </w:tcMar>
            <w:vAlign w:val="center"/>
          </w:tcPr>
          <w:p w14:paraId="583A130A" w14:textId="4F75CE13" w:rsidR="00CA6313" w:rsidRPr="00CA6313" w:rsidRDefault="00CA6313" w:rsidP="00CA6313">
            <w:pPr>
              <w:widowControl w:val="0"/>
              <w:tabs>
                <w:tab w:val="left" w:pos="720"/>
                <w:tab w:val="left" w:pos="1440"/>
                <w:tab w:val="left" w:pos="2160"/>
                <w:tab w:val="left" w:pos="2880"/>
                <w:tab w:val="left" w:pos="3600"/>
                <w:tab w:val="left" w:pos="4320"/>
              </w:tabs>
              <w:suppressAutoHyphens/>
              <w:contextualSpacing/>
              <w:jc w:val="center"/>
              <w:rPr>
                <w:rFonts w:cs="Arial Unicode MS"/>
                <w:b/>
                <w:bCs/>
                <w:sz w:val="24"/>
                <w:szCs w:val="24"/>
                <w:u w:color="000000"/>
                <w:shd w:val="clear" w:color="auto" w:fill="FFFFFF"/>
                <w14:textOutline w14:w="0" w14:cap="flat" w14:cmpd="sng" w14:algn="ctr">
                  <w14:noFill/>
                  <w14:prstDash w14:val="solid"/>
                  <w14:bevel/>
                </w14:textOutline>
              </w:rPr>
            </w:pPr>
            <w:r w:rsidRPr="00CA6313">
              <w:rPr>
                <w:rFonts w:cs="Arial Unicode MS"/>
                <w:b/>
                <w:bCs/>
                <w:sz w:val="24"/>
                <w:szCs w:val="24"/>
                <w:u w:color="000000"/>
                <w:shd w:val="clear" w:color="auto" w:fill="FFFFFF"/>
                <w14:textOutline w14:w="0" w14:cap="flat" w14:cmpd="sng" w14:algn="ctr">
                  <w14:noFill/>
                  <w14:prstDash w14:val="solid"/>
                  <w14:bevel/>
                </w14:textOutline>
              </w:rPr>
              <w:t>Влияние производительности труда</w:t>
            </w:r>
          </w:p>
          <w:p w14:paraId="483F9B91" w14:textId="094774DA" w:rsidR="00737903" w:rsidRPr="00E50A4C" w:rsidRDefault="00CA6313" w:rsidP="00CA6313">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CA6313">
              <w:rPr>
                <w:rFonts w:cs="Arial Unicode MS"/>
                <w:b/>
                <w:bCs/>
                <w:sz w:val="24"/>
                <w:szCs w:val="24"/>
                <w:u w:color="000000"/>
                <w:shd w:val="clear" w:color="auto" w:fill="FFFFFF"/>
                <w14:textOutline w14:w="0" w14:cap="flat" w14:cmpd="sng" w14:algn="ctr">
                  <w14:noFill/>
                  <w14:prstDash w14:val="solid"/>
                  <w14:bevel/>
                </w14:textOutline>
              </w:rPr>
              <w:t>на капитал организации</w:t>
            </w:r>
          </w:p>
        </w:tc>
      </w:tr>
      <w:tr w:rsidR="00737903" w:rsidRPr="00E50A4C" w14:paraId="72DA5F94"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4C09F9E7" w14:textId="77777777" w:rsidR="00737903" w:rsidRPr="00D15289" w:rsidRDefault="00737903"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35C4E5A4" w14:textId="14824095" w:rsidR="00737903" w:rsidRPr="00E50A4C" w:rsidRDefault="00CA6313" w:rsidP="00B174FD">
            <w:pPr>
              <w:tabs>
                <w:tab w:val="left" w:pos="720"/>
                <w:tab w:val="left" w:pos="1440"/>
                <w:tab w:val="left" w:pos="2160"/>
                <w:tab w:val="left" w:pos="2880"/>
                <w:tab w:val="left" w:pos="3600"/>
                <w:tab w:val="left" w:pos="4320"/>
                <w:tab w:val="left" w:pos="5040"/>
              </w:tabs>
              <w:contextualSpacing/>
              <w:rPr>
                <w:rFonts w:cs="Arial Unicode MS"/>
                <w:sz w:val="28"/>
                <w:szCs w:val="28"/>
                <w14:textOutline w14:w="0" w14:cap="flat" w14:cmpd="sng" w14:algn="ctr">
                  <w14:noFill/>
                  <w14:prstDash w14:val="solid"/>
                  <w14:bevel/>
                </w14:textOutline>
              </w:rPr>
            </w:pPr>
            <w:r w:rsidRPr="00CA6313">
              <w:rPr>
                <w:rFonts w:cs="Arial Unicode MS"/>
                <w:b/>
                <w:bCs/>
                <w:kern w:val="2"/>
                <w:sz w:val="24"/>
                <w:szCs w:val="24"/>
                <w:u w:color="000000"/>
                <w14:textOutline w14:w="0" w14:cap="flat" w14:cmpd="sng" w14:algn="ctr">
                  <w14:noFill/>
                  <w14:prstDash w14:val="solid"/>
                  <w14:bevel/>
                </w14:textOutline>
              </w:rPr>
              <w:t xml:space="preserve">Осмоловец Светлана Славомировна </w:t>
            </w:r>
            <w:r w:rsidR="00737903" w:rsidRPr="00E50A4C">
              <w:rPr>
                <w:rFonts w:cs="Arial Unicode MS"/>
                <w:kern w:val="2"/>
                <w:sz w:val="24"/>
                <w:szCs w:val="24"/>
                <w:u w:color="000000"/>
                <w14:textOutline w14:w="0" w14:cap="flat" w14:cmpd="sng" w14:algn="ctr">
                  <w14:noFill/>
                  <w14:prstDash w14:val="solid"/>
                  <w14:bevel/>
                </w14:textOutline>
              </w:rPr>
              <w:t>(</w:t>
            </w:r>
            <w:r>
              <w:rPr>
                <w:rFonts w:cs="Arial Unicode MS"/>
                <w:kern w:val="2"/>
                <w:sz w:val="24"/>
                <w:szCs w:val="24"/>
                <w:u w:color="000000"/>
                <w14:textOutline w14:w="0" w14:cap="flat" w14:cmpd="sng" w14:algn="ctr">
                  <w14:noFill/>
                  <w14:prstDash w14:val="solid"/>
                  <w14:bevel/>
                </w14:textOutline>
              </w:rPr>
              <w:t xml:space="preserve">Республика </w:t>
            </w:r>
            <w:r w:rsidRPr="00CA6313">
              <w:rPr>
                <w:rFonts w:cs="Arial Unicode MS"/>
                <w:kern w:val="2"/>
                <w:sz w:val="24"/>
                <w:szCs w:val="24"/>
                <w:u w:color="000000"/>
                <w14:textOutline w14:w="0" w14:cap="flat" w14:cmpd="sng" w14:algn="ctr">
                  <w14:noFill/>
                  <w14:prstDash w14:val="solid"/>
                  <w14:bevel/>
                </w14:textOutline>
              </w:rPr>
              <w:t xml:space="preserve">Беларусь, </w:t>
            </w:r>
            <w:r>
              <w:rPr>
                <w:rFonts w:cs="Arial Unicode MS"/>
                <w:kern w:val="2"/>
                <w:sz w:val="24"/>
                <w:szCs w:val="24"/>
                <w:u w:color="000000"/>
                <w14:textOutline w14:w="0" w14:cap="flat" w14:cmpd="sng" w14:algn="ctr">
                  <w14:noFill/>
                  <w14:prstDash w14:val="solid"/>
                  <w14:bevel/>
                </w14:textOutline>
              </w:rPr>
              <w:t xml:space="preserve">г. </w:t>
            </w:r>
            <w:r w:rsidRPr="00CA6313">
              <w:rPr>
                <w:rFonts w:cs="Arial Unicode MS"/>
                <w:kern w:val="2"/>
                <w:sz w:val="24"/>
                <w:szCs w:val="24"/>
                <w:u w:color="000000"/>
                <w14:textOutline w14:w="0" w14:cap="flat" w14:cmpd="sng" w14:algn="ctr">
                  <w14:noFill/>
                  <w14:prstDash w14:val="solid"/>
                  <w14:bevel/>
                </w14:textOutline>
              </w:rPr>
              <w:t>Минск</w:t>
            </w:r>
            <w:r w:rsidR="00737903" w:rsidRPr="00E50A4C">
              <w:rPr>
                <w:rFonts w:cs="Arial Unicode MS"/>
                <w:kern w:val="2"/>
                <w:sz w:val="24"/>
                <w:szCs w:val="24"/>
                <w:u w:color="000000"/>
                <w14:textOutline w14:w="0" w14:cap="flat" w14:cmpd="sng" w14:algn="ctr">
                  <w14:noFill/>
                  <w14:prstDash w14:val="solid"/>
                  <w14:bevel/>
                </w14:textOutline>
              </w:rPr>
              <w:t>)</w:t>
            </w:r>
            <w:r w:rsidR="00737903" w:rsidRPr="00E50A4C">
              <w:rPr>
                <w:rFonts w:cs="Arial Unicode MS"/>
                <w:b/>
                <w:bCs/>
                <w:kern w:val="2"/>
                <w:sz w:val="24"/>
                <w:szCs w:val="24"/>
                <w:u w:color="000000"/>
                <w14:textOutline w14:w="0" w14:cap="flat" w14:cmpd="sng" w14:algn="ctr">
                  <w14:noFill/>
                  <w14:prstDash w14:val="solid"/>
                  <w14:bevel/>
                </w14:textOutline>
              </w:rPr>
              <w:t xml:space="preserve"> </w:t>
            </w:r>
            <w:r w:rsidR="00737903" w:rsidRPr="00E50A4C">
              <w:rPr>
                <w:rFonts w:cs="Arial Unicode MS"/>
                <w:sz w:val="24"/>
                <w:szCs w:val="24"/>
                <w:u w:color="000000"/>
              </w:rPr>
              <w:t xml:space="preserve">– </w:t>
            </w:r>
            <w:r w:rsidRPr="00CA6313">
              <w:rPr>
                <w:rFonts w:cs="Arial Unicode MS"/>
                <w:sz w:val="24"/>
                <w:szCs w:val="24"/>
                <w:u w:color="000000"/>
              </w:rPr>
              <w:t>кандидат экономических нацк, доцент, Белорусский государственный экономический университет</w:t>
            </w:r>
          </w:p>
        </w:tc>
        <w:tc>
          <w:tcPr>
            <w:tcW w:w="0" w:type="auto"/>
            <w:shd w:val="clear" w:color="auto" w:fill="auto"/>
            <w:tcMar>
              <w:top w:w="80" w:type="dxa"/>
              <w:left w:w="80" w:type="dxa"/>
              <w:bottom w:w="80" w:type="dxa"/>
              <w:right w:w="80" w:type="dxa"/>
            </w:tcMar>
            <w:vAlign w:val="center"/>
          </w:tcPr>
          <w:p w14:paraId="5DAA8C6F" w14:textId="6CC8E876" w:rsidR="00737903" w:rsidRPr="00E50A4C" w:rsidRDefault="00CA6313" w:rsidP="006404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CA6313">
              <w:rPr>
                <w:rFonts w:cs="Arial Unicode MS"/>
                <w:b/>
                <w:bCs/>
                <w:sz w:val="24"/>
                <w:szCs w:val="24"/>
                <w:u w:color="000000"/>
                <w:shd w:val="clear" w:color="auto" w:fill="FFFFFF"/>
                <w14:textOutline w14:w="0" w14:cap="flat" w14:cmpd="sng" w14:algn="ctr">
                  <w14:noFill/>
                  <w14:prstDash w14:val="solid"/>
                  <w14:bevel/>
                </w14:textOutline>
              </w:rPr>
              <w:t>Информационное неравенство на финансовом рынке в условиях цифровизации</w:t>
            </w:r>
          </w:p>
        </w:tc>
      </w:tr>
      <w:tr w:rsidR="00640461" w:rsidRPr="00E50A4C" w14:paraId="075B44FB"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23A29BD4"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3040EB02" w14:textId="4013F0BF" w:rsidR="00E50A4C" w:rsidRPr="00E50A4C" w:rsidRDefault="00CA6313" w:rsidP="00B174FD">
            <w:pPr>
              <w:contextualSpacing/>
              <w:rPr>
                <w:rFonts w:cs="Arial Unicode MS"/>
                <w:sz w:val="30"/>
                <w:szCs w:val="30"/>
                <w14:textOutline w14:w="0" w14:cap="flat" w14:cmpd="sng" w14:algn="ctr">
                  <w14:noFill/>
                  <w14:prstDash w14:val="solid"/>
                  <w14:bevel/>
                </w14:textOutline>
              </w:rPr>
            </w:pPr>
            <w:r w:rsidRPr="00CA6313">
              <w:rPr>
                <w:rFonts w:cs="Arial Unicode MS"/>
                <w:b/>
                <w:bCs/>
                <w:sz w:val="24"/>
                <w:szCs w:val="24"/>
                <w:u w:color="000000"/>
                <w14:textOutline w14:w="0" w14:cap="flat" w14:cmpd="sng" w14:algn="ctr">
                  <w14:noFill/>
                  <w14:prstDash w14:val="solid"/>
                  <w14:bevel/>
                </w14:textOutline>
              </w:rPr>
              <w:t xml:space="preserve">Гумерова Гузель Тагировна </w:t>
            </w:r>
            <w:r w:rsidR="00737903">
              <w:rPr>
                <w:rFonts w:cs="Arial Unicode MS"/>
                <w:sz w:val="24"/>
                <w:szCs w:val="24"/>
                <w:u w:color="000000"/>
                <w14:textOutline w14:w="0" w14:cap="flat" w14:cmpd="sng" w14:algn="ctr">
                  <w14:noFill/>
                  <w14:prstDash w14:val="solid"/>
                  <w14:bevel/>
                </w14:textOutline>
              </w:rPr>
              <w:t>(</w:t>
            </w:r>
            <w:r w:rsidR="00E50A4C" w:rsidRPr="00E50A4C">
              <w:rPr>
                <w:rFonts w:cs="Arial Unicode MS"/>
                <w:sz w:val="24"/>
                <w:szCs w:val="24"/>
                <w:u w:color="000000"/>
                <w14:textOutline w14:w="0" w14:cap="flat" w14:cmpd="sng" w14:algn="ctr">
                  <w14:noFill/>
                  <w14:prstDash w14:val="solid"/>
                  <w14:bevel/>
                </w14:textOutline>
              </w:rPr>
              <w:t xml:space="preserve">Россия, </w:t>
            </w:r>
            <w:r>
              <w:rPr>
                <w:rFonts w:cs="Arial Unicode MS"/>
                <w:sz w:val="24"/>
                <w:szCs w:val="24"/>
                <w:u w:color="000000"/>
                <w14:textOutline w14:w="0" w14:cap="flat" w14:cmpd="sng" w14:algn="ctr">
                  <w14:noFill/>
                  <w14:prstDash w14:val="solid"/>
                  <w14:bevel/>
                </w14:textOutline>
              </w:rPr>
              <w:t>г. Уфа</w:t>
            </w:r>
            <w:r w:rsidR="00737903">
              <w:rPr>
                <w:rFonts w:cs="Arial Unicode MS"/>
                <w:sz w:val="24"/>
                <w:szCs w:val="24"/>
                <w:u w:color="000000"/>
                <w14:textOutline w14:w="0" w14:cap="flat" w14:cmpd="sng" w14:algn="ctr">
                  <w14:noFill/>
                  <w14:prstDash w14:val="solid"/>
                  <w14:bevel/>
                </w14:textOutline>
              </w:rPr>
              <w:t>) –</w:t>
            </w:r>
            <w:r w:rsidR="00E50A4C" w:rsidRPr="00E50A4C">
              <w:rPr>
                <w:rFonts w:cs="Arial Unicode MS"/>
                <w:sz w:val="24"/>
                <w:szCs w:val="24"/>
                <w:u w:color="000000"/>
                <w14:textOutline w14:w="0" w14:cap="flat" w14:cmpd="sng" w14:algn="ctr">
                  <w14:noFill/>
                  <w14:prstDash w14:val="solid"/>
                  <w14:bevel/>
                </w14:textOutline>
              </w:rPr>
              <w:t xml:space="preserve"> </w:t>
            </w:r>
            <w:r w:rsidRPr="00CA6313">
              <w:rPr>
                <w:rFonts w:cs="Arial Unicode MS"/>
                <w:sz w:val="24"/>
                <w:szCs w:val="24"/>
                <w:u w:color="000000"/>
                <w14:textOutline w14:w="0" w14:cap="flat" w14:cmpd="sng" w14:algn="ctr">
                  <w14:noFill/>
                  <w14:prstDash w14:val="solid"/>
                  <w14:bevel/>
                </w14:textOutline>
              </w:rPr>
              <w:t>младший научный сотрудник, Институт социально-экономических исследований Уфимский федеральный исследовательский центр Российской Академии наук</w:t>
            </w:r>
          </w:p>
        </w:tc>
        <w:tc>
          <w:tcPr>
            <w:tcW w:w="0" w:type="auto"/>
            <w:shd w:val="clear" w:color="auto" w:fill="auto"/>
            <w:tcMar>
              <w:top w:w="80" w:type="dxa"/>
              <w:left w:w="80" w:type="dxa"/>
              <w:bottom w:w="80" w:type="dxa"/>
              <w:right w:w="80" w:type="dxa"/>
            </w:tcMar>
            <w:vAlign w:val="center"/>
          </w:tcPr>
          <w:p w14:paraId="45848125" w14:textId="16246BBF" w:rsidR="00E50A4C" w:rsidRPr="00E50A4C" w:rsidRDefault="00CA6313" w:rsidP="006404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CA6313">
              <w:rPr>
                <w:rFonts w:cs="Arial Unicode MS"/>
                <w:b/>
                <w:bCs/>
                <w:sz w:val="24"/>
                <w:szCs w:val="24"/>
                <w:u w:color="000000"/>
                <w:shd w:val="clear" w:color="auto" w:fill="FFFFFF"/>
                <w14:textOutline w14:w="0" w14:cap="flat" w14:cmpd="sng" w14:algn="ctr">
                  <w14:noFill/>
                  <w14:prstDash w14:val="solid"/>
                  <w14:bevel/>
                </w14:textOutline>
              </w:rPr>
              <w:t>Исламская экономика: основные понятия и базовые финансовые инструменты</w:t>
            </w:r>
          </w:p>
        </w:tc>
      </w:tr>
      <w:tr w:rsidR="00640461" w:rsidRPr="00E50A4C" w14:paraId="751EACC3"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5372112C" w14:textId="1C3885E3" w:rsidR="00E50A4C" w:rsidRPr="00D15289" w:rsidRDefault="00E50A4C" w:rsidP="00D15289">
            <w:pPr>
              <w:pStyle w:val="a6"/>
              <w:widowControl w:val="0"/>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5A09A378" w14:textId="1B152355" w:rsidR="00E50A4C" w:rsidRPr="00E50A4C" w:rsidRDefault="00931BBB" w:rsidP="00B174FD">
            <w:pPr>
              <w:widowControl w:val="0"/>
              <w:contextualSpacing/>
              <w:rPr>
                <w:rFonts w:ascii="Calibri" w:hAnsi="Calibri" w:cs="Arial Unicode MS"/>
                <w:u w:color="000000"/>
              </w:rPr>
            </w:pPr>
            <w:r w:rsidRPr="00931BBB">
              <w:rPr>
                <w:rFonts w:cs="Arial Unicode MS"/>
                <w:b/>
                <w:bCs/>
                <w:sz w:val="24"/>
                <w:szCs w:val="24"/>
                <w:u w:color="000000"/>
                <w14:textOutline w14:w="0" w14:cap="flat" w14:cmpd="sng" w14:algn="ctr">
                  <w14:noFill/>
                  <w14:prstDash w14:val="solid"/>
                  <w14:bevel/>
                </w14:textOutline>
              </w:rPr>
              <w:t xml:space="preserve">Лежнева Елена Владимировна </w:t>
            </w:r>
            <w:r w:rsidR="00737903" w:rsidRPr="00737903">
              <w:rPr>
                <w:rFonts w:cs="Arial Unicode MS"/>
                <w:sz w:val="24"/>
                <w:szCs w:val="24"/>
                <w:u w:color="000000"/>
                <w14:textOutline w14:w="0" w14:cap="flat" w14:cmpd="sng" w14:algn="ctr">
                  <w14:noFill/>
                  <w14:prstDash w14:val="solid"/>
                  <w14:bevel/>
                </w14:textOutline>
              </w:rPr>
              <w:t>(</w:t>
            </w:r>
            <w:r w:rsidR="00E50A4C" w:rsidRPr="00E50A4C">
              <w:rPr>
                <w:rFonts w:cs="Arial Unicode MS"/>
                <w:sz w:val="24"/>
                <w:szCs w:val="24"/>
                <w:u w:color="000000"/>
                <w14:textOutline w14:w="0" w14:cap="flat" w14:cmpd="sng" w14:algn="ctr">
                  <w14:noFill/>
                  <w14:prstDash w14:val="solid"/>
                  <w14:bevel/>
                </w14:textOutline>
              </w:rPr>
              <w:t xml:space="preserve">Россия, </w:t>
            </w:r>
            <w:r>
              <w:rPr>
                <w:rFonts w:cs="Arial Unicode MS"/>
                <w:sz w:val="24"/>
                <w:szCs w:val="24"/>
                <w:u w:color="000000"/>
                <w14:textOutline w14:w="0" w14:cap="flat" w14:cmpd="sng" w14:algn="ctr">
                  <w14:noFill/>
                  <w14:prstDash w14:val="solid"/>
                  <w14:bevel/>
                </w14:textOutline>
              </w:rPr>
              <w:t>г. Вологда</w:t>
            </w:r>
            <w:r w:rsidR="00737903">
              <w:rPr>
                <w:rFonts w:cs="Arial Unicode MS"/>
                <w:sz w:val="24"/>
                <w:szCs w:val="24"/>
                <w:u w:color="000000"/>
                <w14:textOutline w14:w="0" w14:cap="flat" w14:cmpd="sng" w14:algn="ctr">
                  <w14:noFill/>
                  <w14:prstDash w14:val="solid"/>
                  <w14:bevel/>
                </w14:textOutline>
              </w:rPr>
              <w:t>) –</w:t>
            </w:r>
            <w:r w:rsidR="00E50A4C" w:rsidRPr="00E50A4C">
              <w:rPr>
                <w:rFonts w:cs="Arial Unicode MS"/>
                <w:b/>
                <w:bCs/>
                <w:sz w:val="24"/>
                <w:szCs w:val="24"/>
                <w:u w:color="000000"/>
                <w14:textOutline w14:w="0" w14:cap="flat" w14:cmpd="sng" w14:algn="ctr">
                  <w14:noFill/>
                  <w14:prstDash w14:val="solid"/>
                  <w14:bevel/>
                </w14:textOutline>
              </w:rPr>
              <w:t xml:space="preserve"> </w:t>
            </w:r>
            <w:r w:rsidRPr="00931BBB">
              <w:rPr>
                <w:rFonts w:cs="Arial Unicode MS"/>
                <w:sz w:val="24"/>
                <w:szCs w:val="24"/>
                <w:u w:color="000000"/>
                <w14:textOutline w14:w="0" w14:cap="flat" w14:cmpd="sng" w14:algn="ctr">
                  <w14:noFill/>
                  <w14:prstDash w14:val="solid"/>
                  <w14:bevel/>
                </w14:textOutline>
              </w:rPr>
              <w:t>магистрант, ФГБУН ВолНЦ РАН</w:t>
            </w:r>
          </w:p>
        </w:tc>
        <w:tc>
          <w:tcPr>
            <w:tcW w:w="0" w:type="auto"/>
            <w:shd w:val="clear" w:color="auto" w:fill="auto"/>
            <w:tcMar>
              <w:top w:w="80" w:type="dxa"/>
              <w:left w:w="80" w:type="dxa"/>
              <w:bottom w:w="80" w:type="dxa"/>
              <w:right w:w="80" w:type="dxa"/>
            </w:tcMar>
            <w:vAlign w:val="center"/>
          </w:tcPr>
          <w:p w14:paraId="3ED10E4E" w14:textId="0EF87371" w:rsidR="00E50A4C" w:rsidRPr="00E50A4C" w:rsidRDefault="00931BBB" w:rsidP="006404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931BBB">
              <w:rPr>
                <w:rFonts w:cs="Arial Unicode MS"/>
                <w:b/>
                <w:bCs/>
                <w:sz w:val="24"/>
                <w:szCs w:val="24"/>
                <w:u w:color="000000"/>
                <w:shd w:val="clear" w:color="auto" w:fill="FFFFFF"/>
                <w14:textOutline w14:w="0" w14:cap="flat" w14:cmpd="sng" w14:algn="ctr">
                  <w14:noFill/>
                  <w14:prstDash w14:val="solid"/>
                  <w14:bevel/>
                </w14:textOutline>
              </w:rPr>
              <w:t>Учёт ипотечной нагрузки при назначении единого пособия как фактор повышения уровня жизни населения Вологодской области</w:t>
            </w:r>
          </w:p>
        </w:tc>
      </w:tr>
      <w:tr w:rsidR="00640461" w:rsidRPr="00E50A4C" w14:paraId="1B015836"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34D69A4B"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27EA06FD" w14:textId="706691D9" w:rsidR="00E50A4C" w:rsidRPr="00E50A4C" w:rsidRDefault="00445B95" w:rsidP="00B174FD">
            <w:pPr>
              <w:tabs>
                <w:tab w:val="left" w:pos="720"/>
                <w:tab w:val="left" w:pos="1440"/>
                <w:tab w:val="left" w:pos="2160"/>
                <w:tab w:val="left" w:pos="2880"/>
                <w:tab w:val="left" w:pos="3600"/>
                <w:tab w:val="left" w:pos="4320"/>
                <w:tab w:val="left" w:pos="5040"/>
              </w:tabs>
              <w:contextualSpacing/>
              <w:rPr>
                <w:rFonts w:cs="Arial Unicode MS"/>
                <w:sz w:val="28"/>
                <w:szCs w:val="28"/>
                <w14:textOutline w14:w="0" w14:cap="flat" w14:cmpd="sng" w14:algn="ctr">
                  <w14:noFill/>
                  <w14:prstDash w14:val="solid"/>
                  <w14:bevel/>
                </w14:textOutline>
              </w:rPr>
            </w:pPr>
            <w:r w:rsidRPr="00445B95">
              <w:rPr>
                <w:rFonts w:cs="Arial Unicode MS"/>
                <w:b/>
                <w:bCs/>
                <w:sz w:val="24"/>
                <w:szCs w:val="24"/>
                <w14:textOutline w14:w="0" w14:cap="flat" w14:cmpd="sng" w14:algn="ctr">
                  <w14:noFill/>
                  <w14:prstDash w14:val="solid"/>
                  <w14:bevel/>
                </w14:textOutline>
              </w:rPr>
              <w:t xml:space="preserve">Сибирякова Наталья Валерьевна </w:t>
            </w:r>
            <w:r w:rsidR="00737903" w:rsidRPr="00737903">
              <w:rPr>
                <w:rFonts w:cs="Arial Unicode MS"/>
                <w:sz w:val="24"/>
                <w:szCs w:val="24"/>
                <w:u w:color="000000"/>
                <w14:textOutline w14:w="0" w14:cap="flat" w14:cmpd="sng" w14:algn="ctr">
                  <w14:noFill/>
                  <w14:prstDash w14:val="solid"/>
                  <w14:bevel/>
                </w14:textOutline>
              </w:rPr>
              <w:t>(</w:t>
            </w:r>
            <w:r w:rsidR="00737903" w:rsidRPr="00E50A4C">
              <w:rPr>
                <w:rFonts w:cs="Arial Unicode MS"/>
                <w:sz w:val="24"/>
                <w:szCs w:val="24"/>
                <w:u w:color="000000"/>
                <w14:textOutline w14:w="0" w14:cap="flat" w14:cmpd="sng" w14:algn="ctr">
                  <w14:noFill/>
                  <w14:prstDash w14:val="solid"/>
                  <w14:bevel/>
                </w14:textOutline>
              </w:rPr>
              <w:t xml:space="preserve">Россия, </w:t>
            </w:r>
            <w:r>
              <w:rPr>
                <w:rFonts w:cs="Arial Unicode MS"/>
                <w:sz w:val="24"/>
                <w:szCs w:val="24"/>
                <w:u w:color="000000"/>
                <w14:textOutline w14:w="0" w14:cap="flat" w14:cmpd="sng" w14:algn="ctr">
                  <w14:noFill/>
                  <w14:prstDash w14:val="solid"/>
                  <w14:bevel/>
                </w14:textOutline>
              </w:rPr>
              <w:t>г.</w:t>
            </w:r>
            <w:r w:rsidR="00B174FD">
              <w:rPr>
                <w:rFonts w:cs="Arial Unicode MS"/>
                <w:sz w:val="24"/>
                <w:szCs w:val="24"/>
                <w:u w:color="000000"/>
                <w14:textOutline w14:w="0" w14:cap="flat" w14:cmpd="sng" w14:algn="ctr">
                  <w14:noFill/>
                  <w14:prstDash w14:val="solid"/>
                  <w14:bevel/>
                </w14:textOutline>
              </w:rPr>
              <w:t> </w:t>
            </w:r>
            <w:r w:rsidR="00737903">
              <w:rPr>
                <w:rFonts w:cs="Arial Unicode MS"/>
                <w:sz w:val="24"/>
                <w:szCs w:val="24"/>
                <w:u w:color="000000"/>
                <w14:textOutline w14:w="0" w14:cap="flat" w14:cmpd="sng" w14:algn="ctr">
                  <w14:noFill/>
                  <w14:prstDash w14:val="solid"/>
                  <w14:bevel/>
                </w14:textOutline>
              </w:rPr>
              <w:t>Вологда) –</w:t>
            </w:r>
            <w:r w:rsidR="00737903" w:rsidRPr="00E50A4C">
              <w:rPr>
                <w:rFonts w:cs="Arial Unicode MS"/>
                <w:b/>
                <w:bCs/>
                <w:sz w:val="24"/>
                <w:szCs w:val="24"/>
                <w:u w:color="000000"/>
                <w14:textOutline w14:w="0" w14:cap="flat" w14:cmpd="sng" w14:algn="ctr">
                  <w14:noFill/>
                  <w14:prstDash w14:val="solid"/>
                  <w14:bevel/>
                </w14:textOutline>
              </w:rPr>
              <w:t xml:space="preserve"> </w:t>
            </w:r>
            <w:r w:rsidRPr="00445B95">
              <w:rPr>
                <w:rFonts w:cs="Arial Unicode MS"/>
                <w:sz w:val="24"/>
                <w:szCs w:val="24"/>
                <w14:textOutline w14:w="0" w14:cap="flat" w14:cmpd="sng" w14:algn="ctr">
                  <w14:noFill/>
                  <w14:prstDash w14:val="solid"/>
                  <w14:bevel/>
                </w14:textOutline>
              </w:rPr>
              <w:t>старший научный сотрудник научно-исследовательской лаборатории организационно-научного отдела Вологодского института права и экономики ФСИН России</w:t>
            </w:r>
          </w:p>
        </w:tc>
        <w:tc>
          <w:tcPr>
            <w:tcW w:w="0" w:type="auto"/>
            <w:shd w:val="clear" w:color="auto" w:fill="auto"/>
            <w:tcMar>
              <w:top w:w="80" w:type="dxa"/>
              <w:left w:w="80" w:type="dxa"/>
              <w:bottom w:w="80" w:type="dxa"/>
              <w:right w:w="80" w:type="dxa"/>
            </w:tcMar>
            <w:vAlign w:val="center"/>
          </w:tcPr>
          <w:p w14:paraId="581AE649" w14:textId="57D2322B" w:rsidR="00E50A4C" w:rsidRPr="00E50A4C" w:rsidRDefault="00445B95" w:rsidP="006404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445B95">
              <w:rPr>
                <w:rFonts w:cs="Arial Unicode MS"/>
                <w:b/>
                <w:bCs/>
                <w:sz w:val="24"/>
                <w:szCs w:val="24"/>
                <w:u w:color="000000"/>
                <w:shd w:val="clear" w:color="auto" w:fill="FFFFFF"/>
                <w14:textOutline w14:w="0" w14:cap="flat" w14:cmpd="sng" w14:algn="ctr">
                  <w14:noFill/>
                  <w14:prstDash w14:val="solid"/>
                  <w14:bevel/>
                </w14:textOutline>
              </w:rPr>
              <w:t>Проблемы формирования и развития рынка финансовых услуг</w:t>
            </w:r>
          </w:p>
        </w:tc>
      </w:tr>
      <w:tr w:rsidR="00640461" w:rsidRPr="00E50A4C" w14:paraId="0338C713"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1DA1D35B"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64360553" w14:textId="37FFCC27" w:rsidR="00E50A4C" w:rsidRPr="00E50A4C" w:rsidRDefault="00337761" w:rsidP="00B174FD">
            <w:pPr>
              <w:tabs>
                <w:tab w:val="left" w:pos="720"/>
                <w:tab w:val="left" w:pos="1440"/>
                <w:tab w:val="left" w:pos="2160"/>
                <w:tab w:val="left" w:pos="2880"/>
                <w:tab w:val="left" w:pos="3600"/>
                <w:tab w:val="left" w:pos="4320"/>
                <w:tab w:val="left" w:pos="5040"/>
              </w:tabs>
              <w:contextualSpacing/>
              <w:rPr>
                <w:rFonts w:cs="Arial Unicode MS"/>
                <w:sz w:val="28"/>
                <w:szCs w:val="28"/>
                <w14:textOutline w14:w="0" w14:cap="flat" w14:cmpd="sng" w14:algn="ctr">
                  <w14:noFill/>
                  <w14:prstDash w14:val="solid"/>
                  <w14:bevel/>
                </w14:textOutline>
              </w:rPr>
            </w:pPr>
            <w:r w:rsidRPr="00337761">
              <w:rPr>
                <w:rFonts w:cs="Arial Unicode MS"/>
                <w:b/>
                <w:bCs/>
                <w:sz w:val="24"/>
                <w:szCs w:val="24"/>
                <w14:textOutline w14:w="0" w14:cap="flat" w14:cmpd="sng" w14:algn="ctr">
                  <w14:noFill/>
                  <w14:prstDash w14:val="solid"/>
                  <w14:bevel/>
                </w14:textOutline>
              </w:rPr>
              <w:t xml:space="preserve">Тимушев Евгений Николаевич </w:t>
            </w:r>
            <w:r w:rsidR="00E50A4C" w:rsidRPr="00E50A4C">
              <w:rPr>
                <w:rFonts w:cs="Arial Unicode MS"/>
                <w:sz w:val="24"/>
                <w:szCs w:val="24"/>
                <w14:textOutline w14:w="0" w14:cap="flat" w14:cmpd="sng" w14:algn="ctr">
                  <w14:noFill/>
                  <w14:prstDash w14:val="solid"/>
                  <w14:bevel/>
                </w14:textOutline>
              </w:rPr>
              <w:t>(</w:t>
            </w:r>
            <w:r w:rsidR="00737903">
              <w:rPr>
                <w:rFonts w:cs="Arial Unicode MS"/>
                <w:sz w:val="24"/>
                <w:szCs w:val="24"/>
                <w14:textOutline w14:w="0" w14:cap="flat" w14:cmpd="sng" w14:algn="ctr">
                  <w14:noFill/>
                  <w14:prstDash w14:val="solid"/>
                  <w14:bevel/>
                </w14:textOutline>
              </w:rPr>
              <w:t xml:space="preserve">Россия, </w:t>
            </w:r>
            <w:r>
              <w:rPr>
                <w:rFonts w:cs="Arial Unicode MS"/>
                <w:sz w:val="24"/>
                <w:szCs w:val="24"/>
                <w14:textOutline w14:w="0" w14:cap="flat" w14:cmpd="sng" w14:algn="ctr">
                  <w14:noFill/>
                  <w14:prstDash w14:val="solid"/>
                  <w14:bevel/>
                </w14:textOutline>
              </w:rPr>
              <w:t>г. Москва</w:t>
            </w:r>
            <w:r w:rsidR="00E50A4C" w:rsidRPr="00E50A4C">
              <w:rPr>
                <w:rFonts w:cs="Arial Unicode MS"/>
                <w:sz w:val="24"/>
                <w:szCs w:val="24"/>
                <w14:textOutline w14:w="0" w14:cap="flat" w14:cmpd="sng" w14:algn="ctr">
                  <w14:noFill/>
                  <w14:prstDash w14:val="solid"/>
                  <w14:bevel/>
                </w14:textOutline>
              </w:rPr>
              <w:t xml:space="preserve">) – </w:t>
            </w:r>
            <w:r w:rsidRPr="00337761">
              <w:rPr>
                <w:rFonts w:cs="Arial Unicode MS"/>
                <w:sz w:val="24"/>
                <w:szCs w:val="24"/>
                <w14:textOutline w14:w="0" w14:cap="flat" w14:cmpd="sng" w14:algn="ctr">
                  <w14:noFill/>
                  <w14:prstDash w14:val="solid"/>
                  <w14:bevel/>
                </w14:textOutline>
              </w:rPr>
              <w:t>к.э.н., с.н.с., Центр региональной политики ИПЭИ РАНХиГС</w:t>
            </w:r>
          </w:p>
        </w:tc>
        <w:tc>
          <w:tcPr>
            <w:tcW w:w="0" w:type="auto"/>
            <w:shd w:val="clear" w:color="auto" w:fill="auto"/>
            <w:tcMar>
              <w:top w:w="80" w:type="dxa"/>
              <w:left w:w="80" w:type="dxa"/>
              <w:bottom w:w="80" w:type="dxa"/>
              <w:right w:w="80" w:type="dxa"/>
            </w:tcMar>
            <w:vAlign w:val="center"/>
          </w:tcPr>
          <w:p w14:paraId="077734FF" w14:textId="3970FBBA" w:rsidR="00E50A4C" w:rsidRPr="00E50A4C" w:rsidRDefault="00337761" w:rsidP="003377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337761">
              <w:rPr>
                <w:rFonts w:cs="Arial Unicode MS"/>
                <w:b/>
                <w:bCs/>
                <w:sz w:val="24"/>
                <w:szCs w:val="24"/>
                <w:u w:color="000000"/>
                <w:shd w:val="clear" w:color="auto" w:fill="FFFFFF"/>
                <w14:textOutline w14:w="0" w14:cap="flat" w14:cmpd="sng" w14:algn="ctr">
                  <w14:noFill/>
                  <w14:prstDash w14:val="solid"/>
                  <w14:bevel/>
                </w14:textOutline>
              </w:rPr>
              <w:t>Основные тенденции в предоставлении межбюджетных трансфертов на реализацию нацпроектов</w:t>
            </w:r>
          </w:p>
        </w:tc>
      </w:tr>
      <w:tr w:rsidR="00737903" w:rsidRPr="00E50A4C" w14:paraId="3B25A2FC"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3439CC5D" w14:textId="77777777" w:rsidR="00737903" w:rsidRPr="00D15289" w:rsidRDefault="00737903"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2861E8ED" w14:textId="465233DB" w:rsidR="00737903" w:rsidRPr="00E50A4C" w:rsidRDefault="00CB6C24" w:rsidP="00B174FD">
            <w:pPr>
              <w:contextualSpacing/>
              <w:rPr>
                <w:rFonts w:ascii="Calibri" w:hAnsi="Calibri" w:cs="Arial Unicode MS"/>
                <w:u w:color="000000"/>
              </w:rPr>
            </w:pPr>
            <w:r w:rsidRPr="00CB6C24">
              <w:rPr>
                <w:rFonts w:cs="Arial Unicode MS"/>
                <w:b/>
                <w:bCs/>
                <w:sz w:val="24"/>
                <w:szCs w:val="24"/>
                <w:u w:color="000000"/>
              </w:rPr>
              <w:t xml:space="preserve">Борисов Евгений Витальевич </w:t>
            </w:r>
            <w:r w:rsidR="00737903">
              <w:rPr>
                <w:rFonts w:cs="Arial Unicode MS"/>
                <w:sz w:val="24"/>
                <w:szCs w:val="24"/>
                <w:u w:color="000000"/>
              </w:rPr>
              <w:t>(Россия,</w:t>
            </w:r>
            <w:r w:rsidR="00737903" w:rsidRPr="00E50A4C">
              <w:rPr>
                <w:rFonts w:cs="Arial Unicode MS"/>
                <w:sz w:val="24"/>
                <w:szCs w:val="24"/>
                <w:u w:color="000000"/>
              </w:rPr>
              <w:t xml:space="preserve"> г. </w:t>
            </w:r>
            <w:r>
              <w:rPr>
                <w:rFonts w:cs="Arial Unicode MS"/>
                <w:sz w:val="24"/>
                <w:szCs w:val="24"/>
                <w:u w:color="000000"/>
              </w:rPr>
              <w:t>Вологда</w:t>
            </w:r>
            <w:r w:rsidR="00737903">
              <w:rPr>
                <w:rFonts w:cs="Arial Unicode MS"/>
                <w:sz w:val="24"/>
                <w:szCs w:val="24"/>
                <w:u w:color="000000"/>
              </w:rPr>
              <w:t>) –</w:t>
            </w:r>
            <w:r w:rsidR="00737903" w:rsidRPr="00E50A4C">
              <w:rPr>
                <w:rFonts w:cs="Arial Unicode MS"/>
                <w:sz w:val="24"/>
                <w:szCs w:val="24"/>
                <w:u w:color="000000"/>
              </w:rPr>
              <w:t xml:space="preserve"> </w:t>
            </w:r>
            <w:r w:rsidRPr="00CB6C24">
              <w:rPr>
                <w:rFonts w:cs="Arial Unicode MS"/>
                <w:sz w:val="24"/>
                <w:szCs w:val="24"/>
                <w:u w:color="000000"/>
              </w:rPr>
              <w:t>инженер-исследователь</w:t>
            </w:r>
            <w:r>
              <w:rPr>
                <w:rFonts w:cs="Arial Unicode MS"/>
                <w:sz w:val="24"/>
                <w:szCs w:val="24"/>
                <w:u w:color="000000"/>
              </w:rPr>
              <w:t>, ц</w:t>
            </w:r>
            <w:r w:rsidRPr="00CB6C24">
              <w:rPr>
                <w:rFonts w:cs="Arial Unicode MS"/>
                <w:sz w:val="24"/>
                <w:szCs w:val="24"/>
                <w:u w:color="000000"/>
              </w:rPr>
              <w:t>ентр финансовых исследований</w:t>
            </w:r>
            <w:r>
              <w:rPr>
                <w:rFonts w:cs="Arial Unicode MS"/>
                <w:sz w:val="24"/>
                <w:szCs w:val="24"/>
                <w:u w:color="000000"/>
              </w:rPr>
              <w:t xml:space="preserve"> ФГБУН ВолНЦ РАН</w:t>
            </w:r>
          </w:p>
        </w:tc>
        <w:tc>
          <w:tcPr>
            <w:tcW w:w="0" w:type="auto"/>
            <w:shd w:val="clear" w:color="auto" w:fill="auto"/>
            <w:tcMar>
              <w:top w:w="80" w:type="dxa"/>
              <w:left w:w="80" w:type="dxa"/>
              <w:bottom w:w="80" w:type="dxa"/>
              <w:right w:w="80" w:type="dxa"/>
            </w:tcMar>
            <w:vAlign w:val="center"/>
          </w:tcPr>
          <w:p w14:paraId="4F318E1C" w14:textId="1E4B5B5E" w:rsidR="00737903" w:rsidRPr="00E50A4C" w:rsidRDefault="00CB6C24" w:rsidP="00737903">
            <w:pPr>
              <w:tabs>
                <w:tab w:val="left" w:pos="720"/>
                <w:tab w:val="left" w:pos="1440"/>
                <w:tab w:val="left" w:pos="2160"/>
                <w:tab w:val="left" w:pos="2880"/>
                <w:tab w:val="left" w:pos="3600"/>
                <w:tab w:val="left" w:pos="4320"/>
              </w:tabs>
              <w:contextualSpacing/>
              <w:jc w:val="center"/>
              <w:rPr>
                <w:rFonts w:cs="Arial Unicode MS"/>
                <w:sz w:val="28"/>
                <w:szCs w:val="28"/>
                <w14:textOutline w14:w="0" w14:cap="flat" w14:cmpd="sng" w14:algn="ctr">
                  <w14:noFill/>
                  <w14:prstDash w14:val="solid"/>
                  <w14:bevel/>
                </w14:textOutline>
              </w:rPr>
            </w:pPr>
            <w:r w:rsidRPr="00CB6C24">
              <w:rPr>
                <w:rFonts w:cs="Arial Unicode MS"/>
                <w:b/>
                <w:bCs/>
                <w:sz w:val="24"/>
                <w:szCs w:val="24"/>
                <w14:textOutline w14:w="0" w14:cap="flat" w14:cmpd="sng" w14:algn="ctr">
                  <w14:noFill/>
                  <w14:prstDash w14:val="solid"/>
                  <w14:bevel/>
                </w14:textOutline>
              </w:rPr>
              <w:t>Расходы региональных бюджетов Северо-Западного федерального округа в период 2006–2025 гг.</w:t>
            </w:r>
          </w:p>
        </w:tc>
      </w:tr>
      <w:tr w:rsidR="00737903" w:rsidRPr="00E50A4C" w14:paraId="3C714593"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50688B91" w14:textId="77777777" w:rsidR="00737903" w:rsidRPr="00D15289" w:rsidRDefault="00737903"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55BF0C9F" w14:textId="446F2B81" w:rsidR="00737903" w:rsidRPr="00E50A4C" w:rsidRDefault="0040125A" w:rsidP="00B174FD">
            <w:pPr>
              <w:contextualSpacing/>
              <w:outlineLvl w:val="0"/>
              <w:rPr>
                <w:rFonts w:ascii="Calibri Light" w:hAnsi="Calibri Light" w:cs="Arial Unicode MS"/>
                <w:sz w:val="32"/>
                <w:szCs w:val="32"/>
                <w:u w:color="2E74B5"/>
              </w:rPr>
            </w:pPr>
            <w:r w:rsidRPr="0040125A">
              <w:rPr>
                <w:rFonts w:cs="Arial Unicode MS"/>
                <w:b/>
                <w:bCs/>
                <w:sz w:val="24"/>
                <w:szCs w:val="24"/>
                <w:u w:color="000000"/>
              </w:rPr>
              <w:t xml:space="preserve">Гончарук Данила Сергеевич </w:t>
            </w:r>
            <w:r w:rsidR="00061B77">
              <w:rPr>
                <w:rFonts w:cs="Arial Unicode MS"/>
                <w:sz w:val="24"/>
                <w:szCs w:val="24"/>
                <w:u w:color="000000"/>
              </w:rPr>
              <w:t>(Россия,</w:t>
            </w:r>
            <w:r w:rsidR="00061B77" w:rsidRPr="00E50A4C">
              <w:rPr>
                <w:rFonts w:cs="Arial Unicode MS"/>
                <w:sz w:val="24"/>
                <w:szCs w:val="24"/>
                <w:u w:color="000000"/>
              </w:rPr>
              <w:t xml:space="preserve"> </w:t>
            </w:r>
            <w:r>
              <w:rPr>
                <w:rFonts w:cs="Arial Unicode MS"/>
                <w:sz w:val="24"/>
                <w:szCs w:val="24"/>
                <w:u w:color="000000"/>
              </w:rPr>
              <w:t>г. Вологда</w:t>
            </w:r>
            <w:r w:rsidR="00061B77">
              <w:rPr>
                <w:rFonts w:cs="Arial Unicode MS"/>
                <w:sz w:val="24"/>
                <w:szCs w:val="24"/>
                <w:u w:color="000000"/>
              </w:rPr>
              <w:t>) –</w:t>
            </w:r>
            <w:r w:rsidR="00061B77" w:rsidRPr="00E50A4C">
              <w:rPr>
                <w:rFonts w:cs="Arial Unicode MS"/>
                <w:sz w:val="24"/>
                <w:szCs w:val="24"/>
                <w:u w:color="000000"/>
              </w:rPr>
              <w:t xml:space="preserve"> </w:t>
            </w:r>
            <w:r w:rsidRPr="0040125A">
              <w:rPr>
                <w:rFonts w:cs="Arial Unicode MS"/>
                <w:sz w:val="24"/>
                <w:szCs w:val="24"/>
                <w:u w:color="000000"/>
              </w:rPr>
              <w:t>инженер-исследователь центра финансовых исследований, Вологодский научный центр РАН</w:t>
            </w:r>
          </w:p>
        </w:tc>
        <w:tc>
          <w:tcPr>
            <w:tcW w:w="0" w:type="auto"/>
            <w:shd w:val="clear" w:color="auto" w:fill="auto"/>
            <w:tcMar>
              <w:top w:w="80" w:type="dxa"/>
              <w:left w:w="80" w:type="dxa"/>
              <w:bottom w:w="80" w:type="dxa"/>
              <w:right w:w="80" w:type="dxa"/>
            </w:tcMar>
            <w:vAlign w:val="center"/>
          </w:tcPr>
          <w:p w14:paraId="1D540C86" w14:textId="7246D97C" w:rsidR="00737903" w:rsidRPr="00E50A4C" w:rsidRDefault="0040125A" w:rsidP="0040125A">
            <w:pPr>
              <w:jc w:val="center"/>
              <w:rPr>
                <w:rFonts w:ascii="Calibri" w:hAnsi="Calibri" w:cs="Arial Unicode MS"/>
                <w:u w:color="000000"/>
              </w:rPr>
            </w:pPr>
            <w:r w:rsidRPr="0040125A">
              <w:rPr>
                <w:rFonts w:cs="Arial Unicode MS"/>
                <w:b/>
                <w:bCs/>
                <w:sz w:val="24"/>
                <w:szCs w:val="24"/>
                <w:u w:color="000000"/>
                <w:shd w:val="clear" w:color="auto" w:fill="FFFFFF"/>
                <w14:textOutline w14:w="0" w14:cap="flat" w14:cmpd="sng" w14:algn="ctr">
                  <w14:noFill/>
                  <w14:prstDash w14:val="solid"/>
                  <w14:bevel/>
                </w14:textOutline>
              </w:rPr>
              <w:t>К вопросу об инвестиционной политике крупных металлургических корпораций в условиях текущего денежно-кредитного регулирования</w:t>
            </w:r>
          </w:p>
        </w:tc>
      </w:tr>
      <w:tr w:rsidR="00640461" w:rsidRPr="00E50A4C" w14:paraId="43749B6A"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46005E4F"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172ED50B" w14:textId="2362DF8C" w:rsidR="00E50A4C" w:rsidRPr="00E50A4C" w:rsidRDefault="004E4CEA" w:rsidP="00B174FD">
            <w:pPr>
              <w:tabs>
                <w:tab w:val="left" w:pos="2160"/>
                <w:tab w:val="left" w:pos="2880"/>
                <w:tab w:val="left" w:pos="3600"/>
                <w:tab w:val="left" w:pos="4320"/>
                <w:tab w:val="left" w:pos="5040"/>
              </w:tabs>
              <w:contextualSpacing/>
              <w:rPr>
                <w:rFonts w:ascii="Calibri" w:hAnsi="Calibri" w:cs="Arial Unicode MS"/>
                <w:u w:color="000000"/>
              </w:rPr>
            </w:pPr>
            <w:r w:rsidRPr="004E4CEA">
              <w:rPr>
                <w:rFonts w:eastAsia="Aptos" w:cs="Aptos"/>
                <w:b/>
                <w:bCs/>
                <w:kern w:val="2"/>
                <w:sz w:val="24"/>
                <w:szCs w:val="24"/>
                <w:u w:color="000000"/>
              </w:rPr>
              <w:t xml:space="preserve">Панфилова Полина Дмитриевна </w:t>
            </w:r>
            <w:r w:rsidR="00E50A4C" w:rsidRPr="00E50A4C">
              <w:rPr>
                <w:rFonts w:eastAsia="Aptos" w:cs="Aptos"/>
                <w:kern w:val="2"/>
                <w:sz w:val="24"/>
                <w:szCs w:val="24"/>
                <w:u w:color="000000"/>
              </w:rPr>
              <w:t>(</w:t>
            </w:r>
            <w:r w:rsidRPr="004E4CEA">
              <w:rPr>
                <w:rFonts w:eastAsia="Aptos" w:cs="Aptos"/>
                <w:kern w:val="2"/>
                <w:sz w:val="24"/>
                <w:szCs w:val="24"/>
                <w:u w:color="000000"/>
              </w:rPr>
              <w:t>Россия, г. Уфа</w:t>
            </w:r>
            <w:r w:rsidR="00E50A4C" w:rsidRPr="00E50A4C">
              <w:rPr>
                <w:rFonts w:eastAsia="Aptos" w:cs="Aptos"/>
                <w:kern w:val="2"/>
                <w:sz w:val="24"/>
                <w:szCs w:val="24"/>
                <w:u w:color="000000"/>
              </w:rPr>
              <w:t xml:space="preserve">) – </w:t>
            </w:r>
            <w:r w:rsidRPr="004E4CEA">
              <w:rPr>
                <w:rFonts w:eastAsia="Aptos" w:cs="Aptos"/>
                <w:kern w:val="2"/>
                <w:sz w:val="24"/>
                <w:szCs w:val="24"/>
                <w:u w:color="000000"/>
              </w:rPr>
              <w:t>стажер-исследователь Лаборатории современных проблем региональной экономики Института социально-экономических исследований УФИЦ РАН</w:t>
            </w:r>
          </w:p>
        </w:tc>
        <w:tc>
          <w:tcPr>
            <w:tcW w:w="0" w:type="auto"/>
            <w:shd w:val="clear" w:color="auto" w:fill="auto"/>
            <w:tcMar>
              <w:top w:w="80" w:type="dxa"/>
              <w:left w:w="80" w:type="dxa"/>
              <w:bottom w:w="80" w:type="dxa"/>
              <w:right w:w="80" w:type="dxa"/>
            </w:tcMar>
            <w:vAlign w:val="center"/>
          </w:tcPr>
          <w:p w14:paraId="7AAFC063" w14:textId="7F4FD32C" w:rsidR="00E50A4C" w:rsidRPr="00E50A4C" w:rsidRDefault="005D6A58" w:rsidP="005D6A58">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5D6A58">
              <w:rPr>
                <w:rFonts w:cs="Arial Unicode MS"/>
                <w:b/>
                <w:bCs/>
                <w:sz w:val="24"/>
                <w:szCs w:val="24"/>
                <w:u w:color="000000"/>
                <w:shd w:val="clear" w:color="auto" w:fill="FFFFFF"/>
                <w14:textOutline w14:w="0" w14:cap="flat" w14:cmpd="sng" w14:algn="ctr">
                  <w14:noFill/>
                  <w14:prstDash w14:val="solid"/>
                  <w14:bevel/>
                </w14:textOutline>
              </w:rPr>
              <w:t>Партнерская и конвенциональная модели финансов.</w:t>
            </w:r>
            <w:r>
              <w:rPr>
                <w:rFonts w:cs="Arial Unicode MS"/>
                <w:b/>
                <w:bCs/>
                <w:sz w:val="24"/>
                <w:szCs w:val="24"/>
                <w:u w:color="000000"/>
                <w:shd w:val="clear" w:color="auto" w:fill="FFFFFF"/>
                <w14:textOutline w14:w="0" w14:cap="flat" w14:cmpd="sng" w14:algn="ctr">
                  <w14:noFill/>
                  <w14:prstDash w14:val="solid"/>
                  <w14:bevel/>
                </w14:textOutline>
              </w:rPr>
              <w:t xml:space="preserve"> </w:t>
            </w:r>
            <w:r w:rsidRPr="005D6A58">
              <w:rPr>
                <w:rFonts w:cs="Arial Unicode MS"/>
                <w:b/>
                <w:bCs/>
                <w:sz w:val="24"/>
                <w:szCs w:val="24"/>
                <w:u w:color="000000"/>
                <w:shd w:val="clear" w:color="auto" w:fill="FFFFFF"/>
                <w14:textOutline w14:w="0" w14:cap="flat" w14:cmpd="sng" w14:algn="ctr">
                  <w14:noFill/>
                  <w14:prstDash w14:val="solid"/>
                  <w14:bevel/>
                </w14:textOutline>
              </w:rPr>
              <w:t>Направления сравнительного анализа</w:t>
            </w:r>
          </w:p>
        </w:tc>
      </w:tr>
      <w:tr w:rsidR="00061B77" w:rsidRPr="00E50A4C" w14:paraId="511568D6"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6B7AF850" w14:textId="77777777" w:rsidR="00061B77" w:rsidRPr="00D15289" w:rsidRDefault="00061B77"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4C3E4251" w14:textId="77777777" w:rsidR="004E4CEA" w:rsidRDefault="004E4CEA" w:rsidP="00B174FD">
            <w:pPr>
              <w:contextualSpacing/>
              <w:rPr>
                <w:rFonts w:eastAsia="Aptos" w:cs="Aptos"/>
                <w:sz w:val="24"/>
                <w:szCs w:val="24"/>
                <w:u w:color="000000"/>
              </w:rPr>
            </w:pPr>
            <w:r w:rsidRPr="004E4CEA">
              <w:rPr>
                <w:rFonts w:eastAsia="Aptos" w:cs="Aptos"/>
                <w:b/>
                <w:bCs/>
                <w:sz w:val="24"/>
                <w:szCs w:val="24"/>
                <w:u w:color="000000"/>
              </w:rPr>
              <w:t xml:space="preserve">Шевченко Оксана Викторовна </w:t>
            </w:r>
            <w:r w:rsidR="00061B77" w:rsidRPr="00E50A4C">
              <w:rPr>
                <w:rFonts w:eastAsia="Aptos" w:cs="Aptos"/>
                <w:sz w:val="24"/>
                <w:szCs w:val="24"/>
                <w:u w:color="000000"/>
              </w:rPr>
              <w:t>(</w:t>
            </w:r>
            <w:r w:rsidRPr="004E4CEA">
              <w:rPr>
                <w:rFonts w:eastAsia="Aptos" w:cs="Aptos"/>
                <w:sz w:val="24"/>
                <w:szCs w:val="24"/>
                <w:u w:color="000000"/>
              </w:rPr>
              <w:t>Республика Беларусь, г. Гродно</w:t>
            </w:r>
            <w:r w:rsidR="00061B77" w:rsidRPr="00E50A4C">
              <w:rPr>
                <w:rFonts w:eastAsia="Aptos" w:cs="Aptos"/>
                <w:sz w:val="24"/>
                <w:szCs w:val="24"/>
                <w:u w:color="000000"/>
              </w:rPr>
              <w:t xml:space="preserve">) </w:t>
            </w:r>
            <w:r w:rsidR="00061B77">
              <w:rPr>
                <w:rFonts w:eastAsia="Aptos" w:cs="Aptos"/>
                <w:sz w:val="24"/>
                <w:szCs w:val="24"/>
                <w:u w:color="000000"/>
              </w:rPr>
              <w:t>–</w:t>
            </w:r>
            <w:r w:rsidR="00061B77" w:rsidRPr="00E50A4C">
              <w:rPr>
                <w:rFonts w:eastAsia="Aptos" w:cs="Aptos"/>
                <w:sz w:val="24"/>
                <w:szCs w:val="24"/>
                <w:u w:color="000000"/>
              </w:rPr>
              <w:t xml:space="preserve"> </w:t>
            </w:r>
            <w:r w:rsidRPr="004E4CEA">
              <w:rPr>
                <w:rFonts w:eastAsia="Aptos" w:cs="Aptos"/>
                <w:sz w:val="24"/>
                <w:szCs w:val="24"/>
                <w:u w:color="000000"/>
              </w:rPr>
              <w:t xml:space="preserve">старший преподаватель УО «Гродненский государственный университет имени Янки Купалы» </w:t>
            </w:r>
          </w:p>
          <w:p w14:paraId="59A9F167" w14:textId="335520DB" w:rsidR="00061B77" w:rsidRDefault="004E4CEA" w:rsidP="00B174FD">
            <w:pPr>
              <w:contextualSpacing/>
              <w:rPr>
                <w:rFonts w:eastAsia="Aptos" w:cs="Aptos"/>
                <w:sz w:val="24"/>
                <w:szCs w:val="24"/>
                <w:u w:color="000000"/>
              </w:rPr>
            </w:pPr>
            <w:r w:rsidRPr="004E4CEA">
              <w:rPr>
                <w:rFonts w:eastAsia="Aptos" w:cs="Aptos"/>
                <w:b/>
                <w:bCs/>
                <w:sz w:val="24"/>
                <w:szCs w:val="24"/>
                <w:u w:color="000000"/>
              </w:rPr>
              <w:t xml:space="preserve">Юлия Юрьевна Шестопалова </w:t>
            </w:r>
            <w:r w:rsidR="00061B77" w:rsidRPr="00E50A4C">
              <w:rPr>
                <w:rFonts w:eastAsia="Aptos" w:cs="Aptos"/>
                <w:sz w:val="24"/>
                <w:szCs w:val="24"/>
                <w:u w:color="000000"/>
              </w:rPr>
              <w:t>(</w:t>
            </w:r>
            <w:r w:rsidRPr="004E4CEA">
              <w:rPr>
                <w:rFonts w:eastAsia="Aptos" w:cs="Aptos"/>
                <w:sz w:val="24"/>
                <w:szCs w:val="24"/>
                <w:u w:color="000000"/>
              </w:rPr>
              <w:t>Республика Беларусь, г. Гродно</w:t>
            </w:r>
            <w:r w:rsidR="00061B77" w:rsidRPr="00E50A4C">
              <w:rPr>
                <w:rFonts w:eastAsia="Aptos" w:cs="Aptos"/>
                <w:sz w:val="24"/>
                <w:szCs w:val="24"/>
                <w:u w:color="000000"/>
              </w:rPr>
              <w:t xml:space="preserve">) </w:t>
            </w:r>
            <w:r w:rsidR="00061B77">
              <w:rPr>
                <w:rFonts w:eastAsia="Aptos" w:cs="Aptos"/>
                <w:sz w:val="24"/>
                <w:szCs w:val="24"/>
                <w:u w:color="000000"/>
              </w:rPr>
              <w:t>–</w:t>
            </w:r>
            <w:r w:rsidR="00061B77" w:rsidRPr="00E50A4C">
              <w:rPr>
                <w:rFonts w:eastAsia="Aptos" w:cs="Aptos"/>
                <w:sz w:val="24"/>
                <w:szCs w:val="24"/>
                <w:u w:color="000000"/>
              </w:rPr>
              <w:t xml:space="preserve"> </w:t>
            </w:r>
            <w:r w:rsidRPr="004E4CEA">
              <w:rPr>
                <w:rFonts w:eastAsia="Aptos" w:cs="Aptos"/>
                <w:sz w:val="24"/>
                <w:szCs w:val="24"/>
                <w:u w:color="000000"/>
              </w:rPr>
              <w:t xml:space="preserve">студент, </w:t>
            </w:r>
            <w:r>
              <w:rPr>
                <w:rFonts w:eastAsia="Aptos" w:cs="Aptos"/>
                <w:sz w:val="24"/>
                <w:szCs w:val="24"/>
                <w:u w:color="000000"/>
              </w:rPr>
              <w:t>«</w:t>
            </w:r>
            <w:r w:rsidRPr="004E4CEA">
              <w:rPr>
                <w:rFonts w:eastAsia="Aptos" w:cs="Aptos"/>
                <w:sz w:val="24"/>
                <w:szCs w:val="24"/>
                <w:u w:color="000000"/>
              </w:rPr>
              <w:t>Гродненский государственный университет имени Янки Купалы</w:t>
            </w:r>
            <w:r>
              <w:rPr>
                <w:rFonts w:eastAsia="Aptos" w:cs="Aptos"/>
                <w:sz w:val="24"/>
                <w:szCs w:val="24"/>
                <w:u w:color="000000"/>
              </w:rPr>
              <w:t>»</w:t>
            </w:r>
          </w:p>
          <w:p w14:paraId="679507DA" w14:textId="13C19CE5" w:rsidR="004E4CEA" w:rsidRPr="004E4CEA" w:rsidRDefault="004E4CEA" w:rsidP="00B174FD">
            <w:pPr>
              <w:contextualSpacing/>
              <w:rPr>
                <w:rFonts w:ascii="Calibri" w:hAnsi="Calibri" w:cs="Arial Unicode MS"/>
                <w:u w:color="000000"/>
              </w:rPr>
            </w:pPr>
            <w:r w:rsidRPr="004E4CEA">
              <w:rPr>
                <w:rFonts w:eastAsia="Aptos" w:cs="Aptos"/>
                <w:b/>
                <w:bCs/>
                <w:sz w:val="24"/>
                <w:szCs w:val="24"/>
                <w:u w:color="000000"/>
              </w:rPr>
              <w:t>Виолетта Руслановна Шелевер</w:t>
            </w:r>
            <w:r>
              <w:rPr>
                <w:rFonts w:eastAsia="Aptos" w:cs="Aptos"/>
                <w:sz w:val="24"/>
                <w:szCs w:val="24"/>
                <w:u w:color="000000"/>
              </w:rPr>
              <w:t xml:space="preserve"> (</w:t>
            </w:r>
            <w:r w:rsidRPr="004E4CEA">
              <w:rPr>
                <w:rFonts w:eastAsia="Aptos" w:cs="Aptos"/>
                <w:sz w:val="24"/>
                <w:szCs w:val="24"/>
                <w:u w:color="000000"/>
              </w:rPr>
              <w:t>Республика Беларусь, г. Гродно</w:t>
            </w:r>
            <w:r>
              <w:rPr>
                <w:rFonts w:eastAsia="Aptos" w:cs="Aptos"/>
                <w:sz w:val="24"/>
                <w:szCs w:val="24"/>
                <w:u w:color="000000"/>
              </w:rPr>
              <w:t xml:space="preserve">) – </w:t>
            </w:r>
            <w:r w:rsidRPr="004E4CEA">
              <w:rPr>
                <w:rFonts w:eastAsia="Aptos" w:cs="Aptos"/>
                <w:sz w:val="24"/>
                <w:szCs w:val="24"/>
                <w:u w:color="000000"/>
              </w:rPr>
              <w:t xml:space="preserve">студент, </w:t>
            </w:r>
            <w:r>
              <w:rPr>
                <w:rFonts w:eastAsia="Aptos" w:cs="Aptos"/>
                <w:sz w:val="24"/>
                <w:szCs w:val="24"/>
                <w:u w:color="000000"/>
              </w:rPr>
              <w:t>«</w:t>
            </w:r>
            <w:r w:rsidRPr="004E4CEA">
              <w:rPr>
                <w:rFonts w:eastAsia="Aptos" w:cs="Aptos"/>
                <w:sz w:val="24"/>
                <w:szCs w:val="24"/>
                <w:u w:color="000000"/>
              </w:rPr>
              <w:t>Гродненский государственный университет имени Янки Купалы</w:t>
            </w:r>
            <w:r>
              <w:rPr>
                <w:rFonts w:eastAsia="Aptos" w:cs="Aptos"/>
                <w:sz w:val="24"/>
                <w:szCs w:val="24"/>
                <w:u w:color="000000"/>
              </w:rPr>
              <w:t>»</w:t>
            </w:r>
          </w:p>
        </w:tc>
        <w:tc>
          <w:tcPr>
            <w:tcW w:w="0" w:type="auto"/>
            <w:shd w:val="clear" w:color="auto" w:fill="auto"/>
            <w:tcMar>
              <w:top w:w="80" w:type="dxa"/>
              <w:left w:w="80" w:type="dxa"/>
              <w:bottom w:w="80" w:type="dxa"/>
              <w:right w:w="80" w:type="dxa"/>
            </w:tcMar>
            <w:vAlign w:val="center"/>
          </w:tcPr>
          <w:p w14:paraId="5B5B1A86" w14:textId="37937E51" w:rsidR="00061B77" w:rsidRPr="00E50A4C" w:rsidRDefault="004E4CEA" w:rsidP="006404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4E4CEA">
              <w:rPr>
                <w:rFonts w:cs="Arial Unicode MS"/>
                <w:b/>
                <w:bCs/>
                <w:sz w:val="24"/>
                <w:szCs w:val="24"/>
                <w:u w:color="000000"/>
                <w:shd w:val="clear" w:color="auto" w:fill="FFFFFF"/>
                <w14:textOutline w14:w="0" w14:cap="flat" w14:cmpd="sng" w14:algn="ctr">
                  <w14:noFill/>
                  <w14:prstDash w14:val="solid"/>
                  <w14:bevel/>
                </w14:textOutline>
              </w:rPr>
              <w:t>Социально-демографическое факторы формирования финансовых результатов хозяйствующих субъектов региона</w:t>
            </w:r>
          </w:p>
        </w:tc>
      </w:tr>
      <w:tr w:rsidR="00640461" w:rsidRPr="00E50A4C" w14:paraId="2F7153B4"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64C4FEBF"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746DD660" w14:textId="5D55A23F" w:rsidR="00E50A4C" w:rsidRPr="00E50A4C" w:rsidRDefault="00DF75F3" w:rsidP="00B174FD">
            <w:pPr>
              <w:contextualSpacing/>
              <w:rPr>
                <w:rFonts w:ascii="Calibri" w:hAnsi="Calibri" w:cs="Arial Unicode MS"/>
                <w:u w:color="000000"/>
              </w:rPr>
            </w:pPr>
            <w:r w:rsidRPr="00DF75F3">
              <w:rPr>
                <w:rFonts w:cs="Arial Unicode MS"/>
                <w:b/>
                <w:bCs/>
                <w:sz w:val="24"/>
                <w:szCs w:val="24"/>
                <w:u w:color="000000"/>
              </w:rPr>
              <w:t xml:space="preserve">Копытова Екатерина Дмитриевна </w:t>
            </w:r>
            <w:r w:rsidR="00E50A4C" w:rsidRPr="00E50A4C">
              <w:rPr>
                <w:rFonts w:cs="Arial Unicode MS"/>
                <w:sz w:val="24"/>
                <w:szCs w:val="24"/>
                <w:u w:color="000000"/>
              </w:rPr>
              <w:t xml:space="preserve">(Россия, </w:t>
            </w:r>
            <w:r>
              <w:rPr>
                <w:rFonts w:cs="Arial Unicode MS"/>
                <w:sz w:val="24"/>
                <w:szCs w:val="24"/>
                <w:u w:color="000000"/>
              </w:rPr>
              <w:t>г.</w:t>
            </w:r>
            <w:r w:rsidR="00B174FD">
              <w:rPr>
                <w:rFonts w:cs="Arial Unicode MS"/>
                <w:sz w:val="24"/>
                <w:szCs w:val="24"/>
                <w:u w:color="000000"/>
              </w:rPr>
              <w:t> </w:t>
            </w:r>
            <w:r>
              <w:rPr>
                <w:rFonts w:cs="Arial Unicode MS"/>
                <w:sz w:val="24"/>
                <w:szCs w:val="24"/>
                <w:u w:color="000000"/>
              </w:rPr>
              <w:t>Вологда</w:t>
            </w:r>
            <w:r w:rsidR="00E50A4C" w:rsidRPr="00E50A4C">
              <w:rPr>
                <w:rFonts w:cs="Arial Unicode MS"/>
                <w:sz w:val="24"/>
                <w:szCs w:val="24"/>
                <w:u w:color="000000"/>
              </w:rPr>
              <w:t xml:space="preserve">) – </w:t>
            </w:r>
            <w:r w:rsidRPr="00DF75F3">
              <w:rPr>
                <w:rFonts w:cs="Arial Unicode MS"/>
                <w:sz w:val="24"/>
                <w:szCs w:val="24"/>
                <w:u w:color="000000"/>
              </w:rPr>
              <w:t>кандидат экономических наук, старший научный сотрудник, Вологодский научный центр Российской академии наук, ВолНЦ РАН</w:t>
            </w:r>
          </w:p>
        </w:tc>
        <w:tc>
          <w:tcPr>
            <w:tcW w:w="0" w:type="auto"/>
            <w:shd w:val="clear" w:color="auto" w:fill="auto"/>
            <w:tcMar>
              <w:top w:w="80" w:type="dxa"/>
              <w:left w:w="80" w:type="dxa"/>
              <w:bottom w:w="80" w:type="dxa"/>
              <w:right w:w="80" w:type="dxa"/>
            </w:tcMar>
            <w:vAlign w:val="center"/>
          </w:tcPr>
          <w:p w14:paraId="39383E42" w14:textId="43D96A02" w:rsidR="00DF75F3" w:rsidRPr="00DF75F3" w:rsidRDefault="00DF75F3" w:rsidP="00DF75F3">
            <w:pPr>
              <w:widowControl w:val="0"/>
              <w:tabs>
                <w:tab w:val="left" w:pos="720"/>
                <w:tab w:val="left" w:pos="1440"/>
                <w:tab w:val="left" w:pos="2160"/>
                <w:tab w:val="left" w:pos="2880"/>
                <w:tab w:val="left" w:pos="3600"/>
                <w:tab w:val="left" w:pos="4320"/>
              </w:tabs>
              <w:suppressAutoHyphens/>
              <w:contextualSpacing/>
              <w:jc w:val="center"/>
              <w:rPr>
                <w:rFonts w:cs="Arial Unicode MS"/>
                <w:b/>
                <w:bCs/>
                <w:sz w:val="24"/>
                <w:szCs w:val="24"/>
                <w:u w:color="000000"/>
                <w:shd w:val="clear" w:color="auto" w:fill="FFFFFF"/>
                <w14:textOutline w14:w="0" w14:cap="flat" w14:cmpd="sng" w14:algn="ctr">
                  <w14:noFill/>
                  <w14:prstDash w14:val="solid"/>
                  <w14:bevel/>
                </w14:textOutline>
              </w:rPr>
            </w:pPr>
            <w:r w:rsidRPr="00DF75F3">
              <w:rPr>
                <w:rFonts w:cs="Arial Unicode MS"/>
                <w:b/>
                <w:bCs/>
                <w:sz w:val="24"/>
                <w:szCs w:val="24"/>
                <w:u w:color="000000"/>
                <w:shd w:val="clear" w:color="auto" w:fill="FFFFFF"/>
                <w14:textOutline w14:w="0" w14:cap="flat" w14:cmpd="sng" w14:algn="ctr">
                  <w14:noFill/>
                  <w14:prstDash w14:val="solid"/>
                  <w14:bevel/>
                </w14:textOutline>
              </w:rPr>
              <w:t xml:space="preserve">Развитие финансовой системы: </w:t>
            </w:r>
          </w:p>
          <w:p w14:paraId="34C61DC8" w14:textId="4154AD9E" w:rsidR="00E50A4C" w:rsidRPr="00E50A4C" w:rsidRDefault="00DF75F3" w:rsidP="00DF75F3">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DF75F3">
              <w:rPr>
                <w:rFonts w:cs="Arial Unicode MS"/>
                <w:b/>
                <w:bCs/>
                <w:sz w:val="24"/>
                <w:szCs w:val="24"/>
                <w:u w:color="000000"/>
                <w:shd w:val="clear" w:color="auto" w:fill="FFFFFF"/>
                <w14:textOutline w14:w="0" w14:cap="flat" w14:cmpd="sng" w14:algn="ctr">
                  <w14:noFill/>
                  <w14:prstDash w14:val="solid"/>
                  <w14:bevel/>
                </w14:textOutline>
              </w:rPr>
              <w:t>исторические закономерности и современные тенденции</w:t>
            </w:r>
          </w:p>
        </w:tc>
      </w:tr>
      <w:tr w:rsidR="00640461" w:rsidRPr="00E50A4C" w14:paraId="5DB89C01"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29A4F643" w14:textId="77777777" w:rsidR="00E50A4C" w:rsidRPr="00D15289" w:rsidRDefault="00E50A4C" w:rsidP="00D15289">
            <w:pPr>
              <w:pStyle w:val="a6"/>
              <w:numPr>
                <w:ilvl w:val="0"/>
                <w:numId w:val="12"/>
              </w:numPr>
              <w:spacing w:after="0" w:line="240" w:lineRule="auto"/>
              <w:ind w:left="0" w:firstLine="0"/>
              <w:jc w:val="center"/>
              <w:rPr>
                <w:sz w:val="24"/>
                <w:szCs w:val="24"/>
                <w:u w:color="000000"/>
              </w:rPr>
            </w:pPr>
          </w:p>
        </w:tc>
        <w:tc>
          <w:tcPr>
            <w:tcW w:w="0" w:type="auto"/>
            <w:shd w:val="clear" w:color="auto" w:fill="auto"/>
            <w:tcMar>
              <w:top w:w="80" w:type="dxa"/>
              <w:left w:w="80" w:type="dxa"/>
              <w:bottom w:w="80" w:type="dxa"/>
              <w:right w:w="80" w:type="dxa"/>
            </w:tcMar>
            <w:vAlign w:val="center"/>
          </w:tcPr>
          <w:p w14:paraId="388821F6" w14:textId="375BC53B" w:rsidR="00E50A4C" w:rsidRPr="00E50A4C" w:rsidRDefault="0013160A" w:rsidP="00B174FD">
            <w:pPr>
              <w:contextualSpacing/>
              <w:rPr>
                <w:rFonts w:ascii="Calibri" w:hAnsi="Calibri" w:cs="Arial Unicode MS"/>
                <w:u w:color="000000"/>
              </w:rPr>
            </w:pPr>
            <w:r w:rsidRPr="0013160A">
              <w:rPr>
                <w:rFonts w:cs="Arial Unicode MS"/>
                <w:b/>
                <w:bCs/>
                <w:sz w:val="24"/>
                <w:szCs w:val="24"/>
                <w:u w:color="000000"/>
              </w:rPr>
              <w:t xml:space="preserve">Карелина Светлана Александровна </w:t>
            </w:r>
            <w:r w:rsidR="00E50A4C" w:rsidRPr="00E50A4C">
              <w:rPr>
                <w:rFonts w:cs="Arial Unicode MS"/>
                <w:sz w:val="24"/>
                <w:szCs w:val="24"/>
                <w:u w:color="000000"/>
              </w:rPr>
              <w:t xml:space="preserve">(Россия, </w:t>
            </w:r>
            <w:r>
              <w:rPr>
                <w:rFonts w:cs="Arial Unicode MS"/>
                <w:sz w:val="24"/>
                <w:szCs w:val="24"/>
                <w:u w:color="000000"/>
              </w:rPr>
              <w:t>г.</w:t>
            </w:r>
            <w:r w:rsidR="00B174FD">
              <w:rPr>
                <w:rFonts w:cs="Arial Unicode MS"/>
                <w:sz w:val="24"/>
                <w:szCs w:val="24"/>
                <w:u w:color="000000"/>
              </w:rPr>
              <w:t> </w:t>
            </w:r>
            <w:r w:rsidR="00E50A4C" w:rsidRPr="00E50A4C">
              <w:rPr>
                <w:rFonts w:cs="Arial Unicode MS"/>
                <w:sz w:val="24"/>
                <w:szCs w:val="24"/>
                <w:u w:color="000000"/>
              </w:rPr>
              <w:t>Москва)</w:t>
            </w:r>
            <w:r w:rsidR="00061B77">
              <w:rPr>
                <w:rFonts w:cs="Arial Unicode MS"/>
                <w:sz w:val="24"/>
                <w:szCs w:val="24"/>
                <w:u w:color="000000"/>
              </w:rPr>
              <w:t xml:space="preserve"> </w:t>
            </w:r>
            <w:r w:rsidR="00061B77" w:rsidRPr="00E50A4C">
              <w:rPr>
                <w:rFonts w:cs="Arial Unicode MS"/>
                <w:sz w:val="24"/>
                <w:szCs w:val="24"/>
                <w:u w:color="000000"/>
              </w:rPr>
              <w:t>–</w:t>
            </w:r>
            <w:r w:rsidR="00061B77">
              <w:rPr>
                <w:rFonts w:cs="Arial Unicode MS"/>
                <w:sz w:val="24"/>
                <w:szCs w:val="24"/>
                <w:u w:color="000000"/>
              </w:rPr>
              <w:t xml:space="preserve"> </w:t>
            </w:r>
            <w:r w:rsidRPr="0013160A">
              <w:rPr>
                <w:rFonts w:eastAsia="Aptos" w:cs="Aptos"/>
                <w:kern w:val="2"/>
                <w:sz w:val="24"/>
                <w:szCs w:val="24"/>
                <w:u w:color="000000"/>
              </w:rPr>
              <w:t>профессор, доктор юридических наук, профессор кафедры предпринимательского права юридического факультета МГУ им. М.В. Ломоносова</w:t>
            </w:r>
          </w:p>
        </w:tc>
        <w:tc>
          <w:tcPr>
            <w:tcW w:w="0" w:type="auto"/>
            <w:shd w:val="clear" w:color="auto" w:fill="auto"/>
            <w:tcMar>
              <w:top w:w="80" w:type="dxa"/>
              <w:left w:w="80" w:type="dxa"/>
              <w:bottom w:w="80" w:type="dxa"/>
              <w:right w:w="80" w:type="dxa"/>
            </w:tcMar>
            <w:vAlign w:val="center"/>
          </w:tcPr>
          <w:p w14:paraId="598BA7FE" w14:textId="7F0842D5" w:rsidR="00E50A4C" w:rsidRPr="00E50A4C" w:rsidRDefault="0013160A" w:rsidP="00640461">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13160A">
              <w:rPr>
                <w:rFonts w:cs="Arial Unicode MS"/>
                <w:b/>
                <w:bCs/>
                <w:sz w:val="24"/>
                <w:szCs w:val="24"/>
                <w:u w:color="000000"/>
                <w:shd w:val="clear" w:color="auto" w:fill="FFFFFF"/>
                <w14:textOutline w14:w="0" w14:cap="flat" w14:cmpd="sng" w14:algn="ctr">
                  <w14:noFill/>
                  <w14:prstDash w14:val="solid"/>
                  <w14:bevel/>
                </w14:textOutline>
              </w:rPr>
              <w:t>Банкротство иностранных юридических лиц на территории Российской Федерации: общие положения</w:t>
            </w:r>
          </w:p>
        </w:tc>
      </w:tr>
      <w:tr w:rsidR="00061B77" w:rsidRPr="00E50A4C" w14:paraId="33F21C52" w14:textId="77777777" w:rsidTr="00B174FD">
        <w:tblPrEx>
          <w:shd w:val="clear" w:color="auto" w:fill="D0DDEF"/>
        </w:tblPrEx>
        <w:trPr>
          <w:cantSplit/>
        </w:trPr>
        <w:tc>
          <w:tcPr>
            <w:tcW w:w="0" w:type="auto"/>
            <w:shd w:val="clear" w:color="auto" w:fill="auto"/>
            <w:tcMar>
              <w:top w:w="80" w:type="dxa"/>
              <w:left w:w="80" w:type="dxa"/>
              <w:bottom w:w="80" w:type="dxa"/>
              <w:right w:w="80" w:type="dxa"/>
            </w:tcMar>
            <w:vAlign w:val="center"/>
          </w:tcPr>
          <w:p w14:paraId="0E45BF50" w14:textId="40D4EAB1" w:rsidR="00061B77" w:rsidRPr="00D15289" w:rsidRDefault="00061B77" w:rsidP="00D15289">
            <w:pPr>
              <w:pStyle w:val="a6"/>
              <w:widowControl w:val="0"/>
              <w:numPr>
                <w:ilvl w:val="0"/>
                <w:numId w:val="12"/>
              </w:numPr>
              <w:spacing w:after="0" w:line="240" w:lineRule="auto"/>
              <w:ind w:left="0" w:firstLine="0"/>
              <w:jc w:val="center"/>
              <w:rPr>
                <w:color w:val="FF0000"/>
                <w:sz w:val="24"/>
                <w:szCs w:val="24"/>
                <w:u w:color="000000"/>
              </w:rPr>
            </w:pPr>
          </w:p>
        </w:tc>
        <w:tc>
          <w:tcPr>
            <w:tcW w:w="0" w:type="auto"/>
            <w:shd w:val="clear" w:color="auto" w:fill="auto"/>
            <w:tcMar>
              <w:top w:w="80" w:type="dxa"/>
              <w:left w:w="80" w:type="dxa"/>
              <w:bottom w:w="80" w:type="dxa"/>
              <w:right w:w="80" w:type="dxa"/>
            </w:tcMar>
            <w:vAlign w:val="center"/>
          </w:tcPr>
          <w:p w14:paraId="24C91796" w14:textId="21C5D1B7" w:rsidR="00061B77" w:rsidRPr="00EF1D0C" w:rsidRDefault="00976A5C" w:rsidP="00B174FD">
            <w:pPr>
              <w:contextualSpacing/>
              <w:rPr>
                <w:rFonts w:ascii="Calibri" w:hAnsi="Calibri" w:cs="Arial Unicode MS"/>
                <w:u w:color="000000"/>
              </w:rPr>
            </w:pPr>
            <w:r w:rsidRPr="00976A5C">
              <w:rPr>
                <w:rFonts w:eastAsia="Aptos" w:cs="Aptos"/>
                <w:b/>
                <w:bCs/>
                <w:kern w:val="2"/>
                <w:sz w:val="24"/>
                <w:szCs w:val="24"/>
                <w:u w:color="000000"/>
              </w:rPr>
              <w:t xml:space="preserve">Зильберт Георгий Александрович </w:t>
            </w:r>
            <w:r w:rsidR="00061B77" w:rsidRPr="00EF1D0C">
              <w:rPr>
                <w:rFonts w:eastAsia="Aptos" w:cs="Aptos"/>
                <w:kern w:val="2"/>
                <w:sz w:val="24"/>
                <w:szCs w:val="24"/>
                <w:u w:color="000000"/>
              </w:rPr>
              <w:t>(</w:t>
            </w:r>
            <w:r>
              <w:rPr>
                <w:rFonts w:eastAsia="Aptos" w:cs="Aptos"/>
                <w:kern w:val="2"/>
                <w:sz w:val="24"/>
                <w:szCs w:val="24"/>
                <w:u w:color="000000"/>
              </w:rPr>
              <w:t>Россия, г.</w:t>
            </w:r>
            <w:r w:rsidR="00B174FD">
              <w:rPr>
                <w:rFonts w:eastAsia="Aptos" w:cs="Aptos"/>
                <w:kern w:val="2"/>
                <w:sz w:val="24"/>
                <w:szCs w:val="24"/>
                <w:u w:color="000000"/>
              </w:rPr>
              <w:t> </w:t>
            </w:r>
            <w:r>
              <w:rPr>
                <w:rFonts w:eastAsia="Aptos" w:cs="Aptos"/>
                <w:kern w:val="2"/>
                <w:sz w:val="24"/>
                <w:szCs w:val="24"/>
                <w:u w:color="000000"/>
              </w:rPr>
              <w:t>Ярославль</w:t>
            </w:r>
            <w:r w:rsidR="00061B77" w:rsidRPr="00EF1D0C">
              <w:rPr>
                <w:rFonts w:eastAsia="Aptos" w:cs="Aptos"/>
                <w:kern w:val="2"/>
                <w:sz w:val="24"/>
                <w:szCs w:val="24"/>
                <w:u w:color="000000"/>
              </w:rPr>
              <w:t xml:space="preserve">) – </w:t>
            </w:r>
            <w:r w:rsidR="00196552" w:rsidRPr="00196552">
              <w:rPr>
                <w:rFonts w:eastAsia="Aptos" w:cs="Aptos"/>
                <w:kern w:val="2"/>
                <w:sz w:val="24"/>
                <w:szCs w:val="24"/>
                <w:u w:color="000000"/>
              </w:rPr>
              <w:t>аспирант 1-го курса</w:t>
            </w:r>
            <w:r w:rsidR="00EF1D0C" w:rsidRPr="00EF1D0C">
              <w:rPr>
                <w:rFonts w:eastAsia="Aptos" w:cs="Aptos"/>
                <w:kern w:val="2"/>
                <w:sz w:val="24"/>
                <w:szCs w:val="24"/>
                <w:u w:color="000000"/>
              </w:rPr>
              <w:t xml:space="preserve">, </w:t>
            </w:r>
            <w:r w:rsidR="00196552" w:rsidRPr="00196552">
              <w:rPr>
                <w:rFonts w:eastAsia="Aptos" w:cs="Aptos"/>
                <w:kern w:val="2"/>
                <w:sz w:val="24"/>
                <w:szCs w:val="24"/>
                <w:u w:color="000000"/>
              </w:rPr>
              <w:t>Ярославский государственный университет им. П.Г. Демидова</w:t>
            </w:r>
          </w:p>
        </w:tc>
        <w:tc>
          <w:tcPr>
            <w:tcW w:w="0" w:type="auto"/>
            <w:shd w:val="clear" w:color="auto" w:fill="auto"/>
            <w:tcMar>
              <w:top w:w="80" w:type="dxa"/>
              <w:left w:w="80" w:type="dxa"/>
              <w:bottom w:w="80" w:type="dxa"/>
              <w:right w:w="80" w:type="dxa"/>
            </w:tcMar>
            <w:vAlign w:val="center"/>
          </w:tcPr>
          <w:p w14:paraId="519A9FD2" w14:textId="2E3BE918" w:rsidR="00061B77" w:rsidRPr="00EF1D0C" w:rsidRDefault="00976A5C" w:rsidP="00061B77">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976A5C">
              <w:rPr>
                <w:rFonts w:cs="Arial Unicode MS"/>
                <w:b/>
                <w:bCs/>
                <w:sz w:val="24"/>
                <w:szCs w:val="24"/>
                <w:u w:color="000000"/>
                <w:shd w:val="clear" w:color="auto" w:fill="FFFFFF"/>
                <w14:textOutline w14:w="0" w14:cap="flat" w14:cmpd="sng" w14:algn="ctr">
                  <w14:noFill/>
                  <w14:prstDash w14:val="solid"/>
                  <w14:bevel/>
                </w14:textOutline>
              </w:rPr>
              <w:t>Налоговые инструменты стимулирования жилищного строительства Ярославской области: потенциал и ограничения</w:t>
            </w:r>
          </w:p>
        </w:tc>
      </w:tr>
    </w:tbl>
    <w:p w14:paraId="61C6BAA4" w14:textId="45190A08" w:rsidR="0090228F" w:rsidRDefault="0090228F" w:rsidP="00BF1B68">
      <w:pPr>
        <w:spacing w:after="0" w:line="240" w:lineRule="auto"/>
        <w:jc w:val="center"/>
        <w:rPr>
          <w:rFonts w:ascii="Times New Roman" w:eastAsia="Times New Roman" w:hAnsi="Times New Roman" w:cs="Times New Roman"/>
          <w:b/>
          <w:bCs/>
          <w:color w:val="000000"/>
          <w:kern w:val="1"/>
          <w:sz w:val="24"/>
          <w:szCs w:val="24"/>
          <w:lang w:eastAsia="ru-RU"/>
        </w:rPr>
      </w:pPr>
    </w:p>
    <w:p w14:paraId="6CA2AC32" w14:textId="77777777" w:rsidR="00B174FD" w:rsidRDefault="00B174FD" w:rsidP="00BF1B68">
      <w:pPr>
        <w:spacing w:after="0" w:line="240" w:lineRule="auto"/>
        <w:jc w:val="center"/>
        <w:rPr>
          <w:rFonts w:ascii="Times New Roman" w:eastAsia="Times New Roman" w:hAnsi="Times New Roman" w:cs="Times New Roman"/>
          <w:b/>
          <w:bCs/>
          <w:color w:val="000000"/>
          <w:kern w:val="1"/>
          <w:sz w:val="24"/>
          <w:szCs w:val="24"/>
          <w:lang w:eastAsia="ru-RU"/>
        </w:rPr>
      </w:pPr>
    </w:p>
    <w:p w14:paraId="5B3798A4" w14:textId="76D4EE4B" w:rsidR="00773450" w:rsidRDefault="00773450" w:rsidP="00BF1B68">
      <w:pPr>
        <w:spacing w:after="0" w:line="240" w:lineRule="auto"/>
        <w:jc w:val="center"/>
        <w:rPr>
          <w:rFonts w:ascii="Times New Roman" w:eastAsia="Times New Roman" w:hAnsi="Times New Roman" w:cs="Times New Roman"/>
          <w:b/>
          <w:bCs/>
          <w:color w:val="000000"/>
          <w:kern w:val="1"/>
          <w:sz w:val="24"/>
          <w:szCs w:val="24"/>
          <w:lang w:eastAsia="ru-RU"/>
        </w:rPr>
      </w:pPr>
      <w:r w:rsidRPr="000025A3">
        <w:rPr>
          <w:rFonts w:ascii="Times New Roman" w:eastAsia="Times New Roman" w:hAnsi="Times New Roman" w:cs="Times New Roman"/>
          <w:b/>
          <w:bCs/>
          <w:color w:val="000000"/>
          <w:kern w:val="1"/>
          <w:sz w:val="24"/>
          <w:szCs w:val="24"/>
          <w:lang w:eastAsia="ru-RU"/>
        </w:rPr>
        <w:t>СЕКЦИЯ 4. «НАУЧНО-ТЕХНОЛОГИЧЕСКОЕ РАЗВИТИЕ ТЕРРИТОРИЙ:</w:t>
      </w:r>
    </w:p>
    <w:p w14:paraId="65D718EE" w14:textId="55F44149" w:rsidR="00773450" w:rsidRDefault="00773450" w:rsidP="00BF1B68">
      <w:pPr>
        <w:keepNext/>
        <w:keepLines/>
        <w:spacing w:after="0" w:line="240" w:lineRule="auto"/>
        <w:jc w:val="center"/>
        <w:outlineLvl w:val="2"/>
        <w:rPr>
          <w:rFonts w:ascii="Times New Roman" w:eastAsia="Times New Roman" w:hAnsi="Times New Roman" w:cs="Times New Roman"/>
          <w:b/>
          <w:bCs/>
          <w:color w:val="000000"/>
          <w:kern w:val="1"/>
          <w:sz w:val="24"/>
          <w:szCs w:val="24"/>
          <w:lang w:eastAsia="ru-RU"/>
        </w:rPr>
      </w:pPr>
      <w:r w:rsidRPr="000025A3">
        <w:rPr>
          <w:rFonts w:ascii="Times New Roman" w:eastAsia="Times New Roman" w:hAnsi="Times New Roman" w:cs="Times New Roman"/>
          <w:b/>
          <w:bCs/>
          <w:color w:val="000000"/>
          <w:kern w:val="1"/>
          <w:sz w:val="24"/>
          <w:szCs w:val="24"/>
          <w:lang w:eastAsia="ru-RU"/>
        </w:rPr>
        <w:t xml:space="preserve"> ПРОБЛЕМЫ И ПЕРСПЕКТИВЫ»</w:t>
      </w:r>
    </w:p>
    <w:p w14:paraId="28DC4D6C" w14:textId="77777777" w:rsidR="00B174FD" w:rsidRDefault="00B174FD" w:rsidP="00B174FD">
      <w:pPr>
        <w:widowControl w:val="0"/>
        <w:shd w:val="clear" w:color="auto" w:fill="FFFFFF"/>
        <w:spacing w:after="0" w:line="240" w:lineRule="auto"/>
        <w:jc w:val="both"/>
        <w:rPr>
          <w:rFonts w:ascii="Times New Roman" w:eastAsia="Times New Roman" w:hAnsi="Times New Roman" w:cs="Times New Roman"/>
          <w:b/>
          <w:bCs/>
          <w:color w:val="000000"/>
          <w:kern w:val="1"/>
          <w:sz w:val="24"/>
          <w:szCs w:val="24"/>
          <w:lang w:eastAsia="ru-RU"/>
        </w:rPr>
      </w:pPr>
    </w:p>
    <w:p w14:paraId="7468FB1B" w14:textId="75A07CAF" w:rsidR="00F76DF9" w:rsidRPr="000025A3" w:rsidRDefault="00F76DF9" w:rsidP="00B174FD">
      <w:pPr>
        <w:widowControl w:val="0"/>
        <w:shd w:val="clear" w:color="auto" w:fill="FFFFFF"/>
        <w:spacing w:after="0" w:line="240" w:lineRule="auto"/>
        <w:jc w:val="both"/>
        <w:rPr>
          <w:rFonts w:ascii="Times New Roman" w:eastAsia="Times New Roman" w:hAnsi="Times New Roman" w:cs="Times New Roman"/>
          <w:b/>
          <w:bCs/>
          <w:color w:val="000000"/>
          <w:kern w:val="1"/>
          <w:sz w:val="24"/>
          <w:szCs w:val="24"/>
          <w:lang w:eastAsia="ru-RU"/>
        </w:rPr>
      </w:pPr>
      <w:r w:rsidRPr="000025A3">
        <w:rPr>
          <w:rFonts w:ascii="Times New Roman" w:eastAsia="Times New Roman" w:hAnsi="Times New Roman" w:cs="Times New Roman"/>
          <w:b/>
          <w:bCs/>
          <w:color w:val="000000"/>
          <w:kern w:val="1"/>
          <w:sz w:val="24"/>
          <w:szCs w:val="24"/>
          <w:lang w:eastAsia="ru-RU"/>
        </w:rPr>
        <w:t>Модераторы:</w:t>
      </w:r>
    </w:p>
    <w:p w14:paraId="3D3E59E3" w14:textId="07FE7715" w:rsidR="00700470" w:rsidRDefault="00700470" w:rsidP="009324F8">
      <w:pPr>
        <w:widowControl w:val="0"/>
        <w:shd w:val="clear" w:color="auto" w:fill="FFFFFF"/>
        <w:spacing w:after="0" w:line="240" w:lineRule="auto"/>
        <w:ind w:firstLine="567"/>
        <w:jc w:val="both"/>
        <w:rPr>
          <w:rFonts w:ascii="Times New Roman" w:eastAsia="Times New Roman" w:hAnsi="Times New Roman"/>
          <w:i/>
          <w:iCs/>
          <w:color w:val="000000"/>
          <w:spacing w:val="-4"/>
          <w:kern w:val="24"/>
          <w:sz w:val="24"/>
          <w:lang w:eastAsia="ru-RU"/>
        </w:rPr>
      </w:pPr>
      <w:r w:rsidRPr="00700470">
        <w:rPr>
          <w:rFonts w:ascii="Times New Roman" w:eastAsia="Times New Roman" w:hAnsi="Times New Roman"/>
          <w:i/>
          <w:iCs/>
          <w:color w:val="000000"/>
          <w:spacing w:val="-4"/>
          <w:kern w:val="24"/>
          <w:sz w:val="24"/>
          <w:lang w:eastAsia="ru-RU"/>
        </w:rPr>
        <w:t xml:space="preserve">Иванов Семен Леонидович – </w:t>
      </w:r>
      <w:r w:rsidRPr="00700470">
        <w:rPr>
          <w:rFonts w:ascii="Times New Roman" w:eastAsia="Times New Roman" w:hAnsi="Times New Roman"/>
          <w:color w:val="000000"/>
          <w:spacing w:val="-4"/>
          <w:kern w:val="24"/>
          <w:sz w:val="24"/>
          <w:lang w:eastAsia="ru-RU"/>
        </w:rPr>
        <w:t xml:space="preserve">научный сотрудник лаборатории инновационной экономики ФГБУН ВолНЦ РАН, кандидат экономических наук. E-mail: </w:t>
      </w:r>
      <w:r w:rsidRPr="00B174FD">
        <w:rPr>
          <w:rFonts w:ascii="Times New Roman" w:eastAsia="Times New Roman" w:hAnsi="Times New Roman"/>
          <w:spacing w:val="-4"/>
          <w:kern w:val="24"/>
          <w:sz w:val="24"/>
          <w:lang w:eastAsia="ru-RU"/>
        </w:rPr>
        <w:t>slivanov2020@mail.ru</w:t>
      </w:r>
    </w:p>
    <w:p w14:paraId="7A88FD43" w14:textId="6CD551D6" w:rsidR="00F76DF9" w:rsidRDefault="00700470" w:rsidP="00700470">
      <w:pPr>
        <w:widowControl w:val="0"/>
        <w:shd w:val="clear" w:color="auto" w:fill="FFFFFF"/>
        <w:spacing w:after="0" w:line="240" w:lineRule="auto"/>
        <w:ind w:firstLine="567"/>
        <w:jc w:val="both"/>
        <w:rPr>
          <w:rFonts w:ascii="Times New Roman" w:eastAsia="Times New Roman" w:hAnsi="Times New Roman"/>
          <w:color w:val="000000"/>
          <w:spacing w:val="-4"/>
          <w:kern w:val="24"/>
          <w:sz w:val="24"/>
          <w:lang w:eastAsia="ru-RU"/>
        </w:rPr>
      </w:pPr>
      <w:r w:rsidRPr="00700470">
        <w:rPr>
          <w:rFonts w:ascii="Times New Roman" w:eastAsia="Times New Roman" w:hAnsi="Times New Roman"/>
          <w:i/>
          <w:iCs/>
          <w:color w:val="000000"/>
          <w:spacing w:val="-4"/>
          <w:kern w:val="24"/>
          <w:sz w:val="24"/>
          <w:lang w:eastAsia="ru-RU"/>
        </w:rPr>
        <w:t>Верещагин Владислав Сергеевич</w:t>
      </w:r>
      <w:r w:rsidRPr="00700470">
        <w:rPr>
          <w:rFonts w:ascii="Times New Roman" w:eastAsia="Times New Roman" w:hAnsi="Times New Roman"/>
          <w:color w:val="000000"/>
          <w:spacing w:val="-4"/>
          <w:kern w:val="24"/>
          <w:sz w:val="24"/>
          <w:lang w:eastAsia="ru-RU"/>
        </w:rPr>
        <w:t xml:space="preserve"> – лаборант-исследователь лаборатории инновационной экономики ФГБУН ВолНЦ РАН. E-mail: </w:t>
      </w:r>
      <w:r w:rsidRPr="00B174FD">
        <w:rPr>
          <w:rFonts w:ascii="Times New Roman" w:eastAsia="Times New Roman" w:hAnsi="Times New Roman"/>
          <w:spacing w:val="-4"/>
          <w:kern w:val="24"/>
          <w:sz w:val="24"/>
          <w:lang w:eastAsia="ru-RU"/>
        </w:rPr>
        <w:t>vladislavv416@gmail.com</w:t>
      </w:r>
    </w:p>
    <w:p w14:paraId="20DD8279" w14:textId="77777777" w:rsidR="00700470" w:rsidRPr="00700470" w:rsidRDefault="00700470" w:rsidP="00700470">
      <w:pPr>
        <w:widowControl w:val="0"/>
        <w:shd w:val="clear" w:color="auto" w:fill="FFFFFF"/>
        <w:spacing w:after="0" w:line="240" w:lineRule="auto"/>
        <w:ind w:firstLine="567"/>
        <w:jc w:val="both"/>
        <w:rPr>
          <w:rFonts w:ascii="Times New Roman" w:eastAsia="Times New Roman" w:hAnsi="Times New Roman"/>
          <w:color w:val="000000"/>
          <w:spacing w:val="-4"/>
          <w:kern w:val="24"/>
          <w:sz w:val="24"/>
          <w:lang w:eastAsia="ru-RU"/>
        </w:rPr>
      </w:pPr>
    </w:p>
    <w:p w14:paraId="67FFCC93" w14:textId="77777777" w:rsidR="00CA6CA0" w:rsidRDefault="00CA6CA0" w:rsidP="00CA6CA0">
      <w:pPr>
        <w:spacing w:after="0" w:line="240" w:lineRule="auto"/>
        <w:jc w:val="both"/>
        <w:rPr>
          <w:rFonts w:ascii="Times New Roman" w:hAnsi="Times New Roman" w:cs="Times New Roman"/>
          <w:b/>
          <w:sz w:val="24"/>
          <w:szCs w:val="24"/>
        </w:rPr>
      </w:pPr>
      <w:r w:rsidRPr="0044125B">
        <w:rPr>
          <w:rFonts w:ascii="Times New Roman" w:hAnsi="Times New Roman" w:cs="Times New Roman"/>
          <w:b/>
          <w:sz w:val="24"/>
          <w:szCs w:val="24"/>
        </w:rPr>
        <w:t>Докладчики:</w:t>
      </w:r>
    </w:p>
    <w:p w14:paraId="2CFA03DD" w14:textId="0E731306" w:rsidR="00640461" w:rsidRDefault="00640461" w:rsidP="00773450">
      <w:pPr>
        <w:keepNext/>
        <w:keepLines/>
        <w:spacing w:after="0" w:line="240" w:lineRule="auto"/>
        <w:jc w:val="center"/>
        <w:outlineLvl w:val="2"/>
        <w:rPr>
          <w:rFonts w:ascii="Times New Roman" w:eastAsia="Times New Roman" w:hAnsi="Times New Roman" w:cs="Times New Roman"/>
          <w:b/>
          <w:bCs/>
          <w:color w:val="000000"/>
          <w:kern w:val="1"/>
          <w:sz w:val="24"/>
          <w:szCs w:val="24"/>
          <w:lang w:eastAsia="ru-RU"/>
        </w:rPr>
      </w:pPr>
    </w:p>
    <w:tbl>
      <w:tblPr>
        <w:tblStyle w:val="TableNormal"/>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562"/>
        <w:gridCol w:w="5240"/>
        <w:gridCol w:w="4386"/>
      </w:tblGrid>
      <w:tr w:rsidR="00CA6CA0" w:rsidRPr="00CA6CA0" w14:paraId="47CB5687" w14:textId="77777777" w:rsidTr="00B174FD">
        <w:trPr>
          <w:cantSplit/>
          <w:tblHeader/>
        </w:trPr>
        <w:tc>
          <w:tcPr>
            <w:tcW w:w="562" w:type="dxa"/>
            <w:shd w:val="clear" w:color="auto" w:fill="auto"/>
            <w:tcMar>
              <w:top w:w="80" w:type="dxa"/>
              <w:left w:w="80" w:type="dxa"/>
              <w:bottom w:w="80" w:type="dxa"/>
              <w:right w:w="80" w:type="dxa"/>
            </w:tcMar>
            <w:vAlign w:val="center"/>
          </w:tcPr>
          <w:p w14:paraId="6F838F50" w14:textId="77777777" w:rsidR="00640461" w:rsidRPr="001706F7" w:rsidRDefault="00640461" w:rsidP="00D15289">
            <w:pPr>
              <w:widowControl w:val="0"/>
              <w:contextualSpacing/>
              <w:jc w:val="center"/>
              <w:rPr>
                <w:rFonts w:ascii="Calibri" w:hAnsi="Calibri" w:cs="Arial Unicode MS"/>
                <w:u w:color="000000"/>
              </w:rPr>
            </w:pPr>
            <w:r w:rsidRPr="001706F7">
              <w:rPr>
                <w:rFonts w:cs="Arial Unicode MS"/>
                <w:sz w:val="24"/>
                <w:szCs w:val="24"/>
                <w:u w:color="000000"/>
              </w:rPr>
              <w:t>№</w:t>
            </w:r>
          </w:p>
        </w:tc>
        <w:tc>
          <w:tcPr>
            <w:tcW w:w="5240" w:type="dxa"/>
            <w:shd w:val="clear" w:color="auto" w:fill="auto"/>
            <w:tcMar>
              <w:top w:w="80" w:type="dxa"/>
              <w:left w:w="80" w:type="dxa"/>
              <w:bottom w:w="80" w:type="dxa"/>
              <w:right w:w="80" w:type="dxa"/>
            </w:tcMar>
            <w:vAlign w:val="center"/>
          </w:tcPr>
          <w:p w14:paraId="251DD1D9" w14:textId="5B581178" w:rsidR="00640461" w:rsidRPr="00CA6CA0" w:rsidRDefault="00640461" w:rsidP="00D60BCB">
            <w:pPr>
              <w:widowControl w:val="0"/>
              <w:contextualSpacing/>
              <w:jc w:val="center"/>
              <w:rPr>
                <w:rFonts w:ascii="Calibri" w:hAnsi="Calibri" w:cs="Arial Unicode MS"/>
                <w:u w:color="000000"/>
              </w:rPr>
            </w:pPr>
            <w:r w:rsidRPr="00CA6CA0">
              <w:rPr>
                <w:rFonts w:cs="Arial Unicode MS"/>
                <w:sz w:val="24"/>
                <w:szCs w:val="24"/>
                <w:u w:color="000000"/>
              </w:rPr>
              <w:t>Докладчик</w:t>
            </w:r>
          </w:p>
        </w:tc>
        <w:tc>
          <w:tcPr>
            <w:tcW w:w="4386" w:type="dxa"/>
            <w:shd w:val="clear" w:color="auto" w:fill="auto"/>
            <w:tcMar>
              <w:top w:w="80" w:type="dxa"/>
              <w:left w:w="80" w:type="dxa"/>
              <w:bottom w:w="80" w:type="dxa"/>
              <w:right w:w="80" w:type="dxa"/>
            </w:tcMar>
            <w:vAlign w:val="center"/>
          </w:tcPr>
          <w:p w14:paraId="040826F6" w14:textId="77777777" w:rsidR="00640461" w:rsidRPr="00CA6CA0" w:rsidRDefault="00640461" w:rsidP="00D60BCB">
            <w:pPr>
              <w:widowControl w:val="0"/>
              <w:contextualSpacing/>
              <w:jc w:val="center"/>
              <w:rPr>
                <w:rFonts w:ascii="Calibri" w:hAnsi="Calibri" w:cs="Arial Unicode MS"/>
                <w:u w:color="000000"/>
              </w:rPr>
            </w:pPr>
            <w:r w:rsidRPr="00CA6CA0">
              <w:rPr>
                <w:rFonts w:cs="Arial Unicode MS"/>
                <w:sz w:val="24"/>
                <w:szCs w:val="24"/>
                <w:u w:color="000000"/>
              </w:rPr>
              <w:t>Тема доклада</w:t>
            </w:r>
          </w:p>
        </w:tc>
      </w:tr>
      <w:tr w:rsidR="00CA6CA0" w:rsidRPr="00CA6CA0" w14:paraId="7817A2A8"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7D300F4F"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37C84315" w14:textId="45467FA7" w:rsidR="00640461" w:rsidRPr="00CA6CA0" w:rsidRDefault="00D12169" w:rsidP="00B174FD">
            <w:pPr>
              <w:contextualSpacing/>
              <w:rPr>
                <w:rFonts w:ascii="Calibri" w:hAnsi="Calibri" w:cs="Arial Unicode MS"/>
                <w:u w:color="000000"/>
              </w:rPr>
            </w:pPr>
            <w:r w:rsidRPr="00D12169">
              <w:rPr>
                <w:rFonts w:cs="Arial Unicode MS"/>
                <w:b/>
                <w:bCs/>
                <w:sz w:val="24"/>
                <w:szCs w:val="24"/>
                <w:u w:color="000000"/>
                <w14:textOutline w14:w="0" w14:cap="flat" w14:cmpd="sng" w14:algn="ctr">
                  <w14:noFill/>
                  <w14:prstDash w14:val="solid"/>
                  <w14:bevel/>
                </w14:textOutline>
              </w:rPr>
              <w:t xml:space="preserve">Столь Анна Викторовна </w:t>
            </w:r>
            <w:r w:rsidR="00CA6CA0">
              <w:rPr>
                <w:rFonts w:cs="Arial Unicode MS"/>
                <w:sz w:val="24"/>
                <w:szCs w:val="24"/>
                <w:u w:color="000000"/>
                <w14:textOutline w14:w="0" w14:cap="flat" w14:cmpd="sng" w14:algn="ctr">
                  <w14:noFill/>
                  <w14:prstDash w14:val="solid"/>
                  <w14:bevel/>
                </w14:textOutline>
              </w:rPr>
              <w:t>(</w:t>
            </w:r>
            <w:r w:rsidRPr="00D12169">
              <w:rPr>
                <w:rFonts w:cs="Arial Unicode MS"/>
                <w:sz w:val="24"/>
                <w:szCs w:val="24"/>
                <w:u w:color="000000"/>
                <w14:textOutline w14:w="0" w14:cap="flat" w14:cmpd="sng" w14:algn="ctr">
                  <w14:noFill/>
                  <w14:prstDash w14:val="solid"/>
                  <w14:bevel/>
                </w14:textOutline>
              </w:rPr>
              <w:t>Россия, г. Уфа</w:t>
            </w:r>
            <w:r w:rsidR="00CA6CA0">
              <w:rPr>
                <w:rFonts w:cs="Arial Unicode MS"/>
                <w:sz w:val="24"/>
                <w:szCs w:val="24"/>
                <w:u w:color="000000"/>
                <w14:textOutline w14:w="0" w14:cap="flat" w14:cmpd="sng" w14:algn="ctr">
                  <w14:noFill/>
                  <w14:prstDash w14:val="solid"/>
                  <w14:bevel/>
                </w14:textOutline>
              </w:rPr>
              <w:t>) –</w:t>
            </w:r>
            <w:r w:rsidR="00640461" w:rsidRPr="00CA6CA0">
              <w:rPr>
                <w:rFonts w:cs="Arial Unicode MS"/>
                <w:sz w:val="24"/>
                <w:szCs w:val="24"/>
                <w:u w:color="000000"/>
                <w14:textOutline w14:w="0" w14:cap="flat" w14:cmpd="sng" w14:algn="ctr">
                  <w14:noFill/>
                  <w14:prstDash w14:val="solid"/>
                  <w14:bevel/>
                </w14:textOutline>
              </w:rPr>
              <w:t xml:space="preserve"> </w:t>
            </w:r>
            <w:r w:rsidRPr="00D12169">
              <w:rPr>
                <w:rFonts w:cs="Arial Unicode MS"/>
                <w:sz w:val="24"/>
                <w:szCs w:val="24"/>
                <w:u w:color="000000"/>
                <w14:textOutline w14:w="0" w14:cap="flat" w14:cmpd="sng" w14:algn="ctr">
                  <w14:noFill/>
                  <w14:prstDash w14:val="solid"/>
                  <w14:bevel/>
                </w14:textOutline>
              </w:rPr>
              <w:t>кандидат экономических наук, ведущий научный сотрудник, ГБНУ «Академия наук Республики Башкортостан»</w:t>
            </w:r>
          </w:p>
        </w:tc>
        <w:tc>
          <w:tcPr>
            <w:tcW w:w="4386" w:type="dxa"/>
            <w:shd w:val="clear" w:color="auto" w:fill="auto"/>
            <w:tcMar>
              <w:top w:w="80" w:type="dxa"/>
              <w:left w:w="80" w:type="dxa"/>
              <w:bottom w:w="80" w:type="dxa"/>
              <w:right w:w="80" w:type="dxa"/>
            </w:tcMar>
            <w:vAlign w:val="center"/>
          </w:tcPr>
          <w:p w14:paraId="73F77A31" w14:textId="1EDE2A9E" w:rsidR="00640461" w:rsidRPr="00CA6CA0" w:rsidRDefault="00D12169" w:rsidP="00D60BCB">
            <w:pPr>
              <w:ind w:firstLine="454"/>
              <w:contextualSpacing/>
              <w:jc w:val="center"/>
              <w:outlineLvl w:val="3"/>
              <w:rPr>
                <w:rFonts w:ascii="Calibri Light" w:hAnsi="Calibri Light" w:cs="Arial Unicode MS"/>
                <w:i/>
                <w:iCs/>
                <w:u w:color="2E74B5"/>
              </w:rPr>
            </w:pPr>
            <w:r w:rsidRPr="00D12169">
              <w:rPr>
                <w:rFonts w:cs="Arial Unicode MS"/>
                <w:b/>
                <w:bCs/>
                <w:sz w:val="24"/>
                <w:szCs w:val="24"/>
                <w:u w:color="000000"/>
                <w14:textOutline w14:w="0" w14:cap="flat" w14:cmpd="sng" w14:algn="ctr">
                  <w14:noFill/>
                  <w14:prstDash w14:val="solid"/>
                  <w14:bevel/>
                </w14:textOutline>
              </w:rPr>
              <w:t>Примеры лучших практик интеграции образования и науки с промышленностью</w:t>
            </w:r>
          </w:p>
        </w:tc>
      </w:tr>
      <w:tr w:rsidR="00CA6CA0" w:rsidRPr="00CA6CA0" w14:paraId="71ACC872"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3DC806C9"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3DB91B52" w14:textId="5698EF01" w:rsidR="00640461" w:rsidRPr="00CA6CA0" w:rsidRDefault="00133C5D" w:rsidP="00B174FD">
            <w:pPr>
              <w:contextualSpacing/>
              <w:rPr>
                <w:rFonts w:ascii="Calibri" w:hAnsi="Calibri" w:cs="Arial Unicode MS"/>
                <w:u w:color="000000"/>
              </w:rPr>
            </w:pPr>
            <w:r w:rsidRPr="00133C5D">
              <w:rPr>
                <w:rFonts w:cs="Arial Unicode MS"/>
                <w:b/>
                <w:bCs/>
                <w:kern w:val="2"/>
                <w:sz w:val="24"/>
                <w:szCs w:val="24"/>
                <w:u w:color="000000"/>
              </w:rPr>
              <w:t xml:space="preserve">Захарян Армине Григорьевна </w:t>
            </w:r>
            <w:r w:rsidR="00640461" w:rsidRPr="00CA6CA0">
              <w:rPr>
                <w:rFonts w:cs="Arial Unicode MS"/>
                <w:kern w:val="2"/>
                <w:sz w:val="24"/>
                <w:szCs w:val="24"/>
                <w:u w:color="000000"/>
              </w:rPr>
              <w:t>(</w:t>
            </w:r>
            <w:r w:rsidRPr="00133C5D">
              <w:rPr>
                <w:rFonts w:cs="Arial Unicode MS"/>
                <w:kern w:val="2"/>
                <w:sz w:val="24"/>
                <w:szCs w:val="24"/>
                <w:u w:color="000000"/>
              </w:rPr>
              <w:t xml:space="preserve">Армения, </w:t>
            </w:r>
            <w:r>
              <w:rPr>
                <w:rFonts w:cs="Arial Unicode MS"/>
                <w:kern w:val="2"/>
                <w:sz w:val="24"/>
                <w:szCs w:val="24"/>
                <w:u w:color="000000"/>
              </w:rPr>
              <w:t xml:space="preserve">г. </w:t>
            </w:r>
            <w:r w:rsidRPr="00133C5D">
              <w:rPr>
                <w:rFonts w:cs="Arial Unicode MS"/>
                <w:kern w:val="2"/>
                <w:sz w:val="24"/>
                <w:szCs w:val="24"/>
                <w:u w:color="000000"/>
              </w:rPr>
              <w:t>Ереван</w:t>
            </w:r>
            <w:r w:rsidR="00640461" w:rsidRPr="00CA6CA0">
              <w:rPr>
                <w:rFonts w:cs="Arial Unicode MS"/>
                <w:kern w:val="2"/>
                <w:sz w:val="24"/>
                <w:szCs w:val="24"/>
                <w:u w:color="000000"/>
              </w:rPr>
              <w:t xml:space="preserve">) – </w:t>
            </w:r>
            <w:r w:rsidRPr="00133C5D">
              <w:rPr>
                <w:rFonts w:cs="Arial Unicode MS"/>
                <w:kern w:val="2"/>
                <w:sz w:val="24"/>
                <w:szCs w:val="24"/>
                <w:u w:color="000000"/>
              </w:rPr>
              <w:t>кандидат экономических наук, Национальная академия наук Республики Армения, Международный научно-образовательный центр, преподаватель кафедры Экономики и управления</w:t>
            </w:r>
          </w:p>
        </w:tc>
        <w:tc>
          <w:tcPr>
            <w:tcW w:w="4386" w:type="dxa"/>
            <w:shd w:val="clear" w:color="auto" w:fill="auto"/>
            <w:tcMar>
              <w:top w:w="80" w:type="dxa"/>
              <w:left w:w="80" w:type="dxa"/>
              <w:bottom w:w="80" w:type="dxa"/>
              <w:right w:w="80" w:type="dxa"/>
            </w:tcMar>
            <w:vAlign w:val="center"/>
          </w:tcPr>
          <w:p w14:paraId="0159EB84" w14:textId="35D0DDF4" w:rsidR="00640461" w:rsidRPr="00CA6CA0" w:rsidRDefault="00133C5D" w:rsidP="00D60BCB">
            <w:pPr>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133C5D">
              <w:rPr>
                <w:rFonts w:cs="Arial Unicode MS"/>
                <w:b/>
                <w:bCs/>
                <w:sz w:val="24"/>
                <w:szCs w:val="24"/>
                <w:u w:color="000000"/>
                <w:shd w:val="clear" w:color="auto" w:fill="FFFFFF"/>
                <w14:textOutline w14:w="0" w14:cap="flat" w14:cmpd="sng" w14:algn="ctr">
                  <w14:noFill/>
                  <w14:prstDash w14:val="solid"/>
                  <w14:bevel/>
                </w14:textOutline>
              </w:rPr>
              <w:t>Проблемы финансирования научно-исследовательской деятельности</w:t>
            </w:r>
          </w:p>
        </w:tc>
      </w:tr>
      <w:tr w:rsidR="00CA6CA0" w:rsidRPr="00CA6CA0" w14:paraId="6EA6AF41"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0C929EAD"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6FDE0905" w14:textId="33423EEF" w:rsidR="00640461" w:rsidRPr="00CA6CA0" w:rsidRDefault="00F22A2D" w:rsidP="00B174FD">
            <w:pPr>
              <w:contextualSpacing/>
              <w:rPr>
                <w:rFonts w:ascii="Calibri" w:hAnsi="Calibri" w:cs="Arial Unicode MS"/>
                <w:u w:color="000000"/>
              </w:rPr>
            </w:pPr>
            <w:r w:rsidRPr="00F22A2D">
              <w:rPr>
                <w:rFonts w:cs="Arial Unicode MS"/>
                <w:b/>
                <w:bCs/>
                <w:sz w:val="24"/>
                <w:szCs w:val="24"/>
                <w:u w:color="000000"/>
              </w:rPr>
              <w:t xml:space="preserve">Козлов Андрей Николаевич </w:t>
            </w:r>
            <w:r w:rsidR="00D60BCB">
              <w:rPr>
                <w:rFonts w:cs="Arial Unicode MS"/>
                <w:sz w:val="24"/>
                <w:szCs w:val="24"/>
                <w:u w:color="000000"/>
              </w:rPr>
              <w:t>(</w:t>
            </w:r>
            <w:r w:rsidR="00640461" w:rsidRPr="00CA6CA0">
              <w:rPr>
                <w:rFonts w:cs="Arial Unicode MS"/>
                <w:sz w:val="24"/>
                <w:szCs w:val="24"/>
                <w:u w:color="000000"/>
              </w:rPr>
              <w:t xml:space="preserve">Россия, </w:t>
            </w:r>
            <w:r>
              <w:rPr>
                <w:rFonts w:cs="Arial Unicode MS"/>
                <w:sz w:val="24"/>
                <w:szCs w:val="24"/>
                <w:u w:color="000000"/>
              </w:rPr>
              <w:t>г. Ростов-на-Дону</w:t>
            </w:r>
            <w:r w:rsidR="00D60BCB">
              <w:rPr>
                <w:rFonts w:cs="Arial Unicode MS"/>
                <w:sz w:val="24"/>
                <w:szCs w:val="24"/>
                <w:u w:color="000000"/>
              </w:rPr>
              <w:t>) –</w:t>
            </w:r>
            <w:r w:rsidR="00640461" w:rsidRPr="00CA6CA0">
              <w:rPr>
                <w:rFonts w:cs="Arial Unicode MS"/>
                <w:sz w:val="24"/>
                <w:szCs w:val="24"/>
                <w:u w:color="000000"/>
              </w:rPr>
              <w:t xml:space="preserve"> </w:t>
            </w:r>
            <w:r w:rsidRPr="00F22A2D">
              <w:rPr>
                <w:rFonts w:cs="Arial Unicode MS"/>
                <w:sz w:val="24"/>
                <w:szCs w:val="24"/>
                <w:u w:color="000000"/>
              </w:rPr>
              <w:t>кандидат экономических наук, доцент кафедры политической экономии и экономической политики, экономического факультета, Федерального государственного автономного образовательного учреждения высшего образования ФГАОУ ВО «Южный федеральный университет»</w:t>
            </w:r>
          </w:p>
        </w:tc>
        <w:tc>
          <w:tcPr>
            <w:tcW w:w="4386" w:type="dxa"/>
            <w:shd w:val="clear" w:color="auto" w:fill="auto"/>
            <w:tcMar>
              <w:top w:w="80" w:type="dxa"/>
              <w:left w:w="80" w:type="dxa"/>
              <w:bottom w:w="80" w:type="dxa"/>
              <w:right w:w="80" w:type="dxa"/>
            </w:tcMar>
            <w:vAlign w:val="center"/>
          </w:tcPr>
          <w:p w14:paraId="340CEB2B" w14:textId="5F0F7CC2" w:rsidR="00640461" w:rsidRPr="00CA6CA0" w:rsidRDefault="00F22A2D"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F22A2D">
              <w:rPr>
                <w:rFonts w:cs="Arial Unicode MS"/>
                <w:b/>
                <w:bCs/>
                <w:sz w:val="24"/>
                <w:szCs w:val="24"/>
                <w:u w:color="000000"/>
                <w:shd w:val="clear" w:color="auto" w:fill="FFFFFF"/>
                <w14:textOutline w14:w="0" w14:cap="flat" w14:cmpd="sng" w14:algn="ctr">
                  <w14:noFill/>
                  <w14:prstDash w14:val="solid"/>
                  <w14:bevel/>
                </w14:textOutline>
              </w:rPr>
              <w:t>Императивы научно-технологического предпринимательства как вектор территориального переустройства</w:t>
            </w:r>
          </w:p>
        </w:tc>
      </w:tr>
      <w:tr w:rsidR="00D60BCB" w:rsidRPr="00CA6CA0" w14:paraId="237D9E6F"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0B9E3A44" w14:textId="77777777" w:rsidR="00D60BCB" w:rsidRPr="001706F7" w:rsidRDefault="00D60BCB"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502DFAAD" w14:textId="1E830278" w:rsidR="00011FCD" w:rsidRPr="00CA6CA0" w:rsidRDefault="00011FCD" w:rsidP="00B174FD">
            <w:pPr>
              <w:contextualSpacing/>
              <w:rPr>
                <w:rFonts w:ascii="Calibri" w:hAnsi="Calibri" w:cs="Arial Unicode MS"/>
                <w:u w:color="000000"/>
              </w:rPr>
            </w:pPr>
            <w:r w:rsidRPr="00011FCD">
              <w:rPr>
                <w:rFonts w:cs="Arial Unicode MS"/>
                <w:b/>
                <w:bCs/>
                <w:kern w:val="2"/>
                <w:sz w:val="24"/>
                <w:szCs w:val="24"/>
                <w:u w:color="000000"/>
              </w:rPr>
              <w:t xml:space="preserve">Коровина Анастасия Антоновна </w:t>
            </w:r>
            <w:r w:rsidR="00D60BCB" w:rsidRPr="00CA6CA0">
              <w:rPr>
                <w:rFonts w:cs="Arial Unicode MS"/>
                <w:kern w:val="2"/>
                <w:sz w:val="24"/>
                <w:szCs w:val="24"/>
                <w:u w:color="000000"/>
              </w:rPr>
              <w:t>(</w:t>
            </w:r>
            <w:r w:rsidRPr="00011FCD">
              <w:rPr>
                <w:rFonts w:cs="Arial Unicode MS"/>
                <w:kern w:val="2"/>
                <w:sz w:val="24"/>
                <w:szCs w:val="24"/>
                <w:u w:color="000000"/>
              </w:rPr>
              <w:t>Россия, г. Оренбург</w:t>
            </w:r>
            <w:r w:rsidR="00D60BCB" w:rsidRPr="00CA6CA0">
              <w:rPr>
                <w:rFonts w:cs="Arial Unicode MS"/>
                <w:kern w:val="2"/>
                <w:sz w:val="24"/>
                <w:szCs w:val="24"/>
                <w:u w:color="000000"/>
              </w:rPr>
              <w:t xml:space="preserve">) – </w:t>
            </w:r>
            <w:r w:rsidRPr="00011FCD">
              <w:rPr>
                <w:rFonts w:cs="Arial Unicode MS"/>
                <w:kern w:val="2"/>
                <w:sz w:val="24"/>
                <w:szCs w:val="24"/>
                <w:u w:color="000000"/>
              </w:rPr>
              <w:t>младший научный сотрудник, Оренбургский филиал Федерального государственного бюджетного учреждения науки Института экономики Уральского отделения Российской академии наук</w:t>
            </w:r>
          </w:p>
        </w:tc>
        <w:tc>
          <w:tcPr>
            <w:tcW w:w="4386" w:type="dxa"/>
            <w:shd w:val="clear" w:color="auto" w:fill="auto"/>
            <w:tcMar>
              <w:top w:w="80" w:type="dxa"/>
              <w:left w:w="80" w:type="dxa"/>
              <w:bottom w:w="80" w:type="dxa"/>
              <w:right w:w="80" w:type="dxa"/>
            </w:tcMar>
            <w:vAlign w:val="center"/>
          </w:tcPr>
          <w:p w14:paraId="0EF68CA0" w14:textId="02C2E500" w:rsidR="00D60BCB" w:rsidRPr="00CA6CA0" w:rsidRDefault="00F22A2D"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F22A2D">
              <w:rPr>
                <w:rFonts w:cs="Arial Unicode MS"/>
                <w:b/>
                <w:bCs/>
                <w:sz w:val="24"/>
                <w:szCs w:val="24"/>
                <w:u w:color="000000"/>
                <w:shd w:val="clear" w:color="auto" w:fill="FFFFFF"/>
                <w14:textOutline w14:w="0" w14:cap="flat" w14:cmpd="sng" w14:algn="ctr">
                  <w14:noFill/>
                  <w14:prstDash w14:val="solid"/>
                  <w14:bevel/>
                </w14:textOutline>
              </w:rPr>
              <w:t>Цифровая экономика России: современные вызовы и стратегические возможности развития территорий</w:t>
            </w:r>
          </w:p>
        </w:tc>
      </w:tr>
      <w:tr w:rsidR="00D60BCB" w:rsidRPr="00CA6CA0" w14:paraId="56663D7C"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63EC0CA6" w14:textId="77777777" w:rsidR="00D60BCB" w:rsidRPr="001706F7" w:rsidRDefault="00D60BCB"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71AE1CA9" w14:textId="66EF59B5" w:rsidR="00D60BCB" w:rsidRPr="00CA6CA0" w:rsidRDefault="00011FCD" w:rsidP="00B174FD">
            <w:pPr>
              <w:contextualSpacing/>
              <w:rPr>
                <w:rFonts w:ascii="Calibri" w:hAnsi="Calibri" w:cs="Arial Unicode MS"/>
                <w:u w:color="000000"/>
              </w:rPr>
            </w:pPr>
            <w:r w:rsidRPr="00011FCD">
              <w:rPr>
                <w:rFonts w:cs="Arial Unicode MS"/>
                <w:b/>
                <w:bCs/>
                <w:sz w:val="24"/>
                <w:szCs w:val="24"/>
                <w:u w:color="000000"/>
              </w:rPr>
              <w:t xml:space="preserve">Шимановская Мария Валерьевна </w:t>
            </w:r>
            <w:r w:rsidR="00D60BCB" w:rsidRPr="00CA6CA0">
              <w:rPr>
                <w:rFonts w:cs="Arial Unicode MS"/>
                <w:sz w:val="24"/>
                <w:szCs w:val="24"/>
                <w:u w:color="000000"/>
              </w:rPr>
              <w:t xml:space="preserve">(Россия, </w:t>
            </w:r>
            <w:r>
              <w:rPr>
                <w:rFonts w:cs="Arial Unicode MS"/>
                <w:sz w:val="24"/>
                <w:szCs w:val="24"/>
                <w:u w:color="000000"/>
              </w:rPr>
              <w:t>г. Пермь</w:t>
            </w:r>
            <w:r w:rsidR="00D60BCB" w:rsidRPr="00CA6CA0">
              <w:rPr>
                <w:rFonts w:cs="Arial Unicode MS"/>
                <w:sz w:val="24"/>
                <w:szCs w:val="24"/>
                <w:u w:color="000000"/>
              </w:rPr>
              <w:t xml:space="preserve">) – </w:t>
            </w:r>
            <w:r w:rsidRPr="00011FCD">
              <w:rPr>
                <w:rFonts w:cs="Arial Unicode MS"/>
                <w:sz w:val="24"/>
                <w:szCs w:val="24"/>
                <w:u w:color="000000"/>
                <w14:textOutline w14:w="0" w14:cap="flat" w14:cmpd="sng" w14:algn="ctr">
                  <w14:noFill/>
                  <w14:prstDash w14:val="solid"/>
                  <w14:bevel/>
                </w14:textOutline>
              </w:rPr>
              <w:t>старший преподаватель ФГБОУ ВО Пермский ГАТУ, аспирант ПГНИУ</w:t>
            </w:r>
          </w:p>
        </w:tc>
        <w:tc>
          <w:tcPr>
            <w:tcW w:w="4386" w:type="dxa"/>
            <w:shd w:val="clear" w:color="auto" w:fill="auto"/>
            <w:tcMar>
              <w:top w:w="80" w:type="dxa"/>
              <w:left w:w="80" w:type="dxa"/>
              <w:bottom w:w="80" w:type="dxa"/>
              <w:right w:w="80" w:type="dxa"/>
            </w:tcMar>
            <w:vAlign w:val="center"/>
          </w:tcPr>
          <w:p w14:paraId="3F8E6FDD" w14:textId="36592A25" w:rsidR="00D60BCB" w:rsidRPr="00CA6CA0" w:rsidRDefault="00011FCD"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011FCD">
              <w:rPr>
                <w:rFonts w:cs="Arial Unicode MS"/>
                <w:b/>
                <w:bCs/>
                <w:sz w:val="24"/>
                <w:szCs w:val="24"/>
                <w:u w:color="000000"/>
                <w:shd w:val="clear" w:color="auto" w:fill="FFFFFF"/>
                <w14:textOutline w14:w="0" w14:cap="flat" w14:cmpd="sng" w14:algn="ctr">
                  <w14:noFill/>
                  <w14:prstDash w14:val="solid"/>
                  <w14:bevel/>
                </w14:textOutline>
              </w:rPr>
              <w:t>Зарубежный опыт решения проблем монопрофильных территорий: стратегии, инструменты и результаты</w:t>
            </w:r>
          </w:p>
        </w:tc>
      </w:tr>
      <w:tr w:rsidR="00D60BCB" w:rsidRPr="00CA6CA0" w14:paraId="4D195315"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304D3066" w14:textId="77777777" w:rsidR="00D60BCB" w:rsidRPr="001706F7" w:rsidRDefault="00D60BCB"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14F5D7EC" w14:textId="332E2CEE" w:rsidR="00D60BCB" w:rsidRPr="00CA6CA0" w:rsidRDefault="00011FCD" w:rsidP="00B174FD">
            <w:pPr>
              <w:contextualSpacing/>
              <w:rPr>
                <w:rFonts w:ascii="Calibri" w:hAnsi="Calibri" w:cs="Arial Unicode MS"/>
                <w:u w:color="000000"/>
              </w:rPr>
            </w:pPr>
            <w:r w:rsidRPr="00011FCD">
              <w:rPr>
                <w:rFonts w:cs="Arial Unicode MS"/>
                <w:b/>
                <w:bCs/>
                <w:sz w:val="24"/>
                <w:szCs w:val="24"/>
                <w:u w:color="000000"/>
              </w:rPr>
              <w:t xml:space="preserve">Латыпова Рената Рамилевна </w:t>
            </w:r>
            <w:r w:rsidR="00D60BCB" w:rsidRPr="00CA6CA0">
              <w:rPr>
                <w:rFonts w:cs="Arial Unicode MS"/>
                <w:sz w:val="24"/>
                <w:szCs w:val="24"/>
                <w:u w:color="000000"/>
              </w:rPr>
              <w:t xml:space="preserve">(Россия, </w:t>
            </w:r>
            <w:r>
              <w:rPr>
                <w:rFonts w:cs="Arial Unicode MS"/>
                <w:sz w:val="24"/>
                <w:szCs w:val="24"/>
                <w:u w:color="000000"/>
              </w:rPr>
              <w:t>г. Санкт-Петербург</w:t>
            </w:r>
            <w:r w:rsidR="00D60BCB" w:rsidRPr="00CA6CA0">
              <w:rPr>
                <w:rFonts w:cs="Arial Unicode MS"/>
                <w:sz w:val="24"/>
                <w:szCs w:val="24"/>
                <w:u w:color="000000"/>
              </w:rPr>
              <w:t xml:space="preserve">) – </w:t>
            </w:r>
            <w:r w:rsidRPr="00011FCD">
              <w:rPr>
                <w:rFonts w:cs="Arial Unicode MS"/>
                <w:sz w:val="24"/>
                <w:szCs w:val="24"/>
                <w:u w:color="000000"/>
                <w14:textOutline w14:w="0" w14:cap="flat" w14:cmpd="sng" w14:algn="ctr">
                  <w14:noFill/>
                  <w14:prstDash w14:val="solid"/>
                  <w14:bevel/>
                </w14:textOutline>
              </w:rPr>
              <w:t>магистрант, Санкт-Петербургский политехнический университет Петра Великого</w:t>
            </w:r>
          </w:p>
          <w:p w14:paraId="1C46960B" w14:textId="383F583D" w:rsidR="00D60BCB" w:rsidRPr="00CA6CA0" w:rsidRDefault="00011FCD" w:rsidP="00B174FD">
            <w:pPr>
              <w:contextualSpacing/>
              <w:rPr>
                <w:rFonts w:ascii="Calibri" w:hAnsi="Calibri" w:cs="Arial Unicode MS"/>
                <w:u w:color="000000"/>
              </w:rPr>
            </w:pPr>
            <w:r w:rsidRPr="00011FCD">
              <w:rPr>
                <w:rFonts w:cs="Arial Unicode MS"/>
                <w:b/>
                <w:bCs/>
                <w:sz w:val="24"/>
                <w:szCs w:val="24"/>
                <w:u w:color="000000"/>
              </w:rPr>
              <w:t xml:space="preserve">Гамаюнова Ольга Сергеевна </w:t>
            </w:r>
            <w:r w:rsidR="00D60BCB" w:rsidRPr="00CA6CA0">
              <w:rPr>
                <w:rFonts w:cs="Arial Unicode MS"/>
                <w:sz w:val="24"/>
                <w:szCs w:val="24"/>
                <w:u w:color="000000"/>
              </w:rPr>
              <w:t xml:space="preserve">(Россия, </w:t>
            </w:r>
            <w:r w:rsidRPr="00011FCD">
              <w:rPr>
                <w:rFonts w:cs="Arial Unicode MS"/>
                <w:sz w:val="24"/>
                <w:szCs w:val="24"/>
                <w:u w:color="000000"/>
              </w:rPr>
              <w:t>г. Санкт-Петербург</w:t>
            </w:r>
            <w:r w:rsidR="00D60BCB" w:rsidRPr="00CA6CA0">
              <w:rPr>
                <w:rFonts w:cs="Arial Unicode MS"/>
                <w:sz w:val="24"/>
                <w:szCs w:val="24"/>
                <w:u w:color="000000"/>
              </w:rPr>
              <w:t xml:space="preserve">) – </w:t>
            </w:r>
            <w:r w:rsidRPr="00011FCD">
              <w:rPr>
                <w:rFonts w:cs="Arial Unicode MS"/>
                <w:sz w:val="24"/>
                <w:szCs w:val="24"/>
                <w:u w:color="000000"/>
              </w:rPr>
              <w:t>к.т.н., доцент, Санкт-Петербургский политехнический университет Петра Великого</w:t>
            </w:r>
          </w:p>
        </w:tc>
        <w:tc>
          <w:tcPr>
            <w:tcW w:w="4386" w:type="dxa"/>
            <w:shd w:val="clear" w:color="auto" w:fill="auto"/>
            <w:tcMar>
              <w:top w:w="80" w:type="dxa"/>
              <w:left w:w="80" w:type="dxa"/>
              <w:bottom w:w="80" w:type="dxa"/>
              <w:right w:w="80" w:type="dxa"/>
            </w:tcMar>
            <w:vAlign w:val="center"/>
          </w:tcPr>
          <w:p w14:paraId="5AF6E76E" w14:textId="6296B20F" w:rsidR="00D60BCB" w:rsidRPr="00CA6CA0" w:rsidRDefault="00011FCD"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011FCD">
              <w:rPr>
                <w:rFonts w:cs="Arial Unicode MS"/>
                <w:b/>
                <w:bCs/>
                <w:sz w:val="24"/>
                <w:szCs w:val="24"/>
                <w:u w:color="000000"/>
                <w:shd w:val="clear" w:color="auto" w:fill="FFFFFF"/>
                <w14:textOutline w14:w="0" w14:cap="flat" w14:cmpd="sng" w14:algn="ctr">
                  <w14:noFill/>
                  <w14:prstDash w14:val="solid"/>
                  <w14:bevel/>
                </w14:textOutline>
              </w:rPr>
              <w:t>HBIM-модели для сохранения объектов культурного наследия и развития территорий</w:t>
            </w:r>
          </w:p>
        </w:tc>
      </w:tr>
      <w:tr w:rsidR="00CA6CA0" w:rsidRPr="00CA6CA0" w14:paraId="4C698405"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632143F6"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6207D8BC" w14:textId="681670EB" w:rsidR="00640461" w:rsidRDefault="00077FBE" w:rsidP="00B174FD">
            <w:pPr>
              <w:tabs>
                <w:tab w:val="left" w:pos="851"/>
                <w:tab w:val="left" w:pos="993"/>
              </w:tabs>
              <w:contextualSpacing/>
              <w:rPr>
                <w:rFonts w:cs="Arial Unicode MS"/>
                <w:sz w:val="24"/>
                <w:szCs w:val="24"/>
                <w:u w:color="000000"/>
              </w:rPr>
            </w:pPr>
            <w:r w:rsidRPr="00077FBE">
              <w:rPr>
                <w:rFonts w:cs="Arial Unicode MS"/>
                <w:b/>
                <w:bCs/>
                <w:sz w:val="24"/>
                <w:szCs w:val="24"/>
                <w:u w:color="000000"/>
              </w:rPr>
              <w:t xml:space="preserve">Ободец Роман Васильевич </w:t>
            </w:r>
            <w:r w:rsidR="00640461" w:rsidRPr="00CA6CA0">
              <w:rPr>
                <w:rFonts w:cs="Arial Unicode MS"/>
                <w:sz w:val="24"/>
                <w:szCs w:val="24"/>
                <w:u w:color="000000"/>
              </w:rPr>
              <w:t xml:space="preserve">(Россия, </w:t>
            </w:r>
            <w:r>
              <w:rPr>
                <w:rFonts w:cs="Arial Unicode MS"/>
                <w:sz w:val="24"/>
                <w:szCs w:val="24"/>
                <w:u w:color="000000"/>
              </w:rPr>
              <w:t>г. Уфа</w:t>
            </w:r>
            <w:r w:rsidR="00640461" w:rsidRPr="00CA6CA0">
              <w:rPr>
                <w:rFonts w:cs="Arial Unicode MS"/>
                <w:sz w:val="24"/>
                <w:szCs w:val="24"/>
                <w:u w:color="000000"/>
              </w:rPr>
              <w:t xml:space="preserve">) – </w:t>
            </w:r>
            <w:r w:rsidRPr="00077FBE">
              <w:rPr>
                <w:rFonts w:cs="Arial Unicode MS"/>
                <w:sz w:val="24"/>
                <w:szCs w:val="24"/>
                <w:u w:color="000000"/>
              </w:rPr>
              <w:t>доктор экономических наук, доцент, профессор, Государственное бюджетное образовательное учреждение высшего образования «Башкирская академия государственной службы и управления при Главе Республики Башкортостан»</w:t>
            </w:r>
          </w:p>
          <w:p w14:paraId="0E3911F5" w14:textId="41B6BB46" w:rsidR="00077FBE" w:rsidRPr="00077FBE" w:rsidRDefault="00077FBE" w:rsidP="00B174FD">
            <w:pPr>
              <w:tabs>
                <w:tab w:val="left" w:pos="851"/>
                <w:tab w:val="left" w:pos="993"/>
              </w:tabs>
              <w:contextualSpacing/>
              <w:rPr>
                <w:rFonts w:ascii="Calibri" w:hAnsi="Calibri" w:cs="Arial Unicode MS"/>
                <w:spacing w:val="-7"/>
                <w:sz w:val="31"/>
                <w:szCs w:val="31"/>
                <w:u w:color="000000"/>
              </w:rPr>
            </w:pPr>
            <w:r w:rsidRPr="00077FBE">
              <w:rPr>
                <w:rFonts w:cs="Arial Unicode MS"/>
                <w:b/>
                <w:bCs/>
                <w:sz w:val="24"/>
                <w:szCs w:val="24"/>
                <w:u w:color="000000"/>
              </w:rPr>
              <w:t>Рахматуллина Диана Геннадьевна</w:t>
            </w:r>
            <w:r>
              <w:rPr>
                <w:rFonts w:cs="Arial Unicode MS"/>
                <w:sz w:val="24"/>
                <w:szCs w:val="24"/>
                <w:u w:color="000000"/>
              </w:rPr>
              <w:t xml:space="preserve"> (</w:t>
            </w:r>
            <w:r w:rsidRPr="00CA6CA0">
              <w:rPr>
                <w:rFonts w:cs="Arial Unicode MS"/>
                <w:sz w:val="24"/>
                <w:szCs w:val="24"/>
                <w:u w:color="000000"/>
              </w:rPr>
              <w:t xml:space="preserve">Россия, </w:t>
            </w:r>
            <w:r>
              <w:rPr>
                <w:rFonts w:cs="Arial Unicode MS"/>
                <w:sz w:val="24"/>
                <w:szCs w:val="24"/>
                <w:u w:color="000000"/>
              </w:rPr>
              <w:t>г.</w:t>
            </w:r>
            <w:r w:rsidR="004326E3">
              <w:rPr>
                <w:rFonts w:cs="Arial Unicode MS"/>
                <w:sz w:val="24"/>
                <w:szCs w:val="24"/>
                <w:u w:color="000000"/>
              </w:rPr>
              <w:t> </w:t>
            </w:r>
            <w:r>
              <w:rPr>
                <w:rFonts w:cs="Arial Unicode MS"/>
                <w:sz w:val="24"/>
                <w:szCs w:val="24"/>
                <w:u w:color="000000"/>
              </w:rPr>
              <w:t xml:space="preserve">Уфа) – </w:t>
            </w:r>
            <w:r w:rsidRPr="00077FBE">
              <w:rPr>
                <w:rFonts w:cs="Arial Unicode MS"/>
                <w:sz w:val="24"/>
                <w:szCs w:val="24"/>
                <w:u w:color="000000"/>
              </w:rPr>
              <w:t>магистрант, Государственное бюджетное образовательное учреждение высшего образования «Башкирская академия государственной службы и управления при Главе Республики Башкортостан»</w:t>
            </w:r>
          </w:p>
        </w:tc>
        <w:tc>
          <w:tcPr>
            <w:tcW w:w="4386" w:type="dxa"/>
            <w:shd w:val="clear" w:color="auto" w:fill="auto"/>
            <w:tcMar>
              <w:top w:w="80" w:type="dxa"/>
              <w:left w:w="80" w:type="dxa"/>
              <w:bottom w:w="80" w:type="dxa"/>
              <w:right w:w="80" w:type="dxa"/>
            </w:tcMar>
            <w:vAlign w:val="center"/>
          </w:tcPr>
          <w:p w14:paraId="3E729276" w14:textId="7AF80579" w:rsidR="00640461" w:rsidRPr="00CA6CA0" w:rsidRDefault="00077FBE"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077FBE">
              <w:rPr>
                <w:rFonts w:cs="Arial Unicode MS"/>
                <w:b/>
                <w:bCs/>
                <w:sz w:val="24"/>
                <w:szCs w:val="24"/>
                <w:u w:color="000000"/>
                <w:shd w:val="clear" w:color="auto" w:fill="FFFFFF"/>
                <w14:textOutline w14:w="0" w14:cap="flat" w14:cmpd="sng" w14:algn="ctr">
                  <w14:noFill/>
                  <w14:prstDash w14:val="solid"/>
                  <w14:bevel/>
                </w14:textOutline>
              </w:rPr>
              <w:t>Электронное и дистанционное обучение в системе школьного образования Республики Башкортостан: состояние, проблемы и перспективы развития</w:t>
            </w:r>
          </w:p>
        </w:tc>
      </w:tr>
      <w:tr w:rsidR="00D60BCB" w:rsidRPr="00CA6CA0" w14:paraId="12870326"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06FA94C7" w14:textId="6DABC71D" w:rsidR="00D60BCB" w:rsidRPr="001706F7" w:rsidRDefault="00D60BCB" w:rsidP="00D15289">
            <w:pPr>
              <w:pStyle w:val="a6"/>
              <w:widowControl w:val="0"/>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562A4B6B" w14:textId="6C0A655A" w:rsidR="00D60BCB" w:rsidRPr="00F416B2" w:rsidRDefault="00B8453C" w:rsidP="00B174FD">
            <w:pPr>
              <w:tabs>
                <w:tab w:val="left" w:pos="720"/>
                <w:tab w:val="left" w:pos="1440"/>
                <w:tab w:val="left" w:pos="2160"/>
                <w:tab w:val="left" w:pos="2880"/>
                <w:tab w:val="left" w:pos="3600"/>
                <w:tab w:val="left" w:pos="4320"/>
                <w:tab w:val="left" w:pos="5040"/>
              </w:tabs>
              <w:contextualSpacing/>
              <w:rPr>
                <w:rFonts w:cs="Arial Unicode MS"/>
                <w:sz w:val="28"/>
                <w:szCs w:val="28"/>
                <w14:textOutline w14:w="0" w14:cap="flat" w14:cmpd="sng" w14:algn="ctr">
                  <w14:noFill/>
                  <w14:prstDash w14:val="solid"/>
                  <w14:bevel/>
                </w14:textOutline>
              </w:rPr>
            </w:pPr>
            <w:r w:rsidRPr="00B8453C">
              <w:rPr>
                <w:rFonts w:cs="Arial Unicode MS"/>
                <w:b/>
                <w:bCs/>
                <w:sz w:val="24"/>
                <w:szCs w:val="24"/>
                <w14:textOutline w14:w="0" w14:cap="flat" w14:cmpd="sng" w14:algn="ctr">
                  <w14:noFill/>
                  <w14:prstDash w14:val="solid"/>
                  <w14:bevel/>
                </w14:textOutline>
              </w:rPr>
              <w:t xml:space="preserve">Гарипова Зухра Фанусовна </w:t>
            </w:r>
            <w:r w:rsidR="00B13F03" w:rsidRPr="00F416B2">
              <w:rPr>
                <w:rFonts w:cs="Arial Unicode MS"/>
                <w:sz w:val="24"/>
                <w:szCs w:val="24"/>
                <w:u w:color="000000"/>
              </w:rPr>
              <w:t xml:space="preserve">(Россия, </w:t>
            </w:r>
            <w:r>
              <w:rPr>
                <w:rFonts w:cs="Arial Unicode MS"/>
                <w:sz w:val="24"/>
                <w:szCs w:val="24"/>
                <w:u w:color="000000"/>
              </w:rPr>
              <w:t>г. Уфа</w:t>
            </w:r>
            <w:r w:rsidR="00B13F03" w:rsidRPr="00F416B2">
              <w:rPr>
                <w:rFonts w:cs="Arial Unicode MS"/>
                <w:sz w:val="24"/>
                <w:szCs w:val="24"/>
                <w:u w:color="000000"/>
              </w:rPr>
              <w:t xml:space="preserve">) </w:t>
            </w:r>
            <w:r w:rsidR="00D60BCB" w:rsidRPr="00F416B2">
              <w:rPr>
                <w:rFonts w:cs="Arial Unicode MS"/>
                <w:sz w:val="24"/>
                <w:szCs w:val="24"/>
                <w14:textOutline w14:w="0" w14:cap="flat" w14:cmpd="sng" w14:algn="ctr">
                  <w14:noFill/>
                  <w14:prstDash w14:val="solid"/>
                  <w14:bevel/>
                </w14:textOutline>
              </w:rPr>
              <w:t xml:space="preserve">– </w:t>
            </w:r>
            <w:r w:rsidRPr="00B8453C">
              <w:rPr>
                <w:rFonts w:cs="Arial Unicode MS"/>
                <w:sz w:val="24"/>
                <w:szCs w:val="24"/>
                <w:u w:color="000000"/>
                <w14:textOutline w14:w="0" w14:cap="flat" w14:cmpd="sng" w14:algn="ctr">
                  <w14:noFill/>
                  <w14:prstDash w14:val="solid"/>
                  <w14:bevel/>
                </w14:textOutline>
              </w:rPr>
              <w:t>к.э.н., в.н.с., ГБНУ Академия наук Республики Башкортостан</w:t>
            </w:r>
          </w:p>
        </w:tc>
        <w:tc>
          <w:tcPr>
            <w:tcW w:w="4386" w:type="dxa"/>
            <w:shd w:val="clear" w:color="auto" w:fill="auto"/>
            <w:tcMar>
              <w:top w:w="80" w:type="dxa"/>
              <w:left w:w="80" w:type="dxa"/>
              <w:bottom w:w="80" w:type="dxa"/>
              <w:right w:w="80" w:type="dxa"/>
            </w:tcMar>
            <w:vAlign w:val="center"/>
          </w:tcPr>
          <w:p w14:paraId="2F9C1965" w14:textId="1E3ABCC5" w:rsidR="00D60BCB" w:rsidRPr="00F416B2" w:rsidRDefault="00B8453C"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B8453C">
              <w:rPr>
                <w:rFonts w:cs="Arial Unicode MS"/>
                <w:b/>
                <w:bCs/>
                <w:sz w:val="24"/>
                <w:szCs w:val="24"/>
                <w:u w:color="000000"/>
                <w:shd w:val="clear" w:color="auto" w:fill="FFFFFF"/>
                <w14:textOutline w14:w="0" w14:cap="flat" w14:cmpd="sng" w14:algn="ctr">
                  <w14:noFill/>
                  <w14:prstDash w14:val="solid"/>
                  <w14:bevel/>
                </w14:textOutline>
              </w:rPr>
              <w:t>Региональный дисбаланс научно-технологического развития России: институциональный и кадровый аспекты</w:t>
            </w:r>
          </w:p>
        </w:tc>
      </w:tr>
      <w:tr w:rsidR="005C0F1C" w:rsidRPr="00CA6CA0" w14:paraId="6CEF167A"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367948CE" w14:textId="77777777" w:rsidR="005C0F1C" w:rsidRPr="001706F7" w:rsidRDefault="005C0F1C"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65EAD270" w14:textId="427A42D8" w:rsidR="005C0F1C" w:rsidRPr="00CA6CA0" w:rsidRDefault="00FD24BB" w:rsidP="00B174FD">
            <w:pPr>
              <w:contextualSpacing/>
              <w:rPr>
                <w:rFonts w:ascii="Calibri" w:hAnsi="Calibri" w:cs="Arial Unicode MS"/>
                <w:u w:color="000000"/>
              </w:rPr>
            </w:pPr>
            <w:r w:rsidRPr="00FD24BB">
              <w:rPr>
                <w:rFonts w:cs="Arial Unicode MS"/>
                <w:b/>
                <w:bCs/>
                <w:sz w:val="24"/>
                <w:szCs w:val="24"/>
                <w:u w:color="000000"/>
              </w:rPr>
              <w:t xml:space="preserve">Гилязова Альфия Анваровна </w:t>
            </w:r>
            <w:r w:rsidR="005C0F1C" w:rsidRPr="00CA6CA0">
              <w:rPr>
                <w:rFonts w:cs="Arial Unicode MS"/>
                <w:sz w:val="24"/>
                <w:szCs w:val="24"/>
                <w:u w:color="000000"/>
              </w:rPr>
              <w:t>(</w:t>
            </w:r>
            <w:r w:rsidRPr="00FD24BB">
              <w:rPr>
                <w:rFonts w:cs="Arial Unicode MS"/>
                <w:sz w:val="24"/>
                <w:szCs w:val="24"/>
                <w:u w:color="000000"/>
              </w:rPr>
              <w:t>Россия, Республика Татарстан</w:t>
            </w:r>
            <w:r>
              <w:rPr>
                <w:rFonts w:cs="Arial Unicode MS"/>
                <w:sz w:val="24"/>
                <w:szCs w:val="24"/>
                <w:u w:color="000000"/>
              </w:rPr>
              <w:t>, пос. Трудовой</w:t>
            </w:r>
            <w:r w:rsidR="005C0F1C" w:rsidRPr="00CA6CA0">
              <w:rPr>
                <w:rFonts w:cs="Arial Unicode MS"/>
                <w:sz w:val="24"/>
                <w:szCs w:val="24"/>
                <w:u w:color="000000"/>
              </w:rPr>
              <w:t xml:space="preserve">) </w:t>
            </w:r>
          </w:p>
        </w:tc>
        <w:tc>
          <w:tcPr>
            <w:tcW w:w="4386" w:type="dxa"/>
            <w:shd w:val="clear" w:color="auto" w:fill="auto"/>
            <w:tcMar>
              <w:top w:w="80" w:type="dxa"/>
              <w:left w:w="80" w:type="dxa"/>
              <w:bottom w:w="80" w:type="dxa"/>
              <w:right w:w="80" w:type="dxa"/>
            </w:tcMar>
            <w:vAlign w:val="center"/>
          </w:tcPr>
          <w:p w14:paraId="7C97F717" w14:textId="636F428F" w:rsidR="005C0F1C" w:rsidRPr="00CA6CA0" w:rsidRDefault="00FD24BB"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FD24BB">
              <w:rPr>
                <w:rFonts w:cs="Arial Unicode MS"/>
                <w:b/>
                <w:bCs/>
                <w:sz w:val="24"/>
                <w:szCs w:val="24"/>
                <w:u w:color="000000"/>
                <w:shd w:val="clear" w:color="auto" w:fill="FFFFFF"/>
                <w14:textOutline w14:w="0" w14:cap="flat" w14:cmpd="sng" w14:algn="ctr">
                  <w14:noFill/>
                  <w14:prstDash w14:val="solid"/>
                  <w14:bevel/>
                </w14:textOutline>
              </w:rPr>
              <w:t>К вопросу о трансформации</w:t>
            </w:r>
          </w:p>
        </w:tc>
      </w:tr>
      <w:tr w:rsidR="00DB24B8" w:rsidRPr="00CA6CA0" w14:paraId="5CFE06DA"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1154CEC8" w14:textId="77777777" w:rsidR="00DB24B8" w:rsidRPr="001706F7" w:rsidRDefault="00DB24B8"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7D8D95E9" w14:textId="0B192967" w:rsidR="00DB24B8" w:rsidRPr="00CA6CA0" w:rsidRDefault="00530005" w:rsidP="00B174FD">
            <w:pPr>
              <w:contextualSpacing/>
              <w:rPr>
                <w:rFonts w:ascii="Calibri" w:hAnsi="Calibri" w:cs="Arial Unicode MS"/>
                <w:u w:color="000000"/>
              </w:rPr>
            </w:pPr>
            <w:r w:rsidRPr="00530005">
              <w:rPr>
                <w:rFonts w:cs="Arial Unicode MS"/>
                <w:b/>
                <w:bCs/>
                <w:sz w:val="24"/>
                <w:szCs w:val="24"/>
                <w:u w:color="000000"/>
              </w:rPr>
              <w:t xml:space="preserve">Абдульманов Роман Альбертович </w:t>
            </w:r>
            <w:r w:rsidR="00DB24B8" w:rsidRPr="00CA6CA0">
              <w:rPr>
                <w:rFonts w:cs="Arial Unicode MS"/>
                <w:sz w:val="24"/>
                <w:szCs w:val="24"/>
                <w:u w:color="000000"/>
              </w:rPr>
              <w:t xml:space="preserve">(Российская Федерация, </w:t>
            </w:r>
            <w:r w:rsidR="0003483C">
              <w:rPr>
                <w:rFonts w:cs="Arial Unicode MS"/>
                <w:sz w:val="24"/>
                <w:szCs w:val="24"/>
                <w:u w:color="000000"/>
              </w:rPr>
              <w:t>г. Уфа</w:t>
            </w:r>
            <w:r w:rsidR="00DB24B8" w:rsidRPr="00CA6CA0">
              <w:rPr>
                <w:rFonts w:cs="Arial Unicode MS"/>
                <w:sz w:val="24"/>
                <w:szCs w:val="24"/>
                <w:u w:color="000000"/>
              </w:rPr>
              <w:t xml:space="preserve">) – </w:t>
            </w:r>
            <w:r w:rsidR="0003483C" w:rsidRPr="0003483C">
              <w:rPr>
                <w:rFonts w:cs="Arial Unicode MS"/>
                <w:sz w:val="24"/>
                <w:szCs w:val="24"/>
                <w:u w:color="000000"/>
              </w:rPr>
              <w:t>аспирант, ФБГНУ УФИЦ РАН ИСЭИ</w:t>
            </w:r>
          </w:p>
        </w:tc>
        <w:tc>
          <w:tcPr>
            <w:tcW w:w="4386" w:type="dxa"/>
            <w:shd w:val="clear" w:color="auto" w:fill="auto"/>
            <w:tcMar>
              <w:top w:w="80" w:type="dxa"/>
              <w:left w:w="80" w:type="dxa"/>
              <w:bottom w:w="80" w:type="dxa"/>
              <w:right w:w="80" w:type="dxa"/>
            </w:tcMar>
            <w:vAlign w:val="center"/>
          </w:tcPr>
          <w:p w14:paraId="3BBD01E2" w14:textId="43D0F934" w:rsidR="00DB24B8" w:rsidRPr="00CA6CA0" w:rsidRDefault="00530005"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530005">
              <w:rPr>
                <w:rFonts w:cs="Arial Unicode MS"/>
                <w:b/>
                <w:bCs/>
                <w:sz w:val="24"/>
                <w:szCs w:val="24"/>
                <w:u w:color="000000"/>
                <w:shd w:val="clear" w:color="auto" w:fill="FFFFFF"/>
                <w14:textOutline w14:w="0" w14:cap="flat" w14:cmpd="sng" w14:algn="ctr">
                  <w14:noFill/>
                  <w14:prstDash w14:val="solid"/>
                  <w14:bevel/>
                </w14:textOutline>
              </w:rPr>
              <w:t>Платформенная трансформация стоимости в цифровой экономике: вызовы и возможности развития золотых цифровых активов</w:t>
            </w:r>
          </w:p>
        </w:tc>
      </w:tr>
      <w:tr w:rsidR="00CA6CA0" w:rsidRPr="00CA6CA0" w14:paraId="5E1185FF"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4DAB31B5"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3B9EC6BE" w14:textId="7AF15D13" w:rsidR="00640461" w:rsidRPr="00CA6CA0" w:rsidRDefault="0003483C" w:rsidP="00B174FD">
            <w:pPr>
              <w:contextualSpacing/>
              <w:rPr>
                <w:rFonts w:ascii="Calibri" w:hAnsi="Calibri" w:cs="Arial Unicode MS"/>
                <w:u w:color="000000"/>
              </w:rPr>
            </w:pPr>
            <w:r w:rsidRPr="0003483C">
              <w:rPr>
                <w:rFonts w:cs="Arial Unicode MS"/>
                <w:b/>
                <w:bCs/>
                <w:sz w:val="24"/>
                <w:szCs w:val="24"/>
                <w:u w:color="000000"/>
              </w:rPr>
              <w:t xml:space="preserve">Горячевская Елена Сергеевна </w:t>
            </w:r>
            <w:r w:rsidR="00640461" w:rsidRPr="00CA6CA0">
              <w:rPr>
                <w:rFonts w:cs="Arial Unicode MS"/>
                <w:sz w:val="24"/>
                <w:szCs w:val="24"/>
                <w:u w:color="000000"/>
              </w:rPr>
              <w:t>(</w:t>
            </w:r>
            <w:r w:rsidR="00DB24B8">
              <w:rPr>
                <w:rFonts w:cs="Arial Unicode MS"/>
                <w:sz w:val="24"/>
                <w:szCs w:val="24"/>
                <w:u w:color="000000"/>
              </w:rPr>
              <w:t>Росси</w:t>
            </w:r>
            <w:r>
              <w:rPr>
                <w:rFonts w:cs="Arial Unicode MS"/>
                <w:sz w:val="24"/>
                <w:szCs w:val="24"/>
                <w:u w:color="000000"/>
              </w:rPr>
              <w:t>я</w:t>
            </w:r>
            <w:r w:rsidR="00DB24B8">
              <w:rPr>
                <w:rFonts w:cs="Arial Unicode MS"/>
                <w:sz w:val="24"/>
                <w:szCs w:val="24"/>
                <w:u w:color="000000"/>
              </w:rPr>
              <w:t xml:space="preserve">, </w:t>
            </w:r>
            <w:r>
              <w:rPr>
                <w:rFonts w:cs="Arial Unicode MS"/>
                <w:kern w:val="1"/>
                <w:sz w:val="24"/>
                <w:szCs w:val="24"/>
                <w:u w:color="000000"/>
              </w:rPr>
              <w:t>г. Апатиты</w:t>
            </w:r>
            <w:r w:rsidR="00640461" w:rsidRPr="00CA6CA0">
              <w:rPr>
                <w:rFonts w:cs="Arial Unicode MS"/>
                <w:kern w:val="1"/>
                <w:sz w:val="24"/>
                <w:szCs w:val="24"/>
                <w:u w:color="000000"/>
              </w:rPr>
              <w:t>)</w:t>
            </w:r>
            <w:r>
              <w:rPr>
                <w:rFonts w:cs="Arial Unicode MS"/>
                <w:kern w:val="1"/>
                <w:sz w:val="24"/>
                <w:szCs w:val="24"/>
                <w:u w:color="000000"/>
              </w:rPr>
              <w:t xml:space="preserve"> –</w:t>
            </w:r>
            <w:r w:rsidR="00640461" w:rsidRPr="00CA6CA0">
              <w:rPr>
                <w:rFonts w:cs="Arial Unicode MS"/>
                <w:sz w:val="24"/>
                <w:szCs w:val="24"/>
                <w:u w:color="000000"/>
              </w:rPr>
              <w:t xml:space="preserve"> </w:t>
            </w:r>
            <w:r w:rsidRPr="0003483C">
              <w:rPr>
                <w:rFonts w:cs="Arial Unicode MS"/>
                <w:sz w:val="24"/>
                <w:szCs w:val="24"/>
                <w:u w:color="000000"/>
              </w:rPr>
              <w:t>научный сотрудник, Институт экономических проблем им. Г.П. Лузина - обособленное подразделение Федерального государственного бюджетного учреждения науки Федерального исследовательского центра «Кольский научный центр Российской академии наук»</w:t>
            </w:r>
          </w:p>
        </w:tc>
        <w:tc>
          <w:tcPr>
            <w:tcW w:w="4386" w:type="dxa"/>
            <w:shd w:val="clear" w:color="auto" w:fill="auto"/>
            <w:tcMar>
              <w:top w:w="80" w:type="dxa"/>
              <w:left w:w="80" w:type="dxa"/>
              <w:bottom w:w="80" w:type="dxa"/>
              <w:right w:w="80" w:type="dxa"/>
            </w:tcMar>
            <w:vAlign w:val="center"/>
          </w:tcPr>
          <w:p w14:paraId="553B46A2" w14:textId="0A8E3038" w:rsidR="00640461" w:rsidRPr="00CA6CA0" w:rsidRDefault="0003483C"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03483C">
              <w:rPr>
                <w:rFonts w:cs="Arial Unicode MS"/>
                <w:b/>
                <w:bCs/>
                <w:sz w:val="24"/>
                <w:szCs w:val="24"/>
                <w:u w:color="000000"/>
                <w:shd w:val="clear" w:color="auto" w:fill="FFFFFF"/>
                <w14:textOutline w14:w="0" w14:cap="flat" w14:cmpd="sng" w14:algn="ctr">
                  <w14:noFill/>
                  <w14:prstDash w14:val="solid"/>
                  <w14:bevel/>
                </w14:textOutline>
              </w:rPr>
              <w:t>Инновационная среда российской Арктики: состояние и ограничения</w:t>
            </w:r>
          </w:p>
        </w:tc>
      </w:tr>
      <w:tr w:rsidR="00CA6CA0" w:rsidRPr="00CA6CA0" w14:paraId="42D16D66"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614E7CF9"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1B1D4788" w14:textId="3F5D7047" w:rsidR="00640461" w:rsidRPr="00CA6CA0" w:rsidRDefault="0068249B" w:rsidP="00B174FD">
            <w:pPr>
              <w:contextualSpacing/>
              <w:rPr>
                <w:rFonts w:ascii="Calibri" w:hAnsi="Calibri" w:cs="Arial Unicode MS"/>
                <w:u w:color="000000"/>
              </w:rPr>
            </w:pPr>
            <w:r w:rsidRPr="0068249B">
              <w:rPr>
                <w:rFonts w:cs="Arial Unicode MS"/>
                <w:b/>
                <w:bCs/>
                <w:sz w:val="24"/>
                <w:szCs w:val="24"/>
                <w:u w:color="000000"/>
              </w:rPr>
              <w:t xml:space="preserve">Верещагин Владислав Сергеевич </w:t>
            </w:r>
            <w:r w:rsidR="00640461" w:rsidRPr="00CA6CA0">
              <w:rPr>
                <w:rFonts w:cs="Arial Unicode MS"/>
                <w:sz w:val="24"/>
                <w:szCs w:val="24"/>
                <w:u w:color="000000"/>
              </w:rPr>
              <w:t xml:space="preserve">(Россия, </w:t>
            </w:r>
            <w:r>
              <w:rPr>
                <w:rFonts w:cs="Arial Unicode MS"/>
                <w:sz w:val="24"/>
                <w:szCs w:val="24"/>
                <w:u w:color="000000"/>
              </w:rPr>
              <w:t>г. Вологда</w:t>
            </w:r>
            <w:r w:rsidR="00640461" w:rsidRPr="00CA6CA0">
              <w:rPr>
                <w:rFonts w:cs="Arial Unicode MS"/>
                <w:sz w:val="24"/>
                <w:szCs w:val="24"/>
                <w:u w:color="000000"/>
              </w:rPr>
              <w:t xml:space="preserve">) – </w:t>
            </w:r>
            <w:r w:rsidRPr="0068249B">
              <w:rPr>
                <w:rFonts w:cs="Arial Unicode MS"/>
                <w:sz w:val="24"/>
                <w:szCs w:val="24"/>
                <w:u w:color="000000"/>
              </w:rPr>
              <w:t>лаборант-исследователь, Вологодский научный центр Российской академии наук РАН</w:t>
            </w:r>
          </w:p>
        </w:tc>
        <w:tc>
          <w:tcPr>
            <w:tcW w:w="4386" w:type="dxa"/>
            <w:shd w:val="clear" w:color="auto" w:fill="auto"/>
            <w:tcMar>
              <w:top w:w="80" w:type="dxa"/>
              <w:left w:w="80" w:type="dxa"/>
              <w:bottom w:w="80" w:type="dxa"/>
              <w:right w:w="80" w:type="dxa"/>
            </w:tcMar>
            <w:vAlign w:val="center"/>
          </w:tcPr>
          <w:p w14:paraId="4D4DF589" w14:textId="1963462A" w:rsidR="00640461" w:rsidRPr="00CA6CA0" w:rsidRDefault="0068249B"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68249B">
              <w:rPr>
                <w:rFonts w:cs="Arial Unicode MS"/>
                <w:b/>
                <w:bCs/>
                <w:sz w:val="24"/>
                <w:szCs w:val="24"/>
                <w:u w:color="000000"/>
                <w:shd w:val="clear" w:color="auto" w:fill="FFFFFF"/>
                <w14:textOutline w14:w="0" w14:cap="flat" w14:cmpd="sng" w14:algn="ctr">
                  <w14:noFill/>
                  <w14:prstDash w14:val="solid"/>
                  <w14:bevel/>
                </w14:textOutline>
              </w:rPr>
              <w:t>Инновационное предпринимательство как драйвер достижения технологического суверенитета: барьеры прогресса в Вологодской области</w:t>
            </w:r>
          </w:p>
        </w:tc>
      </w:tr>
      <w:tr w:rsidR="00CA6CA0" w:rsidRPr="00CA6CA0" w14:paraId="67EE9910"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775EB9B8"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0807B59E" w14:textId="44134E9D" w:rsidR="00640461" w:rsidRPr="00CA6CA0" w:rsidRDefault="0068249B" w:rsidP="00B174FD">
            <w:pPr>
              <w:contextualSpacing/>
              <w:rPr>
                <w:rFonts w:ascii="Calibri" w:hAnsi="Calibri" w:cs="Arial Unicode MS"/>
                <w:u w:color="000000"/>
              </w:rPr>
            </w:pPr>
            <w:r w:rsidRPr="0068249B">
              <w:rPr>
                <w:rFonts w:cs="Arial Unicode MS"/>
                <w:b/>
                <w:bCs/>
                <w:sz w:val="24"/>
                <w:szCs w:val="24"/>
                <w:u w:color="000000"/>
              </w:rPr>
              <w:t xml:space="preserve">Иванов Семен Леонидович </w:t>
            </w:r>
            <w:r w:rsidR="00640461" w:rsidRPr="00CA6CA0">
              <w:rPr>
                <w:rFonts w:cs="Arial Unicode MS"/>
                <w:sz w:val="24"/>
                <w:szCs w:val="24"/>
                <w:u w:color="000000"/>
              </w:rPr>
              <w:t xml:space="preserve">(Российская Федерация, г. </w:t>
            </w:r>
            <w:r>
              <w:rPr>
                <w:rFonts w:cs="Arial Unicode MS"/>
                <w:sz w:val="24"/>
                <w:szCs w:val="24"/>
                <w:u w:color="000000"/>
              </w:rPr>
              <w:t>Вологда</w:t>
            </w:r>
            <w:r w:rsidR="00640461" w:rsidRPr="00CA6CA0">
              <w:rPr>
                <w:rFonts w:cs="Arial Unicode MS"/>
                <w:sz w:val="24"/>
                <w:szCs w:val="24"/>
                <w:u w:color="000000"/>
              </w:rPr>
              <w:t xml:space="preserve">) – </w:t>
            </w:r>
            <w:r w:rsidRPr="0068249B">
              <w:rPr>
                <w:rFonts w:cs="Arial Unicode MS"/>
                <w:sz w:val="24"/>
                <w:szCs w:val="24"/>
                <w:u w:color="000000"/>
              </w:rPr>
              <w:t>кандидат экономических наук, научный сотрудник лаборатории инновационной экономики центра финансовых исследований ФГБУН «Вологодский научный центр Российской академии наук»</w:t>
            </w:r>
          </w:p>
        </w:tc>
        <w:tc>
          <w:tcPr>
            <w:tcW w:w="4386" w:type="dxa"/>
            <w:shd w:val="clear" w:color="auto" w:fill="auto"/>
            <w:tcMar>
              <w:top w:w="80" w:type="dxa"/>
              <w:left w:w="80" w:type="dxa"/>
              <w:bottom w:w="80" w:type="dxa"/>
              <w:right w:w="80" w:type="dxa"/>
            </w:tcMar>
            <w:vAlign w:val="center"/>
          </w:tcPr>
          <w:p w14:paraId="2ACF25EC" w14:textId="045BCE50" w:rsidR="00640461" w:rsidRPr="00CA6CA0" w:rsidRDefault="0068249B"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68249B">
              <w:rPr>
                <w:rFonts w:cs="Arial Unicode MS"/>
                <w:b/>
                <w:bCs/>
                <w:sz w:val="24"/>
                <w:szCs w:val="24"/>
                <w:u w:color="000000"/>
                <w:shd w:val="clear" w:color="auto" w:fill="FFFFFF"/>
                <w14:textOutline w14:w="0" w14:cap="flat" w14:cmpd="sng" w14:algn="ctr">
                  <w14:noFill/>
                  <w14:prstDash w14:val="solid"/>
                  <w14:bevel/>
                </w14:textOutline>
              </w:rPr>
              <w:t>Научно-технологический потенциал региона: практика оценки в рамках новых подходов</w:t>
            </w:r>
          </w:p>
        </w:tc>
      </w:tr>
      <w:tr w:rsidR="00CA6CA0" w:rsidRPr="00CA6CA0" w14:paraId="47D0EE54"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4772DBD8"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1C68CFED" w14:textId="03A53912" w:rsidR="00640461" w:rsidRPr="00CA6CA0" w:rsidRDefault="0068249B" w:rsidP="00B174FD">
            <w:pPr>
              <w:contextualSpacing/>
              <w:rPr>
                <w:rFonts w:ascii="Calibri" w:hAnsi="Calibri" w:cs="Arial Unicode MS"/>
                <w:u w:color="000000"/>
              </w:rPr>
            </w:pPr>
            <w:r w:rsidRPr="0068249B">
              <w:rPr>
                <w:rFonts w:cs="Arial Unicode MS"/>
                <w:b/>
                <w:bCs/>
                <w:sz w:val="24"/>
                <w:szCs w:val="24"/>
                <w:u w:color="000000"/>
              </w:rPr>
              <w:t xml:space="preserve">Яковченко Анна Александровна </w:t>
            </w:r>
            <w:r w:rsidR="00640461" w:rsidRPr="00CA6CA0">
              <w:rPr>
                <w:rFonts w:cs="Arial Unicode MS"/>
                <w:sz w:val="24"/>
                <w:szCs w:val="24"/>
                <w:u w:color="000000"/>
              </w:rPr>
              <w:t xml:space="preserve">(Россия, </w:t>
            </w:r>
            <w:r>
              <w:rPr>
                <w:rFonts w:cs="Arial Unicode MS"/>
                <w:sz w:val="24"/>
                <w:szCs w:val="24"/>
                <w:u w:color="000000"/>
              </w:rPr>
              <w:t>ДНР, г. Донецк</w:t>
            </w:r>
            <w:r w:rsidR="00640461" w:rsidRPr="00CA6CA0">
              <w:rPr>
                <w:rFonts w:cs="Arial Unicode MS"/>
                <w:sz w:val="24"/>
                <w:szCs w:val="24"/>
                <w:u w:color="000000"/>
              </w:rPr>
              <w:t xml:space="preserve">) – </w:t>
            </w:r>
            <w:r w:rsidRPr="0068249B">
              <w:rPr>
                <w:rFonts w:cs="Arial Unicode MS"/>
                <w:sz w:val="24"/>
                <w:szCs w:val="24"/>
                <w:u w:color="000000"/>
              </w:rPr>
              <w:t>ведущий экономист, Государственное бюджетное учреждение «Институт экономических исследований»</w:t>
            </w:r>
          </w:p>
        </w:tc>
        <w:tc>
          <w:tcPr>
            <w:tcW w:w="4386" w:type="dxa"/>
            <w:shd w:val="clear" w:color="auto" w:fill="auto"/>
            <w:tcMar>
              <w:top w:w="80" w:type="dxa"/>
              <w:left w:w="80" w:type="dxa"/>
              <w:bottom w:w="80" w:type="dxa"/>
              <w:right w:w="80" w:type="dxa"/>
            </w:tcMar>
            <w:vAlign w:val="center"/>
          </w:tcPr>
          <w:p w14:paraId="7BFD847F" w14:textId="1AD7A22A" w:rsidR="00640461" w:rsidRPr="00CA6CA0" w:rsidRDefault="0068249B" w:rsidP="00D60BCB">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68249B">
              <w:rPr>
                <w:rFonts w:cs="Arial Unicode MS"/>
                <w:b/>
                <w:bCs/>
                <w:sz w:val="24"/>
                <w:szCs w:val="24"/>
                <w:u w:color="000000"/>
                <w:shd w:val="clear" w:color="auto" w:fill="FFFFFF"/>
                <w14:textOutline w14:w="0" w14:cap="flat" w14:cmpd="sng" w14:algn="ctr">
                  <w14:noFill/>
                  <w14:prstDash w14:val="solid"/>
                  <w14:bevel/>
                </w14:textOutline>
              </w:rPr>
              <w:t>Концептуальный подход к построению механизма государственного регулирования научно-технологического развития Донецкой Народной Республики</w:t>
            </w:r>
          </w:p>
        </w:tc>
      </w:tr>
      <w:tr w:rsidR="00CA6CA0" w:rsidRPr="00CA6CA0" w14:paraId="5E5C00CC"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3553DF76" w14:textId="77777777" w:rsidR="00640461" w:rsidRPr="001706F7" w:rsidRDefault="00640461" w:rsidP="00D15289">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6DB08EA0" w14:textId="7EF04BAE" w:rsidR="00640461" w:rsidRPr="00CA6CA0" w:rsidRDefault="00DC1C87" w:rsidP="00B174FD">
            <w:pPr>
              <w:contextualSpacing/>
              <w:rPr>
                <w:rFonts w:ascii="Calibri" w:hAnsi="Calibri" w:cs="Arial Unicode MS"/>
                <w:u w:color="000000"/>
              </w:rPr>
            </w:pPr>
            <w:r w:rsidRPr="00DC1C87">
              <w:rPr>
                <w:rFonts w:cs="Arial Unicode MS"/>
                <w:b/>
                <w:bCs/>
                <w:sz w:val="24"/>
                <w:szCs w:val="24"/>
                <w:u w:color="000000"/>
              </w:rPr>
              <w:t xml:space="preserve">Кириллова Светлана Александровна </w:t>
            </w:r>
            <w:r w:rsidR="00640461" w:rsidRPr="00CA6CA0">
              <w:rPr>
                <w:rFonts w:cs="Arial Unicode MS"/>
                <w:sz w:val="24"/>
                <w:szCs w:val="24"/>
                <w:u w:color="000000"/>
              </w:rPr>
              <w:t xml:space="preserve">(Россия, </w:t>
            </w:r>
            <w:r>
              <w:rPr>
                <w:rFonts w:cs="Arial Unicode MS"/>
                <w:sz w:val="24"/>
                <w:szCs w:val="24"/>
                <w:u w:color="000000"/>
              </w:rPr>
              <w:t>г. Уфа</w:t>
            </w:r>
            <w:r w:rsidR="00640461" w:rsidRPr="00CA6CA0">
              <w:rPr>
                <w:rFonts w:cs="Arial Unicode MS"/>
                <w:sz w:val="24"/>
                <w:szCs w:val="24"/>
                <w:u w:color="000000"/>
              </w:rPr>
              <w:t xml:space="preserve">) – </w:t>
            </w:r>
            <w:r w:rsidRPr="00DC1C87">
              <w:rPr>
                <w:rFonts w:cs="Arial Unicode MS"/>
                <w:sz w:val="24"/>
                <w:szCs w:val="24"/>
                <w:u w:color="000000"/>
              </w:rPr>
              <w:t>канд. экон. наук, доц</w:t>
            </w:r>
            <w:r>
              <w:rPr>
                <w:rFonts w:cs="Arial Unicode MS"/>
                <w:sz w:val="24"/>
                <w:szCs w:val="24"/>
                <w:u w:color="000000"/>
              </w:rPr>
              <w:t>ент, ведущий научный сотрудник,</w:t>
            </w:r>
            <w:r w:rsidRPr="00DC1C87">
              <w:rPr>
                <w:rFonts w:cs="Arial Unicode MS"/>
                <w:sz w:val="24"/>
                <w:szCs w:val="24"/>
                <w:u w:color="000000"/>
              </w:rPr>
              <w:t xml:space="preserve"> Институт социально-экономических исследований –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w:t>
            </w:r>
          </w:p>
        </w:tc>
        <w:tc>
          <w:tcPr>
            <w:tcW w:w="4386" w:type="dxa"/>
            <w:shd w:val="clear" w:color="auto" w:fill="auto"/>
            <w:tcMar>
              <w:top w:w="80" w:type="dxa"/>
              <w:left w:w="80" w:type="dxa"/>
              <w:bottom w:w="80" w:type="dxa"/>
              <w:right w:w="80" w:type="dxa"/>
            </w:tcMar>
            <w:vAlign w:val="center"/>
          </w:tcPr>
          <w:p w14:paraId="45AA4BB0" w14:textId="439029E3" w:rsidR="00DC1C87" w:rsidRPr="00DC1C87" w:rsidRDefault="00DC1C87" w:rsidP="00DC1C87">
            <w:pPr>
              <w:widowControl w:val="0"/>
              <w:tabs>
                <w:tab w:val="left" w:pos="720"/>
                <w:tab w:val="left" w:pos="1440"/>
                <w:tab w:val="left" w:pos="2160"/>
                <w:tab w:val="left" w:pos="2880"/>
                <w:tab w:val="left" w:pos="3600"/>
                <w:tab w:val="left" w:pos="4320"/>
              </w:tabs>
              <w:suppressAutoHyphens/>
              <w:contextualSpacing/>
              <w:jc w:val="center"/>
              <w:rPr>
                <w:rFonts w:cs="Arial Unicode MS"/>
                <w:b/>
                <w:bCs/>
                <w:sz w:val="24"/>
                <w:szCs w:val="24"/>
                <w:u w:color="000000"/>
                <w:shd w:val="clear" w:color="auto" w:fill="FFFFFF"/>
                <w14:textOutline w14:w="0" w14:cap="flat" w14:cmpd="sng" w14:algn="ctr">
                  <w14:noFill/>
                  <w14:prstDash w14:val="solid"/>
                  <w14:bevel/>
                </w14:textOutline>
              </w:rPr>
            </w:pPr>
            <w:r w:rsidRPr="00DC1C87">
              <w:rPr>
                <w:rFonts w:cs="Arial Unicode MS"/>
                <w:b/>
                <w:bCs/>
                <w:sz w:val="24"/>
                <w:szCs w:val="24"/>
                <w:u w:color="000000"/>
                <w:shd w:val="clear" w:color="auto" w:fill="FFFFFF"/>
                <w14:textOutline w14:w="0" w14:cap="flat" w14:cmpd="sng" w14:algn="ctr">
                  <w14:noFill/>
                  <w14:prstDash w14:val="solid"/>
                  <w14:bevel/>
                </w14:textOutline>
              </w:rPr>
              <w:t xml:space="preserve">Барьеры обеспечения устойчивости развития экономики регионов на основе реализации </w:t>
            </w:r>
          </w:p>
          <w:p w14:paraId="295C8B62" w14:textId="0CC87B8B" w:rsidR="00640461" w:rsidRPr="00CA6CA0" w:rsidRDefault="00DC1C87" w:rsidP="00DC1C87">
            <w:pPr>
              <w:widowControl w:val="0"/>
              <w:tabs>
                <w:tab w:val="left" w:pos="720"/>
                <w:tab w:val="left" w:pos="1440"/>
                <w:tab w:val="left" w:pos="2160"/>
                <w:tab w:val="left" w:pos="2880"/>
                <w:tab w:val="left" w:pos="3600"/>
                <w:tab w:val="left" w:pos="4320"/>
              </w:tabs>
              <w:suppressAutoHyphens/>
              <w:contextualSpacing/>
              <w:jc w:val="center"/>
              <w:rPr>
                <w:rFonts w:ascii="Calibri" w:hAnsi="Calibri" w:cs="Arial Unicode MS"/>
                <w:u w:color="000000"/>
              </w:rPr>
            </w:pPr>
            <w:r w:rsidRPr="00DC1C87">
              <w:rPr>
                <w:rFonts w:cs="Arial Unicode MS"/>
                <w:b/>
                <w:bCs/>
                <w:sz w:val="24"/>
                <w:szCs w:val="24"/>
                <w:u w:color="000000"/>
                <w:shd w:val="clear" w:color="auto" w:fill="FFFFFF"/>
                <w14:textOutline w14:w="0" w14:cap="flat" w14:cmpd="sng" w14:algn="ctr">
                  <w14:noFill/>
                  <w14:prstDash w14:val="solid"/>
                  <w14:bevel/>
                </w14:textOutline>
              </w:rPr>
              <w:t>научно-технологического потенциала</w:t>
            </w:r>
          </w:p>
        </w:tc>
      </w:tr>
      <w:tr w:rsidR="00EE67BC" w:rsidRPr="00CA6CA0" w14:paraId="2213BECC" w14:textId="77777777" w:rsidTr="00B174FD">
        <w:tblPrEx>
          <w:shd w:val="clear" w:color="auto" w:fill="D0DDEF"/>
        </w:tblPrEx>
        <w:trPr>
          <w:cantSplit/>
        </w:trPr>
        <w:tc>
          <w:tcPr>
            <w:tcW w:w="562" w:type="dxa"/>
            <w:shd w:val="clear" w:color="auto" w:fill="auto"/>
            <w:tcMar>
              <w:top w:w="80" w:type="dxa"/>
              <w:left w:w="80" w:type="dxa"/>
              <w:bottom w:w="80" w:type="dxa"/>
              <w:right w:w="80" w:type="dxa"/>
            </w:tcMar>
            <w:vAlign w:val="center"/>
          </w:tcPr>
          <w:p w14:paraId="4F610784" w14:textId="77777777" w:rsidR="00EE67BC" w:rsidRPr="001706F7" w:rsidRDefault="00EE67BC" w:rsidP="00EE67BC">
            <w:pPr>
              <w:pStyle w:val="a6"/>
              <w:numPr>
                <w:ilvl w:val="0"/>
                <w:numId w:val="13"/>
              </w:numPr>
              <w:spacing w:after="0" w:line="240" w:lineRule="auto"/>
              <w:ind w:left="0" w:firstLine="0"/>
              <w:rPr>
                <w:sz w:val="24"/>
                <w:szCs w:val="24"/>
                <w:u w:color="000000"/>
              </w:rPr>
            </w:pPr>
          </w:p>
        </w:tc>
        <w:tc>
          <w:tcPr>
            <w:tcW w:w="5240" w:type="dxa"/>
            <w:shd w:val="clear" w:color="auto" w:fill="auto"/>
            <w:tcMar>
              <w:top w:w="80" w:type="dxa"/>
              <w:left w:w="80" w:type="dxa"/>
              <w:bottom w:w="80" w:type="dxa"/>
              <w:right w:w="80" w:type="dxa"/>
            </w:tcMar>
            <w:vAlign w:val="center"/>
          </w:tcPr>
          <w:p w14:paraId="2793C53F" w14:textId="77777777" w:rsidR="00EE67BC" w:rsidRDefault="00EE67BC" w:rsidP="00EE67BC">
            <w:pPr>
              <w:contextualSpacing/>
              <w:rPr>
                <w:rFonts w:cs="Arial Unicode MS"/>
                <w:sz w:val="24"/>
                <w:szCs w:val="24"/>
                <w:u w:color="000000"/>
              </w:rPr>
            </w:pPr>
            <w:r w:rsidRPr="00EE67BC">
              <w:rPr>
                <w:rFonts w:cs="Arial Unicode MS"/>
                <w:b/>
                <w:bCs/>
                <w:sz w:val="24"/>
                <w:szCs w:val="24"/>
                <w:u w:color="000000"/>
              </w:rPr>
              <w:t xml:space="preserve">Горбачева Елена Валериевна </w:t>
            </w:r>
            <w:r w:rsidRPr="00EE67BC">
              <w:rPr>
                <w:rFonts w:cs="Arial Unicode MS"/>
                <w:sz w:val="24"/>
                <w:szCs w:val="24"/>
                <w:u w:color="000000"/>
              </w:rPr>
              <w:t xml:space="preserve">(Россия, </w:t>
            </w:r>
            <w:r>
              <w:rPr>
                <w:rFonts w:cs="Arial Unicode MS"/>
                <w:sz w:val="24"/>
                <w:szCs w:val="24"/>
                <w:u w:color="000000"/>
              </w:rPr>
              <w:t xml:space="preserve">ЛНР, </w:t>
            </w:r>
            <w:r w:rsidRPr="00EE67BC">
              <w:rPr>
                <w:rFonts w:cs="Arial Unicode MS"/>
                <w:sz w:val="24"/>
                <w:szCs w:val="24"/>
                <w:u w:color="000000"/>
              </w:rPr>
              <w:t xml:space="preserve">г. </w:t>
            </w:r>
            <w:r>
              <w:rPr>
                <w:rFonts w:cs="Arial Unicode MS"/>
                <w:sz w:val="24"/>
                <w:szCs w:val="24"/>
                <w:u w:color="000000"/>
              </w:rPr>
              <w:t>Луганск</w:t>
            </w:r>
            <w:r w:rsidRPr="00EE67BC">
              <w:rPr>
                <w:rFonts w:cs="Arial Unicode MS"/>
                <w:sz w:val="24"/>
                <w:szCs w:val="24"/>
                <w:u w:color="000000"/>
              </w:rPr>
              <w:t>)</w:t>
            </w:r>
            <w:r w:rsidRPr="00EE67BC">
              <w:rPr>
                <w:rFonts w:cs="Arial Unicode MS"/>
                <w:b/>
                <w:bCs/>
                <w:sz w:val="24"/>
                <w:szCs w:val="24"/>
                <w:u w:color="000000"/>
              </w:rPr>
              <w:t xml:space="preserve"> – </w:t>
            </w:r>
            <w:r w:rsidRPr="00EE67BC">
              <w:rPr>
                <w:rFonts w:cs="Arial Unicode MS"/>
                <w:sz w:val="24"/>
                <w:szCs w:val="24"/>
                <w:u w:color="000000"/>
              </w:rPr>
              <w:t>к.э.н. кафедры маркетинг ФГБОУ ВО «Луганский государственный университет им. В. Даля»</w:t>
            </w:r>
          </w:p>
          <w:p w14:paraId="586A3555" w14:textId="1853D6E7" w:rsidR="00EE67BC" w:rsidRPr="00DC1C87" w:rsidRDefault="00EE67BC" w:rsidP="00EE67BC">
            <w:pPr>
              <w:contextualSpacing/>
              <w:rPr>
                <w:rFonts w:cs="Arial Unicode MS"/>
                <w:b/>
                <w:bCs/>
                <w:sz w:val="24"/>
                <w:szCs w:val="24"/>
                <w:u w:color="000000"/>
              </w:rPr>
            </w:pPr>
            <w:r w:rsidRPr="00EE67BC">
              <w:rPr>
                <w:rFonts w:cs="Arial Unicode MS"/>
                <w:b/>
                <w:bCs/>
                <w:sz w:val="24"/>
                <w:szCs w:val="24"/>
                <w:u w:color="000000"/>
              </w:rPr>
              <w:t xml:space="preserve">Горбачев Игорь Валерьевич </w:t>
            </w:r>
            <w:r w:rsidRPr="00EE67BC">
              <w:rPr>
                <w:rFonts w:cs="Arial Unicode MS"/>
                <w:sz w:val="24"/>
                <w:szCs w:val="24"/>
                <w:u w:color="000000"/>
              </w:rPr>
              <w:t>(Россия, ЛНР, г. Луганск)</w:t>
            </w:r>
            <w:r w:rsidRPr="00EE67BC">
              <w:rPr>
                <w:rFonts w:cs="Arial Unicode MS"/>
                <w:b/>
                <w:bCs/>
                <w:sz w:val="24"/>
                <w:szCs w:val="24"/>
                <w:u w:color="000000"/>
              </w:rPr>
              <w:t xml:space="preserve"> – </w:t>
            </w:r>
            <w:r w:rsidRPr="00EE67BC">
              <w:rPr>
                <w:rFonts w:cs="Arial Unicode MS"/>
                <w:sz w:val="24"/>
                <w:szCs w:val="24"/>
                <w:u w:color="000000"/>
              </w:rPr>
              <w:t xml:space="preserve">аспирант кафедры туризма и гостиничного дела </w:t>
            </w:r>
            <w:bookmarkStart w:id="1" w:name="_GoBack"/>
            <w:bookmarkEnd w:id="1"/>
            <w:r w:rsidRPr="00EE67BC">
              <w:rPr>
                <w:rFonts w:cs="Arial Unicode MS"/>
                <w:sz w:val="24"/>
                <w:szCs w:val="24"/>
                <w:u w:color="000000"/>
              </w:rPr>
              <w:t>ФГБОУ ВО «Луганский государственный университет им. В. Даля»</w:t>
            </w:r>
          </w:p>
        </w:tc>
        <w:tc>
          <w:tcPr>
            <w:tcW w:w="4386" w:type="dxa"/>
            <w:shd w:val="clear" w:color="auto" w:fill="auto"/>
            <w:tcMar>
              <w:top w:w="80" w:type="dxa"/>
              <w:left w:w="80" w:type="dxa"/>
              <w:bottom w:w="80" w:type="dxa"/>
              <w:right w:w="80" w:type="dxa"/>
            </w:tcMar>
            <w:vAlign w:val="center"/>
          </w:tcPr>
          <w:p w14:paraId="7D8CEAAC" w14:textId="29B60DCF" w:rsidR="00EE67BC" w:rsidRPr="00DC1C87" w:rsidRDefault="00EE67BC" w:rsidP="00EE67BC">
            <w:pPr>
              <w:widowControl w:val="0"/>
              <w:tabs>
                <w:tab w:val="left" w:pos="720"/>
                <w:tab w:val="left" w:pos="1440"/>
                <w:tab w:val="left" w:pos="2160"/>
                <w:tab w:val="left" w:pos="2880"/>
                <w:tab w:val="left" w:pos="3600"/>
                <w:tab w:val="left" w:pos="4320"/>
              </w:tabs>
              <w:suppressAutoHyphens/>
              <w:contextualSpacing/>
              <w:jc w:val="center"/>
              <w:rPr>
                <w:rFonts w:cs="Arial Unicode MS"/>
                <w:b/>
                <w:bCs/>
                <w:sz w:val="24"/>
                <w:szCs w:val="24"/>
                <w:u w:color="000000"/>
                <w:shd w:val="clear" w:color="auto" w:fill="FFFFFF"/>
                <w14:textOutline w14:w="0" w14:cap="flat" w14:cmpd="sng" w14:algn="ctr">
                  <w14:noFill/>
                  <w14:prstDash w14:val="solid"/>
                  <w14:bevel/>
                </w14:textOutline>
              </w:rPr>
            </w:pPr>
            <w:r w:rsidRPr="00EE67BC">
              <w:rPr>
                <w:rFonts w:cs="Arial Unicode MS"/>
                <w:b/>
                <w:bCs/>
                <w:sz w:val="24"/>
                <w:szCs w:val="24"/>
                <w:u w:color="000000"/>
                <w:shd w:val="clear" w:color="auto" w:fill="FFFFFF"/>
                <w14:textOutline w14:w="0" w14:cap="flat" w14:cmpd="sng" w14:algn="ctr">
                  <w14:noFill/>
                  <w14:prstDash w14:val="solid"/>
                  <w14:bevel/>
                </w14:textOutline>
              </w:rPr>
              <w:t>Ресурсный аспект сбалансированного развития предприятий Луганской Народной Республики</w:t>
            </w:r>
          </w:p>
        </w:tc>
      </w:tr>
    </w:tbl>
    <w:p w14:paraId="6FAD8992" w14:textId="77777777" w:rsidR="00640461" w:rsidRPr="000025A3" w:rsidRDefault="00640461" w:rsidP="00773450">
      <w:pPr>
        <w:keepNext/>
        <w:keepLines/>
        <w:spacing w:after="0" w:line="240" w:lineRule="auto"/>
        <w:jc w:val="center"/>
        <w:outlineLvl w:val="2"/>
        <w:rPr>
          <w:rFonts w:ascii="Times New Roman" w:eastAsia="Times New Roman" w:hAnsi="Times New Roman" w:cs="Times New Roman"/>
          <w:b/>
          <w:bCs/>
          <w:color w:val="000000"/>
          <w:kern w:val="1"/>
          <w:sz w:val="24"/>
          <w:szCs w:val="24"/>
          <w:lang w:eastAsia="ru-RU"/>
        </w:rPr>
      </w:pPr>
    </w:p>
    <w:sectPr w:rsidR="00640461" w:rsidRPr="000025A3" w:rsidSect="003613F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65A09" w14:textId="77777777" w:rsidR="0040125A" w:rsidRDefault="0040125A" w:rsidP="005C1AD1">
      <w:pPr>
        <w:spacing w:after="0" w:line="240" w:lineRule="auto"/>
      </w:pPr>
      <w:r>
        <w:separator/>
      </w:r>
    </w:p>
  </w:endnote>
  <w:endnote w:type="continuationSeparator" w:id="0">
    <w:p w14:paraId="5BAA244A" w14:textId="77777777" w:rsidR="0040125A" w:rsidRDefault="0040125A" w:rsidP="005C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default"/>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AE898" w14:textId="77777777" w:rsidR="0040125A" w:rsidRDefault="0040125A" w:rsidP="005C1AD1">
      <w:pPr>
        <w:spacing w:after="0" w:line="240" w:lineRule="auto"/>
      </w:pPr>
      <w:r>
        <w:separator/>
      </w:r>
    </w:p>
  </w:footnote>
  <w:footnote w:type="continuationSeparator" w:id="0">
    <w:p w14:paraId="39E32616" w14:textId="77777777" w:rsidR="0040125A" w:rsidRDefault="0040125A" w:rsidP="005C1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E5488"/>
    <w:multiLevelType w:val="hybridMultilevel"/>
    <w:tmpl w:val="3934D54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34257"/>
    <w:multiLevelType w:val="hybridMultilevel"/>
    <w:tmpl w:val="BD68B74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09D3B3F"/>
    <w:multiLevelType w:val="hybridMultilevel"/>
    <w:tmpl w:val="43406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9A5298"/>
    <w:multiLevelType w:val="hybridMultilevel"/>
    <w:tmpl w:val="7AB61A74"/>
    <w:lvl w:ilvl="0" w:tplc="3880ED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2075A5"/>
    <w:multiLevelType w:val="hybridMultilevel"/>
    <w:tmpl w:val="2BC80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5D2498"/>
    <w:multiLevelType w:val="hybridMultilevel"/>
    <w:tmpl w:val="A2AC0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3A63DC"/>
    <w:multiLevelType w:val="hybridMultilevel"/>
    <w:tmpl w:val="FEF0C45A"/>
    <w:lvl w:ilvl="0" w:tplc="325430B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AF11186"/>
    <w:multiLevelType w:val="hybridMultilevel"/>
    <w:tmpl w:val="F92812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00D2035"/>
    <w:multiLevelType w:val="hybridMultilevel"/>
    <w:tmpl w:val="452E8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116EC6"/>
    <w:multiLevelType w:val="hybridMultilevel"/>
    <w:tmpl w:val="BD68B7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407148"/>
    <w:multiLevelType w:val="hybridMultilevel"/>
    <w:tmpl w:val="892A75DE"/>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7278D5"/>
    <w:multiLevelType w:val="hybridMultilevel"/>
    <w:tmpl w:val="ADCE5002"/>
    <w:lvl w:ilvl="0" w:tplc="65AABC2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F04CE8"/>
    <w:multiLevelType w:val="hybridMultilevel"/>
    <w:tmpl w:val="4FE09CBA"/>
    <w:lvl w:ilvl="0" w:tplc="0BA2BA2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1"/>
  </w:num>
  <w:num w:numId="5">
    <w:abstractNumId w:val="11"/>
  </w:num>
  <w:num w:numId="6">
    <w:abstractNumId w:val="6"/>
  </w:num>
  <w:num w:numId="7">
    <w:abstractNumId w:val="7"/>
  </w:num>
  <w:num w:numId="8">
    <w:abstractNumId w:val="2"/>
  </w:num>
  <w:num w:numId="9">
    <w:abstractNumId w:val="3"/>
  </w:num>
  <w:num w:numId="10">
    <w:abstractNumId w:val="4"/>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55"/>
    <w:rsid w:val="00003D8C"/>
    <w:rsid w:val="000068C8"/>
    <w:rsid w:val="00011FCD"/>
    <w:rsid w:val="00020CF7"/>
    <w:rsid w:val="0002330E"/>
    <w:rsid w:val="00026A92"/>
    <w:rsid w:val="00033F75"/>
    <w:rsid w:val="0003483C"/>
    <w:rsid w:val="00035F86"/>
    <w:rsid w:val="00043E77"/>
    <w:rsid w:val="00054DD7"/>
    <w:rsid w:val="00061B77"/>
    <w:rsid w:val="00072E6C"/>
    <w:rsid w:val="000741DB"/>
    <w:rsid w:val="000766A7"/>
    <w:rsid w:val="00077FBE"/>
    <w:rsid w:val="00080E8E"/>
    <w:rsid w:val="00082F00"/>
    <w:rsid w:val="00086D8C"/>
    <w:rsid w:val="000969A3"/>
    <w:rsid w:val="000A097C"/>
    <w:rsid w:val="000A503C"/>
    <w:rsid w:val="000B070A"/>
    <w:rsid w:val="000D2326"/>
    <w:rsid w:val="000D2A84"/>
    <w:rsid w:val="000E01FA"/>
    <w:rsid w:val="000E1C17"/>
    <w:rsid w:val="000E51F2"/>
    <w:rsid w:val="000E7224"/>
    <w:rsid w:val="000E731C"/>
    <w:rsid w:val="00102705"/>
    <w:rsid w:val="00106659"/>
    <w:rsid w:val="00115D67"/>
    <w:rsid w:val="001175B7"/>
    <w:rsid w:val="00125470"/>
    <w:rsid w:val="0012576B"/>
    <w:rsid w:val="0013160A"/>
    <w:rsid w:val="0013350A"/>
    <w:rsid w:val="00133C5D"/>
    <w:rsid w:val="00145F71"/>
    <w:rsid w:val="0015105B"/>
    <w:rsid w:val="0015428F"/>
    <w:rsid w:val="00155D77"/>
    <w:rsid w:val="00160ED7"/>
    <w:rsid w:val="00161198"/>
    <w:rsid w:val="00163D59"/>
    <w:rsid w:val="001671CE"/>
    <w:rsid w:val="00170157"/>
    <w:rsid w:val="001706F7"/>
    <w:rsid w:val="0017134E"/>
    <w:rsid w:val="00174579"/>
    <w:rsid w:val="00184403"/>
    <w:rsid w:val="00192F75"/>
    <w:rsid w:val="00196552"/>
    <w:rsid w:val="001968F9"/>
    <w:rsid w:val="001A2ACC"/>
    <w:rsid w:val="001A3383"/>
    <w:rsid w:val="001A507E"/>
    <w:rsid w:val="001B2EE2"/>
    <w:rsid w:val="001C32EE"/>
    <w:rsid w:val="001C4C47"/>
    <w:rsid w:val="001C6D51"/>
    <w:rsid w:val="001C7A9D"/>
    <w:rsid w:val="001E04E8"/>
    <w:rsid w:val="001E1B88"/>
    <w:rsid w:val="001F0DDA"/>
    <w:rsid w:val="001F2689"/>
    <w:rsid w:val="001F3A74"/>
    <w:rsid w:val="001F748A"/>
    <w:rsid w:val="0020375A"/>
    <w:rsid w:val="00203B92"/>
    <w:rsid w:val="00205C7F"/>
    <w:rsid w:val="00205F0F"/>
    <w:rsid w:val="00215A49"/>
    <w:rsid w:val="00216952"/>
    <w:rsid w:val="0023238C"/>
    <w:rsid w:val="00237DA1"/>
    <w:rsid w:val="002435C3"/>
    <w:rsid w:val="002456E6"/>
    <w:rsid w:val="002538FC"/>
    <w:rsid w:val="002705A8"/>
    <w:rsid w:val="002777E0"/>
    <w:rsid w:val="002816B0"/>
    <w:rsid w:val="00295707"/>
    <w:rsid w:val="00296172"/>
    <w:rsid w:val="002A10A1"/>
    <w:rsid w:val="002A76D5"/>
    <w:rsid w:val="002B1557"/>
    <w:rsid w:val="002B2505"/>
    <w:rsid w:val="002C67DC"/>
    <w:rsid w:val="002D2F06"/>
    <w:rsid w:val="002D3717"/>
    <w:rsid w:val="002D3772"/>
    <w:rsid w:val="002D75F3"/>
    <w:rsid w:val="002E51F1"/>
    <w:rsid w:val="002E57D6"/>
    <w:rsid w:val="002F0073"/>
    <w:rsid w:val="002F0944"/>
    <w:rsid w:val="002F7AAD"/>
    <w:rsid w:val="00301879"/>
    <w:rsid w:val="00306CE2"/>
    <w:rsid w:val="00324A29"/>
    <w:rsid w:val="00337761"/>
    <w:rsid w:val="00340766"/>
    <w:rsid w:val="00340F4A"/>
    <w:rsid w:val="00341393"/>
    <w:rsid w:val="00342CAF"/>
    <w:rsid w:val="00344C94"/>
    <w:rsid w:val="00346A91"/>
    <w:rsid w:val="00346B81"/>
    <w:rsid w:val="00355DBA"/>
    <w:rsid w:val="003613F1"/>
    <w:rsid w:val="00371DCA"/>
    <w:rsid w:val="00374392"/>
    <w:rsid w:val="003826C2"/>
    <w:rsid w:val="00382D4E"/>
    <w:rsid w:val="00384CCC"/>
    <w:rsid w:val="00390E72"/>
    <w:rsid w:val="00395024"/>
    <w:rsid w:val="003A7981"/>
    <w:rsid w:val="003B31F4"/>
    <w:rsid w:val="003C5129"/>
    <w:rsid w:val="003C5148"/>
    <w:rsid w:val="003D295C"/>
    <w:rsid w:val="003D512E"/>
    <w:rsid w:val="003D73D4"/>
    <w:rsid w:val="003E15AA"/>
    <w:rsid w:val="003E1D95"/>
    <w:rsid w:val="003E24B9"/>
    <w:rsid w:val="0040125A"/>
    <w:rsid w:val="004077D1"/>
    <w:rsid w:val="0041040A"/>
    <w:rsid w:val="0042081B"/>
    <w:rsid w:val="00423DB4"/>
    <w:rsid w:val="00427077"/>
    <w:rsid w:val="0043218B"/>
    <w:rsid w:val="004326E3"/>
    <w:rsid w:val="004348CE"/>
    <w:rsid w:val="00436EDA"/>
    <w:rsid w:val="004378C1"/>
    <w:rsid w:val="00437AC9"/>
    <w:rsid w:val="00440565"/>
    <w:rsid w:val="0044125B"/>
    <w:rsid w:val="00443025"/>
    <w:rsid w:val="00445B95"/>
    <w:rsid w:val="00450E0C"/>
    <w:rsid w:val="00454D71"/>
    <w:rsid w:val="004561CE"/>
    <w:rsid w:val="00460EEF"/>
    <w:rsid w:val="00461177"/>
    <w:rsid w:val="0046442E"/>
    <w:rsid w:val="00464C76"/>
    <w:rsid w:val="00483A2D"/>
    <w:rsid w:val="00484209"/>
    <w:rsid w:val="0048640E"/>
    <w:rsid w:val="00487637"/>
    <w:rsid w:val="00490527"/>
    <w:rsid w:val="00491AB3"/>
    <w:rsid w:val="004925BF"/>
    <w:rsid w:val="00496497"/>
    <w:rsid w:val="004A6EB3"/>
    <w:rsid w:val="004A70EB"/>
    <w:rsid w:val="004B18DB"/>
    <w:rsid w:val="004B7377"/>
    <w:rsid w:val="004C04BB"/>
    <w:rsid w:val="004C08B5"/>
    <w:rsid w:val="004C1A09"/>
    <w:rsid w:val="004C1DA2"/>
    <w:rsid w:val="004C628C"/>
    <w:rsid w:val="004C72CF"/>
    <w:rsid w:val="004D33BB"/>
    <w:rsid w:val="004D4CD0"/>
    <w:rsid w:val="004D50CD"/>
    <w:rsid w:val="004D6E67"/>
    <w:rsid w:val="004D771A"/>
    <w:rsid w:val="004E2665"/>
    <w:rsid w:val="004E4CEA"/>
    <w:rsid w:val="005166A6"/>
    <w:rsid w:val="005232AC"/>
    <w:rsid w:val="00525219"/>
    <w:rsid w:val="00530005"/>
    <w:rsid w:val="00533179"/>
    <w:rsid w:val="0053501A"/>
    <w:rsid w:val="005354B5"/>
    <w:rsid w:val="005371E8"/>
    <w:rsid w:val="005430E3"/>
    <w:rsid w:val="005466E0"/>
    <w:rsid w:val="00550B9B"/>
    <w:rsid w:val="005532E9"/>
    <w:rsid w:val="00553767"/>
    <w:rsid w:val="00554097"/>
    <w:rsid w:val="00557FA8"/>
    <w:rsid w:val="005625BA"/>
    <w:rsid w:val="00566548"/>
    <w:rsid w:val="0056774F"/>
    <w:rsid w:val="0057184A"/>
    <w:rsid w:val="00573F42"/>
    <w:rsid w:val="00580DCF"/>
    <w:rsid w:val="005831BC"/>
    <w:rsid w:val="00594CA2"/>
    <w:rsid w:val="005A33EA"/>
    <w:rsid w:val="005A61B8"/>
    <w:rsid w:val="005B10CE"/>
    <w:rsid w:val="005C00EA"/>
    <w:rsid w:val="005C0D2B"/>
    <w:rsid w:val="005C0F1C"/>
    <w:rsid w:val="005C1AD1"/>
    <w:rsid w:val="005C30DF"/>
    <w:rsid w:val="005C4C20"/>
    <w:rsid w:val="005C582A"/>
    <w:rsid w:val="005C6466"/>
    <w:rsid w:val="005C71DA"/>
    <w:rsid w:val="005D3379"/>
    <w:rsid w:val="005D38B9"/>
    <w:rsid w:val="005D6A58"/>
    <w:rsid w:val="005E30B1"/>
    <w:rsid w:val="005F17DF"/>
    <w:rsid w:val="005F4E1C"/>
    <w:rsid w:val="005F59AE"/>
    <w:rsid w:val="005F6B5A"/>
    <w:rsid w:val="006032E1"/>
    <w:rsid w:val="006101F8"/>
    <w:rsid w:val="00613E6A"/>
    <w:rsid w:val="00614E36"/>
    <w:rsid w:val="00617F50"/>
    <w:rsid w:val="00622E53"/>
    <w:rsid w:val="00625811"/>
    <w:rsid w:val="006329FF"/>
    <w:rsid w:val="006378EA"/>
    <w:rsid w:val="00640461"/>
    <w:rsid w:val="00645C1F"/>
    <w:rsid w:val="00645F98"/>
    <w:rsid w:val="00646B67"/>
    <w:rsid w:val="00646D13"/>
    <w:rsid w:val="00647C73"/>
    <w:rsid w:val="00653ED8"/>
    <w:rsid w:val="0065729E"/>
    <w:rsid w:val="00681D45"/>
    <w:rsid w:val="00681D6F"/>
    <w:rsid w:val="0068249B"/>
    <w:rsid w:val="006854B8"/>
    <w:rsid w:val="006A0048"/>
    <w:rsid w:val="006B1908"/>
    <w:rsid w:val="006B49D5"/>
    <w:rsid w:val="006C2F7C"/>
    <w:rsid w:val="006C401B"/>
    <w:rsid w:val="006C744C"/>
    <w:rsid w:val="006C7BFC"/>
    <w:rsid w:val="006C7C68"/>
    <w:rsid w:val="006E66FE"/>
    <w:rsid w:val="006F0EA3"/>
    <w:rsid w:val="006F43B4"/>
    <w:rsid w:val="006F79B3"/>
    <w:rsid w:val="0070012F"/>
    <w:rsid w:val="00700470"/>
    <w:rsid w:val="00701CCB"/>
    <w:rsid w:val="007020BA"/>
    <w:rsid w:val="00717B30"/>
    <w:rsid w:val="00720032"/>
    <w:rsid w:val="00722D6A"/>
    <w:rsid w:val="0072652F"/>
    <w:rsid w:val="00737903"/>
    <w:rsid w:val="00742573"/>
    <w:rsid w:val="007602D4"/>
    <w:rsid w:val="007627FB"/>
    <w:rsid w:val="00762EB1"/>
    <w:rsid w:val="00766016"/>
    <w:rsid w:val="00773450"/>
    <w:rsid w:val="00773CD1"/>
    <w:rsid w:val="00776E81"/>
    <w:rsid w:val="00787640"/>
    <w:rsid w:val="007908E0"/>
    <w:rsid w:val="007974E6"/>
    <w:rsid w:val="007A4D65"/>
    <w:rsid w:val="007C172D"/>
    <w:rsid w:val="007C2798"/>
    <w:rsid w:val="007D046A"/>
    <w:rsid w:val="007D61F7"/>
    <w:rsid w:val="007D79E0"/>
    <w:rsid w:val="007E278E"/>
    <w:rsid w:val="007E462B"/>
    <w:rsid w:val="007F21CF"/>
    <w:rsid w:val="007F33AD"/>
    <w:rsid w:val="00804919"/>
    <w:rsid w:val="008066CF"/>
    <w:rsid w:val="00813032"/>
    <w:rsid w:val="00822BB3"/>
    <w:rsid w:val="00823565"/>
    <w:rsid w:val="00833BE7"/>
    <w:rsid w:val="008351DF"/>
    <w:rsid w:val="00835792"/>
    <w:rsid w:val="0083582B"/>
    <w:rsid w:val="008358B8"/>
    <w:rsid w:val="00837227"/>
    <w:rsid w:val="00845C98"/>
    <w:rsid w:val="00854770"/>
    <w:rsid w:val="00856440"/>
    <w:rsid w:val="00862F03"/>
    <w:rsid w:val="00865CC7"/>
    <w:rsid w:val="008718C8"/>
    <w:rsid w:val="00872DA4"/>
    <w:rsid w:val="008768D4"/>
    <w:rsid w:val="008779B7"/>
    <w:rsid w:val="008861AE"/>
    <w:rsid w:val="008A190C"/>
    <w:rsid w:val="008A3CDF"/>
    <w:rsid w:val="008A6717"/>
    <w:rsid w:val="008B5987"/>
    <w:rsid w:val="008B5FBF"/>
    <w:rsid w:val="008C140B"/>
    <w:rsid w:val="008C3491"/>
    <w:rsid w:val="008E13DB"/>
    <w:rsid w:val="008E30D9"/>
    <w:rsid w:val="008E3CCF"/>
    <w:rsid w:val="00900E0B"/>
    <w:rsid w:val="00901F9D"/>
    <w:rsid w:val="0090228F"/>
    <w:rsid w:val="00902CC2"/>
    <w:rsid w:val="009055F2"/>
    <w:rsid w:val="009077A6"/>
    <w:rsid w:val="00912F37"/>
    <w:rsid w:val="00913505"/>
    <w:rsid w:val="0091355C"/>
    <w:rsid w:val="00913FDE"/>
    <w:rsid w:val="009161FD"/>
    <w:rsid w:val="00916BF7"/>
    <w:rsid w:val="00916F85"/>
    <w:rsid w:val="0092346D"/>
    <w:rsid w:val="00931BBB"/>
    <w:rsid w:val="009324F8"/>
    <w:rsid w:val="00942538"/>
    <w:rsid w:val="009524E9"/>
    <w:rsid w:val="00952FEE"/>
    <w:rsid w:val="0095503A"/>
    <w:rsid w:val="00956799"/>
    <w:rsid w:val="0096547C"/>
    <w:rsid w:val="009658BE"/>
    <w:rsid w:val="00965DAF"/>
    <w:rsid w:val="009708DF"/>
    <w:rsid w:val="00971121"/>
    <w:rsid w:val="009760C6"/>
    <w:rsid w:val="00976A5C"/>
    <w:rsid w:val="0097756D"/>
    <w:rsid w:val="009820E4"/>
    <w:rsid w:val="00990305"/>
    <w:rsid w:val="00993D23"/>
    <w:rsid w:val="00994C41"/>
    <w:rsid w:val="00997F8E"/>
    <w:rsid w:val="009A4739"/>
    <w:rsid w:val="009A4F00"/>
    <w:rsid w:val="009A530E"/>
    <w:rsid w:val="009A5B59"/>
    <w:rsid w:val="009B19EE"/>
    <w:rsid w:val="009B3E8C"/>
    <w:rsid w:val="009B416C"/>
    <w:rsid w:val="009B61D1"/>
    <w:rsid w:val="009C087E"/>
    <w:rsid w:val="009C1BA2"/>
    <w:rsid w:val="009C2DDB"/>
    <w:rsid w:val="009C6749"/>
    <w:rsid w:val="009D3896"/>
    <w:rsid w:val="009D5D9B"/>
    <w:rsid w:val="009D701C"/>
    <w:rsid w:val="009F2BE8"/>
    <w:rsid w:val="009F7ECD"/>
    <w:rsid w:val="00A03B8F"/>
    <w:rsid w:val="00A0682C"/>
    <w:rsid w:val="00A07640"/>
    <w:rsid w:val="00A07773"/>
    <w:rsid w:val="00A1275B"/>
    <w:rsid w:val="00A14A1D"/>
    <w:rsid w:val="00A16238"/>
    <w:rsid w:val="00A21665"/>
    <w:rsid w:val="00A220B6"/>
    <w:rsid w:val="00A27B5B"/>
    <w:rsid w:val="00A30E25"/>
    <w:rsid w:val="00A3332F"/>
    <w:rsid w:val="00A3727F"/>
    <w:rsid w:val="00A4620E"/>
    <w:rsid w:val="00A6208A"/>
    <w:rsid w:val="00A62561"/>
    <w:rsid w:val="00A67BEC"/>
    <w:rsid w:val="00A72C29"/>
    <w:rsid w:val="00A734F6"/>
    <w:rsid w:val="00A75E3B"/>
    <w:rsid w:val="00A82C99"/>
    <w:rsid w:val="00A85F45"/>
    <w:rsid w:val="00A87364"/>
    <w:rsid w:val="00A879E9"/>
    <w:rsid w:val="00A97508"/>
    <w:rsid w:val="00AA2DEB"/>
    <w:rsid w:val="00AA3130"/>
    <w:rsid w:val="00AA645A"/>
    <w:rsid w:val="00AB16C7"/>
    <w:rsid w:val="00AB3281"/>
    <w:rsid w:val="00AB3404"/>
    <w:rsid w:val="00AB4D3B"/>
    <w:rsid w:val="00AB5BBC"/>
    <w:rsid w:val="00AB766C"/>
    <w:rsid w:val="00AB788C"/>
    <w:rsid w:val="00AC1A27"/>
    <w:rsid w:val="00AC5999"/>
    <w:rsid w:val="00AD01A6"/>
    <w:rsid w:val="00AD1EFE"/>
    <w:rsid w:val="00AD4DD8"/>
    <w:rsid w:val="00AD5CE5"/>
    <w:rsid w:val="00AE0BCC"/>
    <w:rsid w:val="00AE6032"/>
    <w:rsid w:val="00AF0421"/>
    <w:rsid w:val="00AF7B77"/>
    <w:rsid w:val="00B00778"/>
    <w:rsid w:val="00B021B3"/>
    <w:rsid w:val="00B02966"/>
    <w:rsid w:val="00B039DB"/>
    <w:rsid w:val="00B11FEF"/>
    <w:rsid w:val="00B131CE"/>
    <w:rsid w:val="00B13F03"/>
    <w:rsid w:val="00B174FD"/>
    <w:rsid w:val="00B20848"/>
    <w:rsid w:val="00B23581"/>
    <w:rsid w:val="00B36BE2"/>
    <w:rsid w:val="00B37548"/>
    <w:rsid w:val="00B40232"/>
    <w:rsid w:val="00B41C4D"/>
    <w:rsid w:val="00B4492D"/>
    <w:rsid w:val="00B678DC"/>
    <w:rsid w:val="00B73837"/>
    <w:rsid w:val="00B80E27"/>
    <w:rsid w:val="00B8453C"/>
    <w:rsid w:val="00B868FF"/>
    <w:rsid w:val="00B86B0F"/>
    <w:rsid w:val="00B9006B"/>
    <w:rsid w:val="00B9457C"/>
    <w:rsid w:val="00B97A36"/>
    <w:rsid w:val="00BA1965"/>
    <w:rsid w:val="00BA5B53"/>
    <w:rsid w:val="00BC12BE"/>
    <w:rsid w:val="00BC155A"/>
    <w:rsid w:val="00BC5717"/>
    <w:rsid w:val="00BD5243"/>
    <w:rsid w:val="00BE0022"/>
    <w:rsid w:val="00BE4A79"/>
    <w:rsid w:val="00BE4D82"/>
    <w:rsid w:val="00BE620D"/>
    <w:rsid w:val="00BE7ED2"/>
    <w:rsid w:val="00BF1B68"/>
    <w:rsid w:val="00C117D7"/>
    <w:rsid w:val="00C20E21"/>
    <w:rsid w:val="00C2611A"/>
    <w:rsid w:val="00C406E4"/>
    <w:rsid w:val="00C677D3"/>
    <w:rsid w:val="00C81D1D"/>
    <w:rsid w:val="00C841C7"/>
    <w:rsid w:val="00C9253B"/>
    <w:rsid w:val="00C92CE5"/>
    <w:rsid w:val="00C932BD"/>
    <w:rsid w:val="00C94254"/>
    <w:rsid w:val="00CA05ED"/>
    <w:rsid w:val="00CA1994"/>
    <w:rsid w:val="00CA5B74"/>
    <w:rsid w:val="00CA5D42"/>
    <w:rsid w:val="00CA6313"/>
    <w:rsid w:val="00CA6CA0"/>
    <w:rsid w:val="00CA7143"/>
    <w:rsid w:val="00CB0E0E"/>
    <w:rsid w:val="00CB2F04"/>
    <w:rsid w:val="00CB62C2"/>
    <w:rsid w:val="00CB6C24"/>
    <w:rsid w:val="00CC2EEA"/>
    <w:rsid w:val="00CC6692"/>
    <w:rsid w:val="00CC6B96"/>
    <w:rsid w:val="00CC767A"/>
    <w:rsid w:val="00CC7CDB"/>
    <w:rsid w:val="00CD09DF"/>
    <w:rsid w:val="00CD4B35"/>
    <w:rsid w:val="00CD5105"/>
    <w:rsid w:val="00CE4821"/>
    <w:rsid w:val="00CE6C20"/>
    <w:rsid w:val="00CF24BB"/>
    <w:rsid w:val="00CF56C4"/>
    <w:rsid w:val="00CF6317"/>
    <w:rsid w:val="00D0465F"/>
    <w:rsid w:val="00D04748"/>
    <w:rsid w:val="00D051E2"/>
    <w:rsid w:val="00D12169"/>
    <w:rsid w:val="00D13C06"/>
    <w:rsid w:val="00D15289"/>
    <w:rsid w:val="00D16C6C"/>
    <w:rsid w:val="00D40221"/>
    <w:rsid w:val="00D438C6"/>
    <w:rsid w:val="00D43912"/>
    <w:rsid w:val="00D545CA"/>
    <w:rsid w:val="00D579BF"/>
    <w:rsid w:val="00D57C26"/>
    <w:rsid w:val="00D60BCB"/>
    <w:rsid w:val="00D62F87"/>
    <w:rsid w:val="00D66035"/>
    <w:rsid w:val="00D67220"/>
    <w:rsid w:val="00D71CD3"/>
    <w:rsid w:val="00D766D6"/>
    <w:rsid w:val="00D83A8E"/>
    <w:rsid w:val="00D91619"/>
    <w:rsid w:val="00D92F40"/>
    <w:rsid w:val="00D95079"/>
    <w:rsid w:val="00DA14FD"/>
    <w:rsid w:val="00DA3847"/>
    <w:rsid w:val="00DB24B8"/>
    <w:rsid w:val="00DC0499"/>
    <w:rsid w:val="00DC089A"/>
    <w:rsid w:val="00DC1502"/>
    <w:rsid w:val="00DC1C87"/>
    <w:rsid w:val="00DC6029"/>
    <w:rsid w:val="00DC6DBB"/>
    <w:rsid w:val="00DD5697"/>
    <w:rsid w:val="00DE0581"/>
    <w:rsid w:val="00DE67D1"/>
    <w:rsid w:val="00DE7C60"/>
    <w:rsid w:val="00DF11B3"/>
    <w:rsid w:val="00DF4747"/>
    <w:rsid w:val="00DF75F3"/>
    <w:rsid w:val="00E01A16"/>
    <w:rsid w:val="00E01CA4"/>
    <w:rsid w:val="00E075AE"/>
    <w:rsid w:val="00E07B46"/>
    <w:rsid w:val="00E14C2D"/>
    <w:rsid w:val="00E21D43"/>
    <w:rsid w:val="00E2291A"/>
    <w:rsid w:val="00E2496B"/>
    <w:rsid w:val="00E25DA4"/>
    <w:rsid w:val="00E30FA2"/>
    <w:rsid w:val="00E347E1"/>
    <w:rsid w:val="00E37D2C"/>
    <w:rsid w:val="00E40FEC"/>
    <w:rsid w:val="00E41D7B"/>
    <w:rsid w:val="00E444D1"/>
    <w:rsid w:val="00E44859"/>
    <w:rsid w:val="00E45C93"/>
    <w:rsid w:val="00E46F03"/>
    <w:rsid w:val="00E47D4F"/>
    <w:rsid w:val="00E50A4C"/>
    <w:rsid w:val="00E53D5B"/>
    <w:rsid w:val="00E56BCD"/>
    <w:rsid w:val="00E6087C"/>
    <w:rsid w:val="00E61E7C"/>
    <w:rsid w:val="00E73131"/>
    <w:rsid w:val="00E834BA"/>
    <w:rsid w:val="00E84AA9"/>
    <w:rsid w:val="00E85916"/>
    <w:rsid w:val="00E925DF"/>
    <w:rsid w:val="00E928DF"/>
    <w:rsid w:val="00EC5C00"/>
    <w:rsid w:val="00ED3BEF"/>
    <w:rsid w:val="00ED533B"/>
    <w:rsid w:val="00ED553C"/>
    <w:rsid w:val="00ED5A22"/>
    <w:rsid w:val="00EE67BC"/>
    <w:rsid w:val="00EF1969"/>
    <w:rsid w:val="00EF1D0C"/>
    <w:rsid w:val="00EF372A"/>
    <w:rsid w:val="00EF6CE6"/>
    <w:rsid w:val="00F0017D"/>
    <w:rsid w:val="00F0092A"/>
    <w:rsid w:val="00F04208"/>
    <w:rsid w:val="00F0439E"/>
    <w:rsid w:val="00F17681"/>
    <w:rsid w:val="00F22A2D"/>
    <w:rsid w:val="00F24044"/>
    <w:rsid w:val="00F253C4"/>
    <w:rsid w:val="00F26657"/>
    <w:rsid w:val="00F26AEA"/>
    <w:rsid w:val="00F416B2"/>
    <w:rsid w:val="00F457C4"/>
    <w:rsid w:val="00F46463"/>
    <w:rsid w:val="00F5011C"/>
    <w:rsid w:val="00F54855"/>
    <w:rsid w:val="00F575BD"/>
    <w:rsid w:val="00F66DC6"/>
    <w:rsid w:val="00F76DF9"/>
    <w:rsid w:val="00F928C4"/>
    <w:rsid w:val="00F9386D"/>
    <w:rsid w:val="00FB1653"/>
    <w:rsid w:val="00FD24BB"/>
    <w:rsid w:val="00FE295A"/>
    <w:rsid w:val="00FF31B6"/>
    <w:rsid w:val="00FF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36CE"/>
  <w15:docId w15:val="{3430F996-B819-42EF-8148-5A0A2F4D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485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A19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548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82D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85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F54855"/>
    <w:rPr>
      <w:rFonts w:ascii="Times New Roman" w:eastAsia="Times New Roman" w:hAnsi="Times New Roman" w:cs="Times New Roman"/>
      <w:b/>
      <w:bCs/>
      <w:sz w:val="27"/>
      <w:szCs w:val="27"/>
      <w:lang w:eastAsia="ru-RU"/>
    </w:rPr>
  </w:style>
  <w:style w:type="table" w:styleId="a3">
    <w:name w:val="Table Grid"/>
    <w:basedOn w:val="a1"/>
    <w:uiPriority w:val="59"/>
    <w:rsid w:val="00F548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F54855"/>
    <w:rPr>
      <w:color w:val="0563C1" w:themeColor="hyperlink"/>
      <w:u w:val="single"/>
    </w:rPr>
  </w:style>
  <w:style w:type="paragraph" w:styleId="a5">
    <w:name w:val="No Spacing"/>
    <w:uiPriority w:val="1"/>
    <w:qFormat/>
    <w:rsid w:val="00F54855"/>
    <w:pPr>
      <w:spacing w:after="0" w:line="240" w:lineRule="auto"/>
    </w:pPr>
  </w:style>
  <w:style w:type="paragraph" w:styleId="a6">
    <w:name w:val="List Paragraph"/>
    <w:basedOn w:val="a"/>
    <w:uiPriority w:val="34"/>
    <w:qFormat/>
    <w:rsid w:val="00F54855"/>
    <w:pPr>
      <w:spacing w:after="200" w:line="276" w:lineRule="auto"/>
      <w:ind w:left="720"/>
      <w:contextualSpacing/>
    </w:pPr>
  </w:style>
  <w:style w:type="paragraph" w:customStyle="1" w:styleId="Standard">
    <w:name w:val="Standard"/>
    <w:rsid w:val="00F5485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a7">
    <w:name w:val="Body Text"/>
    <w:basedOn w:val="a"/>
    <w:link w:val="a8"/>
    <w:uiPriority w:val="1"/>
    <w:qFormat/>
    <w:rsid w:val="00F54855"/>
    <w:pPr>
      <w:widowControl w:val="0"/>
      <w:autoSpaceDE w:val="0"/>
      <w:autoSpaceDN w:val="0"/>
      <w:adjustRightInd w:val="0"/>
      <w:spacing w:after="0" w:line="240" w:lineRule="auto"/>
      <w:ind w:left="102" w:firstLine="707"/>
    </w:pPr>
    <w:rPr>
      <w:rFonts w:ascii="Times New Roman" w:eastAsiaTheme="minorEastAsia" w:hAnsi="Times New Roman" w:cs="Times New Roman"/>
      <w:sz w:val="28"/>
      <w:szCs w:val="28"/>
      <w:lang w:eastAsia="ru-RU"/>
    </w:rPr>
  </w:style>
  <w:style w:type="character" w:customStyle="1" w:styleId="a8">
    <w:name w:val="Основной текст Знак"/>
    <w:basedOn w:val="a0"/>
    <w:link w:val="a7"/>
    <w:uiPriority w:val="1"/>
    <w:rsid w:val="00F54855"/>
    <w:rPr>
      <w:rFonts w:ascii="Times New Roman" w:eastAsiaTheme="minorEastAsia" w:hAnsi="Times New Roman" w:cs="Times New Roman"/>
      <w:sz w:val="28"/>
      <w:szCs w:val="28"/>
      <w:lang w:eastAsia="ru-RU"/>
    </w:rPr>
  </w:style>
  <w:style w:type="paragraph" w:customStyle="1" w:styleId="Default">
    <w:name w:val="Default"/>
    <w:rsid w:val="00F548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9">
    <w:name w:val="Strong"/>
    <w:basedOn w:val="a0"/>
    <w:uiPriority w:val="22"/>
    <w:qFormat/>
    <w:rsid w:val="00F54855"/>
    <w:rPr>
      <w:b/>
      <w:bCs/>
    </w:rPr>
  </w:style>
  <w:style w:type="character" w:customStyle="1" w:styleId="rvts52">
    <w:name w:val="rvts52"/>
    <w:basedOn w:val="a0"/>
    <w:rsid w:val="00F54855"/>
  </w:style>
  <w:style w:type="paragraph" w:customStyle="1" w:styleId="msonormalbullet2gif">
    <w:name w:val="msonormalbullet2.gif"/>
    <w:basedOn w:val="a"/>
    <w:rsid w:val="00F548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_"/>
    <w:rsid w:val="00F54855"/>
    <w:rPr>
      <w:rFonts w:ascii="Arial Unicode MS" w:hAnsi="Arial Unicode MS"/>
      <w:b/>
      <w:sz w:val="17"/>
      <w:shd w:val="clear" w:color="auto" w:fill="FFFFFF"/>
    </w:rPr>
  </w:style>
  <w:style w:type="paragraph" w:styleId="aa">
    <w:name w:val="Normal (Web)"/>
    <w:basedOn w:val="a"/>
    <w:uiPriority w:val="99"/>
    <w:unhideWhenUsed/>
    <w:rsid w:val="00F548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F54855"/>
  </w:style>
  <w:style w:type="character" w:customStyle="1" w:styleId="ab">
    <w:name w:val="Текст выноски Знак"/>
    <w:basedOn w:val="a0"/>
    <w:link w:val="ac"/>
    <w:uiPriority w:val="99"/>
    <w:semiHidden/>
    <w:rsid w:val="00F54855"/>
    <w:rPr>
      <w:rFonts w:ascii="Tahoma" w:hAnsi="Tahoma" w:cs="Tahoma"/>
      <w:sz w:val="16"/>
      <w:szCs w:val="16"/>
    </w:rPr>
  </w:style>
  <w:style w:type="paragraph" w:styleId="ac">
    <w:name w:val="Balloon Text"/>
    <w:basedOn w:val="a"/>
    <w:link w:val="ab"/>
    <w:uiPriority w:val="99"/>
    <w:semiHidden/>
    <w:unhideWhenUsed/>
    <w:rsid w:val="00F54855"/>
    <w:pPr>
      <w:spacing w:after="0" w:line="240" w:lineRule="auto"/>
    </w:pPr>
    <w:rPr>
      <w:rFonts w:ascii="Tahoma" w:hAnsi="Tahoma" w:cs="Tahoma"/>
      <w:sz w:val="16"/>
      <w:szCs w:val="16"/>
    </w:rPr>
  </w:style>
  <w:style w:type="character" w:customStyle="1" w:styleId="11">
    <w:name w:val="Заголовок №1_"/>
    <w:basedOn w:val="a0"/>
    <w:link w:val="12"/>
    <w:uiPriority w:val="99"/>
    <w:locked/>
    <w:rsid w:val="00F54855"/>
    <w:rPr>
      <w:b/>
      <w:bCs/>
      <w:spacing w:val="-7"/>
      <w:sz w:val="31"/>
      <w:szCs w:val="31"/>
      <w:shd w:val="clear" w:color="auto" w:fill="FFFFFF"/>
    </w:rPr>
  </w:style>
  <w:style w:type="paragraph" w:customStyle="1" w:styleId="12">
    <w:name w:val="Заголовок №1"/>
    <w:basedOn w:val="a"/>
    <w:link w:val="11"/>
    <w:uiPriority w:val="99"/>
    <w:rsid w:val="00F54855"/>
    <w:pPr>
      <w:widowControl w:val="0"/>
      <w:shd w:val="clear" w:color="auto" w:fill="FFFFFF"/>
      <w:spacing w:after="0" w:line="365" w:lineRule="exact"/>
      <w:outlineLvl w:val="0"/>
    </w:pPr>
    <w:rPr>
      <w:b/>
      <w:bCs/>
      <w:spacing w:val="-7"/>
      <w:sz w:val="31"/>
      <w:szCs w:val="31"/>
    </w:rPr>
  </w:style>
  <w:style w:type="character" w:customStyle="1" w:styleId="ad">
    <w:name w:val="Основной текст_"/>
    <w:link w:val="32"/>
    <w:rsid w:val="00F54855"/>
    <w:rPr>
      <w:spacing w:val="5"/>
      <w:shd w:val="clear" w:color="auto" w:fill="FFFFFF"/>
    </w:rPr>
  </w:style>
  <w:style w:type="paragraph" w:customStyle="1" w:styleId="32">
    <w:name w:val="Основной текст3"/>
    <w:basedOn w:val="a"/>
    <w:link w:val="ad"/>
    <w:rsid w:val="00F54855"/>
    <w:pPr>
      <w:widowControl w:val="0"/>
      <w:shd w:val="clear" w:color="auto" w:fill="FFFFFF"/>
      <w:spacing w:before="1500" w:after="0" w:line="248" w:lineRule="exact"/>
      <w:ind w:hanging="1400"/>
    </w:pPr>
    <w:rPr>
      <w:spacing w:val="5"/>
    </w:rPr>
  </w:style>
  <w:style w:type="paragraph" w:customStyle="1" w:styleId="228bf8a64b8551e1msonormal">
    <w:name w:val="228bf8a64b8551e1msonormal"/>
    <w:basedOn w:val="a"/>
    <w:rsid w:val="00EF1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0beca4d4de2caagmail-s1">
    <w:name w:val="ad0beca4d4de2caagmail-s1"/>
    <w:basedOn w:val="a0"/>
    <w:rsid w:val="00EF1969"/>
  </w:style>
  <w:style w:type="character" w:customStyle="1" w:styleId="js-extracted-address">
    <w:name w:val="js-extracted-address"/>
    <w:basedOn w:val="a0"/>
    <w:rsid w:val="00EF1969"/>
  </w:style>
  <w:style w:type="character" w:customStyle="1" w:styleId="mail-message-map-nobreak">
    <w:name w:val="mail-message-map-nobreak"/>
    <w:basedOn w:val="a0"/>
    <w:rsid w:val="00EF1969"/>
  </w:style>
  <w:style w:type="character" w:customStyle="1" w:styleId="13">
    <w:name w:val="Неразрешенное упоминание1"/>
    <w:basedOn w:val="a0"/>
    <w:uiPriority w:val="99"/>
    <w:semiHidden/>
    <w:unhideWhenUsed/>
    <w:rsid w:val="00900E0B"/>
    <w:rPr>
      <w:color w:val="605E5C"/>
      <w:shd w:val="clear" w:color="auto" w:fill="E1DFDD"/>
    </w:rPr>
  </w:style>
  <w:style w:type="character" w:styleId="ae">
    <w:name w:val="footnote reference"/>
    <w:aliases w:val="Знак сноски-FN,Ciae niinee-FN,Знак сноски 1,Referencia nota al pie,SUPERS,анкета сноска,fr,Ciae niinee 1,Footnote symbol,Footnote Reference Number,Used by Word for Help footnote symbols,Çíàê ñíîñêè-FN,Çíàê ñíîñêè 1,текст сноски,-++ Знак Знак"/>
    <w:basedOn w:val="a0"/>
    <w:uiPriority w:val="99"/>
    <w:unhideWhenUsed/>
    <w:rsid w:val="00D66035"/>
    <w:rPr>
      <w:vertAlign w:val="superscript"/>
    </w:rPr>
  </w:style>
  <w:style w:type="paragraph" w:styleId="af">
    <w:name w:val="footnote text"/>
    <w:aliases w:val="Знак25,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 Знак,Знак,single space Знак,З"/>
    <w:basedOn w:val="a"/>
    <w:link w:val="af0"/>
    <w:uiPriority w:val="99"/>
    <w:unhideWhenUsed/>
    <w:qFormat/>
    <w:rsid w:val="00681D45"/>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25 Знак,Текст сноски1 Знак,Текст сноски Знак Знак1 Знак,Текст сноски Знак Знак Знак Знак Знак Знак1,Текст сноски Знак Знак Знак Знак Знак Знак Знак,-++ Знак Знак1,Знак Знак,single space Знак Знак,З Знак"/>
    <w:basedOn w:val="a0"/>
    <w:link w:val="af"/>
    <w:uiPriority w:val="99"/>
    <w:rsid w:val="00681D45"/>
    <w:rPr>
      <w:rFonts w:ascii="Times New Roman" w:eastAsia="Times New Roman" w:hAnsi="Times New Roman" w:cs="Times New Roman"/>
      <w:sz w:val="20"/>
      <w:szCs w:val="20"/>
      <w:lang w:eastAsia="ru-RU"/>
    </w:rPr>
  </w:style>
  <w:style w:type="character" w:customStyle="1" w:styleId="123">
    <w:name w:val="Заголовок123 Знак"/>
    <w:basedOn w:val="a0"/>
    <w:link w:val="1230"/>
    <w:locked/>
    <w:rsid w:val="00681D45"/>
    <w:rPr>
      <w:rFonts w:ascii="Times New Roman" w:eastAsiaTheme="majorEastAsia" w:hAnsi="Times New Roman" w:cstheme="majorBidi"/>
      <w:b/>
      <w:color w:val="000000" w:themeColor="text1"/>
      <w:sz w:val="24"/>
      <w:szCs w:val="32"/>
      <w:lang w:eastAsia="ru-RU"/>
    </w:rPr>
  </w:style>
  <w:style w:type="paragraph" w:customStyle="1" w:styleId="1230">
    <w:name w:val="Заголовок123"/>
    <w:basedOn w:val="1"/>
    <w:link w:val="123"/>
    <w:qFormat/>
    <w:rsid w:val="00681D45"/>
    <w:pPr>
      <w:snapToGrid w:val="0"/>
      <w:spacing w:before="0" w:line="360" w:lineRule="auto"/>
      <w:ind w:firstLine="425"/>
      <w:jc w:val="center"/>
    </w:pPr>
    <w:rPr>
      <w:rFonts w:ascii="Times New Roman" w:hAnsi="Times New Roman"/>
      <w:b/>
      <w:color w:val="000000" w:themeColor="text1"/>
      <w:sz w:val="24"/>
      <w:lang w:eastAsia="ru-RU"/>
    </w:rPr>
  </w:style>
  <w:style w:type="character" w:customStyle="1" w:styleId="14">
    <w:name w:val="Текст сноски Знак1"/>
    <w:aliases w:val="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4 Знак2,Знак4 Знак Знак1"/>
    <w:uiPriority w:val="99"/>
    <w:semiHidden/>
    <w:locked/>
    <w:rsid w:val="00681D45"/>
  </w:style>
  <w:style w:type="paragraph" w:styleId="af1">
    <w:name w:val="Body Text Indent"/>
    <w:basedOn w:val="a"/>
    <w:link w:val="af2"/>
    <w:uiPriority w:val="99"/>
    <w:semiHidden/>
    <w:unhideWhenUsed/>
    <w:rsid w:val="00681D45"/>
    <w:pPr>
      <w:spacing w:after="120" w:line="27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semiHidden/>
    <w:rsid w:val="00681D45"/>
    <w:rPr>
      <w:rFonts w:ascii="Calibri" w:eastAsia="Calibri" w:hAnsi="Calibri" w:cs="Times New Roman"/>
    </w:rPr>
  </w:style>
  <w:style w:type="paragraph" w:customStyle="1" w:styleId="15">
    <w:name w:val="Обычный1"/>
    <w:rsid w:val="00681D45"/>
    <w:pPr>
      <w:suppressAutoHyphens/>
      <w:spacing w:after="0" w:line="240" w:lineRule="auto"/>
    </w:pPr>
    <w:rPr>
      <w:rFonts w:ascii="Calibri" w:eastAsia="Calibri" w:hAnsi="Calibri" w:cs="Times New Roman"/>
      <w:sz w:val="28"/>
      <w:szCs w:val="20"/>
      <w:lang w:eastAsia="ru-RU"/>
    </w:rPr>
  </w:style>
  <w:style w:type="paragraph" w:styleId="af3">
    <w:name w:val="footer"/>
    <w:basedOn w:val="a"/>
    <w:link w:val="af4"/>
    <w:uiPriority w:val="99"/>
    <w:semiHidden/>
    <w:unhideWhenUsed/>
    <w:rsid w:val="00E925DF"/>
    <w:pPr>
      <w:tabs>
        <w:tab w:val="center" w:pos="4677"/>
        <w:tab w:val="right" w:pos="9355"/>
      </w:tabs>
      <w:spacing w:after="0" w:line="240" w:lineRule="auto"/>
    </w:pPr>
    <w:rPr>
      <w:kern w:val="2"/>
      <w14:ligatures w14:val="standardContextual"/>
    </w:rPr>
  </w:style>
  <w:style w:type="character" w:customStyle="1" w:styleId="af4">
    <w:name w:val="Нижний колонтитул Знак"/>
    <w:basedOn w:val="a0"/>
    <w:link w:val="af3"/>
    <w:uiPriority w:val="99"/>
    <w:semiHidden/>
    <w:rsid w:val="00E925DF"/>
    <w:rPr>
      <w:kern w:val="2"/>
      <w14:ligatures w14:val="standardContextual"/>
    </w:rPr>
  </w:style>
  <w:style w:type="character" w:customStyle="1" w:styleId="af5">
    <w:name w:val="мой Знак"/>
    <w:basedOn w:val="a0"/>
    <w:link w:val="af6"/>
    <w:locked/>
    <w:rsid w:val="00E925DF"/>
    <w:rPr>
      <w:rFonts w:ascii="Times New Roman" w:eastAsia="Times New Roman" w:hAnsi="Times New Roman" w:cs="Times New Roman"/>
      <w:szCs w:val="28"/>
    </w:rPr>
  </w:style>
  <w:style w:type="paragraph" w:customStyle="1" w:styleId="af6">
    <w:name w:val="мой"/>
    <w:basedOn w:val="a"/>
    <w:link w:val="af5"/>
    <w:qFormat/>
    <w:rsid w:val="00E925DF"/>
    <w:pPr>
      <w:spacing w:after="0" w:line="360" w:lineRule="auto"/>
      <w:ind w:firstLine="709"/>
      <w:jc w:val="both"/>
    </w:pPr>
    <w:rPr>
      <w:rFonts w:ascii="Times New Roman" w:eastAsia="Times New Roman" w:hAnsi="Times New Roman" w:cs="Times New Roman"/>
      <w:szCs w:val="28"/>
    </w:rPr>
  </w:style>
  <w:style w:type="character" w:styleId="af7">
    <w:name w:val="annotation reference"/>
    <w:basedOn w:val="a0"/>
    <w:uiPriority w:val="99"/>
    <w:semiHidden/>
    <w:unhideWhenUsed/>
    <w:rsid w:val="00645F98"/>
    <w:rPr>
      <w:sz w:val="16"/>
      <w:szCs w:val="16"/>
    </w:rPr>
  </w:style>
  <w:style w:type="paragraph" w:styleId="af8">
    <w:name w:val="annotation text"/>
    <w:basedOn w:val="a"/>
    <w:link w:val="af9"/>
    <w:uiPriority w:val="99"/>
    <w:semiHidden/>
    <w:unhideWhenUsed/>
    <w:rsid w:val="00645F98"/>
    <w:pPr>
      <w:spacing w:line="240" w:lineRule="auto"/>
    </w:pPr>
    <w:rPr>
      <w:sz w:val="20"/>
      <w:szCs w:val="20"/>
    </w:rPr>
  </w:style>
  <w:style w:type="character" w:customStyle="1" w:styleId="af9">
    <w:name w:val="Текст примечания Знак"/>
    <w:basedOn w:val="a0"/>
    <w:link w:val="af8"/>
    <w:uiPriority w:val="99"/>
    <w:semiHidden/>
    <w:rsid w:val="00645F98"/>
    <w:rPr>
      <w:sz w:val="20"/>
      <w:szCs w:val="20"/>
    </w:rPr>
  </w:style>
  <w:style w:type="paragraph" w:styleId="afa">
    <w:name w:val="annotation subject"/>
    <w:basedOn w:val="af8"/>
    <w:next w:val="af8"/>
    <w:link w:val="afb"/>
    <w:uiPriority w:val="99"/>
    <w:semiHidden/>
    <w:unhideWhenUsed/>
    <w:rsid w:val="00645F98"/>
    <w:rPr>
      <w:b/>
      <w:bCs/>
    </w:rPr>
  </w:style>
  <w:style w:type="character" w:customStyle="1" w:styleId="afb">
    <w:name w:val="Тема примечания Знак"/>
    <w:basedOn w:val="af9"/>
    <w:link w:val="afa"/>
    <w:uiPriority w:val="99"/>
    <w:semiHidden/>
    <w:rsid w:val="00645F98"/>
    <w:rPr>
      <w:b/>
      <w:bCs/>
      <w:sz w:val="20"/>
      <w:szCs w:val="20"/>
    </w:rPr>
  </w:style>
  <w:style w:type="paragraph" w:customStyle="1" w:styleId="aee4a9f8b8244e64p1mrcssattr">
    <w:name w:val="aee4a9f8b8244e64p1_mr_css_attr"/>
    <w:basedOn w:val="a"/>
    <w:rsid w:val="00A72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623268c383f13bbs1mrcssattr">
    <w:name w:val="e623268c383f13bbs1_mr_css_attr"/>
    <w:basedOn w:val="a0"/>
    <w:rsid w:val="00A72C29"/>
  </w:style>
  <w:style w:type="character" w:customStyle="1" w:styleId="js-phone-number">
    <w:name w:val="js-phone-number"/>
    <w:basedOn w:val="a0"/>
    <w:rsid w:val="00A72C29"/>
  </w:style>
  <w:style w:type="character" w:styleId="afc">
    <w:name w:val="FollowedHyperlink"/>
    <w:basedOn w:val="a0"/>
    <w:uiPriority w:val="99"/>
    <w:semiHidden/>
    <w:unhideWhenUsed/>
    <w:rsid w:val="00A3727F"/>
    <w:rPr>
      <w:color w:val="954F72" w:themeColor="followedHyperlink"/>
      <w:u w:val="single"/>
    </w:rPr>
  </w:style>
  <w:style w:type="character" w:customStyle="1" w:styleId="20">
    <w:name w:val="Заголовок 2 Знак"/>
    <w:basedOn w:val="a0"/>
    <w:link w:val="2"/>
    <w:uiPriority w:val="9"/>
    <w:semiHidden/>
    <w:rsid w:val="00BA1965"/>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382D4E"/>
    <w:rPr>
      <w:rFonts w:asciiTheme="majorHAnsi" w:eastAsiaTheme="majorEastAsia" w:hAnsiTheme="majorHAnsi" w:cstheme="majorBidi"/>
      <w:i/>
      <w:iCs/>
      <w:color w:val="2E74B5" w:themeColor="accent1" w:themeShade="BF"/>
    </w:rPr>
  </w:style>
  <w:style w:type="character" w:styleId="afd">
    <w:name w:val="Unresolved Mention"/>
    <w:basedOn w:val="a0"/>
    <w:uiPriority w:val="99"/>
    <w:semiHidden/>
    <w:unhideWhenUsed/>
    <w:rsid w:val="00DF4747"/>
    <w:rPr>
      <w:color w:val="605E5C"/>
      <w:shd w:val="clear" w:color="auto" w:fill="E1DFDD"/>
    </w:rPr>
  </w:style>
  <w:style w:type="table" w:customStyle="1" w:styleId="16">
    <w:name w:val="Сетка таблицы1"/>
    <w:basedOn w:val="a1"/>
    <w:next w:val="a3"/>
    <w:uiPriority w:val="59"/>
    <w:rsid w:val="0042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50A4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4">
      <w:bodyDiv w:val="1"/>
      <w:marLeft w:val="0"/>
      <w:marRight w:val="0"/>
      <w:marTop w:val="0"/>
      <w:marBottom w:val="0"/>
      <w:divBdr>
        <w:top w:val="none" w:sz="0" w:space="0" w:color="auto"/>
        <w:left w:val="none" w:sz="0" w:space="0" w:color="auto"/>
        <w:bottom w:val="none" w:sz="0" w:space="0" w:color="auto"/>
        <w:right w:val="none" w:sz="0" w:space="0" w:color="auto"/>
      </w:divBdr>
    </w:div>
    <w:div w:id="5718861">
      <w:bodyDiv w:val="1"/>
      <w:marLeft w:val="0"/>
      <w:marRight w:val="0"/>
      <w:marTop w:val="0"/>
      <w:marBottom w:val="0"/>
      <w:divBdr>
        <w:top w:val="none" w:sz="0" w:space="0" w:color="auto"/>
        <w:left w:val="none" w:sz="0" w:space="0" w:color="auto"/>
        <w:bottom w:val="none" w:sz="0" w:space="0" w:color="auto"/>
        <w:right w:val="none" w:sz="0" w:space="0" w:color="auto"/>
      </w:divBdr>
    </w:div>
    <w:div w:id="15497854">
      <w:bodyDiv w:val="1"/>
      <w:marLeft w:val="0"/>
      <w:marRight w:val="0"/>
      <w:marTop w:val="0"/>
      <w:marBottom w:val="0"/>
      <w:divBdr>
        <w:top w:val="none" w:sz="0" w:space="0" w:color="auto"/>
        <w:left w:val="none" w:sz="0" w:space="0" w:color="auto"/>
        <w:bottom w:val="none" w:sz="0" w:space="0" w:color="auto"/>
        <w:right w:val="none" w:sz="0" w:space="0" w:color="auto"/>
      </w:divBdr>
    </w:div>
    <w:div w:id="20060079">
      <w:bodyDiv w:val="1"/>
      <w:marLeft w:val="0"/>
      <w:marRight w:val="0"/>
      <w:marTop w:val="0"/>
      <w:marBottom w:val="0"/>
      <w:divBdr>
        <w:top w:val="none" w:sz="0" w:space="0" w:color="auto"/>
        <w:left w:val="none" w:sz="0" w:space="0" w:color="auto"/>
        <w:bottom w:val="none" w:sz="0" w:space="0" w:color="auto"/>
        <w:right w:val="none" w:sz="0" w:space="0" w:color="auto"/>
      </w:divBdr>
    </w:div>
    <w:div w:id="23334011">
      <w:bodyDiv w:val="1"/>
      <w:marLeft w:val="0"/>
      <w:marRight w:val="0"/>
      <w:marTop w:val="0"/>
      <w:marBottom w:val="0"/>
      <w:divBdr>
        <w:top w:val="none" w:sz="0" w:space="0" w:color="auto"/>
        <w:left w:val="none" w:sz="0" w:space="0" w:color="auto"/>
        <w:bottom w:val="none" w:sz="0" w:space="0" w:color="auto"/>
        <w:right w:val="none" w:sz="0" w:space="0" w:color="auto"/>
      </w:divBdr>
    </w:div>
    <w:div w:id="37975286">
      <w:bodyDiv w:val="1"/>
      <w:marLeft w:val="0"/>
      <w:marRight w:val="0"/>
      <w:marTop w:val="0"/>
      <w:marBottom w:val="0"/>
      <w:divBdr>
        <w:top w:val="none" w:sz="0" w:space="0" w:color="auto"/>
        <w:left w:val="none" w:sz="0" w:space="0" w:color="auto"/>
        <w:bottom w:val="none" w:sz="0" w:space="0" w:color="auto"/>
        <w:right w:val="none" w:sz="0" w:space="0" w:color="auto"/>
      </w:divBdr>
    </w:div>
    <w:div w:id="51539616">
      <w:bodyDiv w:val="1"/>
      <w:marLeft w:val="0"/>
      <w:marRight w:val="0"/>
      <w:marTop w:val="0"/>
      <w:marBottom w:val="0"/>
      <w:divBdr>
        <w:top w:val="none" w:sz="0" w:space="0" w:color="auto"/>
        <w:left w:val="none" w:sz="0" w:space="0" w:color="auto"/>
        <w:bottom w:val="none" w:sz="0" w:space="0" w:color="auto"/>
        <w:right w:val="none" w:sz="0" w:space="0" w:color="auto"/>
      </w:divBdr>
    </w:div>
    <w:div w:id="51780911">
      <w:bodyDiv w:val="1"/>
      <w:marLeft w:val="0"/>
      <w:marRight w:val="0"/>
      <w:marTop w:val="0"/>
      <w:marBottom w:val="0"/>
      <w:divBdr>
        <w:top w:val="none" w:sz="0" w:space="0" w:color="auto"/>
        <w:left w:val="none" w:sz="0" w:space="0" w:color="auto"/>
        <w:bottom w:val="none" w:sz="0" w:space="0" w:color="auto"/>
        <w:right w:val="none" w:sz="0" w:space="0" w:color="auto"/>
      </w:divBdr>
    </w:div>
    <w:div w:id="53819252">
      <w:bodyDiv w:val="1"/>
      <w:marLeft w:val="0"/>
      <w:marRight w:val="0"/>
      <w:marTop w:val="0"/>
      <w:marBottom w:val="0"/>
      <w:divBdr>
        <w:top w:val="none" w:sz="0" w:space="0" w:color="auto"/>
        <w:left w:val="none" w:sz="0" w:space="0" w:color="auto"/>
        <w:bottom w:val="none" w:sz="0" w:space="0" w:color="auto"/>
        <w:right w:val="none" w:sz="0" w:space="0" w:color="auto"/>
      </w:divBdr>
    </w:div>
    <w:div w:id="62336027">
      <w:bodyDiv w:val="1"/>
      <w:marLeft w:val="0"/>
      <w:marRight w:val="0"/>
      <w:marTop w:val="0"/>
      <w:marBottom w:val="0"/>
      <w:divBdr>
        <w:top w:val="none" w:sz="0" w:space="0" w:color="auto"/>
        <w:left w:val="none" w:sz="0" w:space="0" w:color="auto"/>
        <w:bottom w:val="none" w:sz="0" w:space="0" w:color="auto"/>
        <w:right w:val="none" w:sz="0" w:space="0" w:color="auto"/>
      </w:divBdr>
    </w:div>
    <w:div w:id="66000622">
      <w:bodyDiv w:val="1"/>
      <w:marLeft w:val="0"/>
      <w:marRight w:val="0"/>
      <w:marTop w:val="0"/>
      <w:marBottom w:val="0"/>
      <w:divBdr>
        <w:top w:val="none" w:sz="0" w:space="0" w:color="auto"/>
        <w:left w:val="none" w:sz="0" w:space="0" w:color="auto"/>
        <w:bottom w:val="none" w:sz="0" w:space="0" w:color="auto"/>
        <w:right w:val="none" w:sz="0" w:space="0" w:color="auto"/>
      </w:divBdr>
    </w:div>
    <w:div w:id="79907695">
      <w:bodyDiv w:val="1"/>
      <w:marLeft w:val="0"/>
      <w:marRight w:val="0"/>
      <w:marTop w:val="0"/>
      <w:marBottom w:val="0"/>
      <w:divBdr>
        <w:top w:val="none" w:sz="0" w:space="0" w:color="auto"/>
        <w:left w:val="none" w:sz="0" w:space="0" w:color="auto"/>
        <w:bottom w:val="none" w:sz="0" w:space="0" w:color="auto"/>
        <w:right w:val="none" w:sz="0" w:space="0" w:color="auto"/>
      </w:divBdr>
    </w:div>
    <w:div w:id="88089092">
      <w:bodyDiv w:val="1"/>
      <w:marLeft w:val="0"/>
      <w:marRight w:val="0"/>
      <w:marTop w:val="0"/>
      <w:marBottom w:val="0"/>
      <w:divBdr>
        <w:top w:val="none" w:sz="0" w:space="0" w:color="auto"/>
        <w:left w:val="none" w:sz="0" w:space="0" w:color="auto"/>
        <w:bottom w:val="none" w:sz="0" w:space="0" w:color="auto"/>
        <w:right w:val="none" w:sz="0" w:space="0" w:color="auto"/>
      </w:divBdr>
    </w:div>
    <w:div w:id="88935315">
      <w:bodyDiv w:val="1"/>
      <w:marLeft w:val="0"/>
      <w:marRight w:val="0"/>
      <w:marTop w:val="0"/>
      <w:marBottom w:val="0"/>
      <w:divBdr>
        <w:top w:val="none" w:sz="0" w:space="0" w:color="auto"/>
        <w:left w:val="none" w:sz="0" w:space="0" w:color="auto"/>
        <w:bottom w:val="none" w:sz="0" w:space="0" w:color="auto"/>
        <w:right w:val="none" w:sz="0" w:space="0" w:color="auto"/>
      </w:divBdr>
    </w:div>
    <w:div w:id="94441622">
      <w:bodyDiv w:val="1"/>
      <w:marLeft w:val="0"/>
      <w:marRight w:val="0"/>
      <w:marTop w:val="0"/>
      <w:marBottom w:val="0"/>
      <w:divBdr>
        <w:top w:val="none" w:sz="0" w:space="0" w:color="auto"/>
        <w:left w:val="none" w:sz="0" w:space="0" w:color="auto"/>
        <w:bottom w:val="none" w:sz="0" w:space="0" w:color="auto"/>
        <w:right w:val="none" w:sz="0" w:space="0" w:color="auto"/>
      </w:divBdr>
    </w:div>
    <w:div w:id="97021683">
      <w:bodyDiv w:val="1"/>
      <w:marLeft w:val="0"/>
      <w:marRight w:val="0"/>
      <w:marTop w:val="0"/>
      <w:marBottom w:val="0"/>
      <w:divBdr>
        <w:top w:val="none" w:sz="0" w:space="0" w:color="auto"/>
        <w:left w:val="none" w:sz="0" w:space="0" w:color="auto"/>
        <w:bottom w:val="none" w:sz="0" w:space="0" w:color="auto"/>
        <w:right w:val="none" w:sz="0" w:space="0" w:color="auto"/>
      </w:divBdr>
    </w:div>
    <w:div w:id="112024606">
      <w:bodyDiv w:val="1"/>
      <w:marLeft w:val="0"/>
      <w:marRight w:val="0"/>
      <w:marTop w:val="0"/>
      <w:marBottom w:val="0"/>
      <w:divBdr>
        <w:top w:val="none" w:sz="0" w:space="0" w:color="auto"/>
        <w:left w:val="none" w:sz="0" w:space="0" w:color="auto"/>
        <w:bottom w:val="none" w:sz="0" w:space="0" w:color="auto"/>
        <w:right w:val="none" w:sz="0" w:space="0" w:color="auto"/>
      </w:divBdr>
    </w:div>
    <w:div w:id="123470393">
      <w:bodyDiv w:val="1"/>
      <w:marLeft w:val="0"/>
      <w:marRight w:val="0"/>
      <w:marTop w:val="0"/>
      <w:marBottom w:val="0"/>
      <w:divBdr>
        <w:top w:val="none" w:sz="0" w:space="0" w:color="auto"/>
        <w:left w:val="none" w:sz="0" w:space="0" w:color="auto"/>
        <w:bottom w:val="none" w:sz="0" w:space="0" w:color="auto"/>
        <w:right w:val="none" w:sz="0" w:space="0" w:color="auto"/>
      </w:divBdr>
    </w:div>
    <w:div w:id="124125304">
      <w:bodyDiv w:val="1"/>
      <w:marLeft w:val="0"/>
      <w:marRight w:val="0"/>
      <w:marTop w:val="0"/>
      <w:marBottom w:val="0"/>
      <w:divBdr>
        <w:top w:val="none" w:sz="0" w:space="0" w:color="auto"/>
        <w:left w:val="none" w:sz="0" w:space="0" w:color="auto"/>
        <w:bottom w:val="none" w:sz="0" w:space="0" w:color="auto"/>
        <w:right w:val="none" w:sz="0" w:space="0" w:color="auto"/>
      </w:divBdr>
    </w:div>
    <w:div w:id="137499521">
      <w:bodyDiv w:val="1"/>
      <w:marLeft w:val="0"/>
      <w:marRight w:val="0"/>
      <w:marTop w:val="0"/>
      <w:marBottom w:val="0"/>
      <w:divBdr>
        <w:top w:val="none" w:sz="0" w:space="0" w:color="auto"/>
        <w:left w:val="none" w:sz="0" w:space="0" w:color="auto"/>
        <w:bottom w:val="none" w:sz="0" w:space="0" w:color="auto"/>
        <w:right w:val="none" w:sz="0" w:space="0" w:color="auto"/>
      </w:divBdr>
    </w:div>
    <w:div w:id="138691846">
      <w:bodyDiv w:val="1"/>
      <w:marLeft w:val="0"/>
      <w:marRight w:val="0"/>
      <w:marTop w:val="0"/>
      <w:marBottom w:val="0"/>
      <w:divBdr>
        <w:top w:val="none" w:sz="0" w:space="0" w:color="auto"/>
        <w:left w:val="none" w:sz="0" w:space="0" w:color="auto"/>
        <w:bottom w:val="none" w:sz="0" w:space="0" w:color="auto"/>
        <w:right w:val="none" w:sz="0" w:space="0" w:color="auto"/>
      </w:divBdr>
    </w:div>
    <w:div w:id="150105788">
      <w:bodyDiv w:val="1"/>
      <w:marLeft w:val="0"/>
      <w:marRight w:val="0"/>
      <w:marTop w:val="0"/>
      <w:marBottom w:val="0"/>
      <w:divBdr>
        <w:top w:val="none" w:sz="0" w:space="0" w:color="auto"/>
        <w:left w:val="none" w:sz="0" w:space="0" w:color="auto"/>
        <w:bottom w:val="none" w:sz="0" w:space="0" w:color="auto"/>
        <w:right w:val="none" w:sz="0" w:space="0" w:color="auto"/>
      </w:divBdr>
    </w:div>
    <w:div w:id="162748704">
      <w:bodyDiv w:val="1"/>
      <w:marLeft w:val="0"/>
      <w:marRight w:val="0"/>
      <w:marTop w:val="0"/>
      <w:marBottom w:val="0"/>
      <w:divBdr>
        <w:top w:val="none" w:sz="0" w:space="0" w:color="auto"/>
        <w:left w:val="none" w:sz="0" w:space="0" w:color="auto"/>
        <w:bottom w:val="none" w:sz="0" w:space="0" w:color="auto"/>
        <w:right w:val="none" w:sz="0" w:space="0" w:color="auto"/>
      </w:divBdr>
    </w:div>
    <w:div w:id="162863289">
      <w:bodyDiv w:val="1"/>
      <w:marLeft w:val="0"/>
      <w:marRight w:val="0"/>
      <w:marTop w:val="0"/>
      <w:marBottom w:val="0"/>
      <w:divBdr>
        <w:top w:val="none" w:sz="0" w:space="0" w:color="auto"/>
        <w:left w:val="none" w:sz="0" w:space="0" w:color="auto"/>
        <w:bottom w:val="none" w:sz="0" w:space="0" w:color="auto"/>
        <w:right w:val="none" w:sz="0" w:space="0" w:color="auto"/>
      </w:divBdr>
    </w:div>
    <w:div w:id="164592791">
      <w:bodyDiv w:val="1"/>
      <w:marLeft w:val="0"/>
      <w:marRight w:val="0"/>
      <w:marTop w:val="0"/>
      <w:marBottom w:val="0"/>
      <w:divBdr>
        <w:top w:val="none" w:sz="0" w:space="0" w:color="auto"/>
        <w:left w:val="none" w:sz="0" w:space="0" w:color="auto"/>
        <w:bottom w:val="none" w:sz="0" w:space="0" w:color="auto"/>
        <w:right w:val="none" w:sz="0" w:space="0" w:color="auto"/>
      </w:divBdr>
    </w:div>
    <w:div w:id="171336440">
      <w:bodyDiv w:val="1"/>
      <w:marLeft w:val="0"/>
      <w:marRight w:val="0"/>
      <w:marTop w:val="0"/>
      <w:marBottom w:val="0"/>
      <w:divBdr>
        <w:top w:val="none" w:sz="0" w:space="0" w:color="auto"/>
        <w:left w:val="none" w:sz="0" w:space="0" w:color="auto"/>
        <w:bottom w:val="none" w:sz="0" w:space="0" w:color="auto"/>
        <w:right w:val="none" w:sz="0" w:space="0" w:color="auto"/>
      </w:divBdr>
    </w:div>
    <w:div w:id="172380274">
      <w:bodyDiv w:val="1"/>
      <w:marLeft w:val="0"/>
      <w:marRight w:val="0"/>
      <w:marTop w:val="0"/>
      <w:marBottom w:val="0"/>
      <w:divBdr>
        <w:top w:val="none" w:sz="0" w:space="0" w:color="auto"/>
        <w:left w:val="none" w:sz="0" w:space="0" w:color="auto"/>
        <w:bottom w:val="none" w:sz="0" w:space="0" w:color="auto"/>
        <w:right w:val="none" w:sz="0" w:space="0" w:color="auto"/>
      </w:divBdr>
    </w:div>
    <w:div w:id="173425956">
      <w:bodyDiv w:val="1"/>
      <w:marLeft w:val="0"/>
      <w:marRight w:val="0"/>
      <w:marTop w:val="0"/>
      <w:marBottom w:val="0"/>
      <w:divBdr>
        <w:top w:val="none" w:sz="0" w:space="0" w:color="auto"/>
        <w:left w:val="none" w:sz="0" w:space="0" w:color="auto"/>
        <w:bottom w:val="none" w:sz="0" w:space="0" w:color="auto"/>
        <w:right w:val="none" w:sz="0" w:space="0" w:color="auto"/>
      </w:divBdr>
    </w:div>
    <w:div w:id="174078950">
      <w:bodyDiv w:val="1"/>
      <w:marLeft w:val="0"/>
      <w:marRight w:val="0"/>
      <w:marTop w:val="0"/>
      <w:marBottom w:val="0"/>
      <w:divBdr>
        <w:top w:val="none" w:sz="0" w:space="0" w:color="auto"/>
        <w:left w:val="none" w:sz="0" w:space="0" w:color="auto"/>
        <w:bottom w:val="none" w:sz="0" w:space="0" w:color="auto"/>
        <w:right w:val="none" w:sz="0" w:space="0" w:color="auto"/>
      </w:divBdr>
    </w:div>
    <w:div w:id="175119725">
      <w:bodyDiv w:val="1"/>
      <w:marLeft w:val="0"/>
      <w:marRight w:val="0"/>
      <w:marTop w:val="0"/>
      <w:marBottom w:val="0"/>
      <w:divBdr>
        <w:top w:val="none" w:sz="0" w:space="0" w:color="auto"/>
        <w:left w:val="none" w:sz="0" w:space="0" w:color="auto"/>
        <w:bottom w:val="none" w:sz="0" w:space="0" w:color="auto"/>
        <w:right w:val="none" w:sz="0" w:space="0" w:color="auto"/>
      </w:divBdr>
    </w:div>
    <w:div w:id="186725483">
      <w:bodyDiv w:val="1"/>
      <w:marLeft w:val="0"/>
      <w:marRight w:val="0"/>
      <w:marTop w:val="0"/>
      <w:marBottom w:val="0"/>
      <w:divBdr>
        <w:top w:val="none" w:sz="0" w:space="0" w:color="auto"/>
        <w:left w:val="none" w:sz="0" w:space="0" w:color="auto"/>
        <w:bottom w:val="none" w:sz="0" w:space="0" w:color="auto"/>
        <w:right w:val="none" w:sz="0" w:space="0" w:color="auto"/>
      </w:divBdr>
    </w:div>
    <w:div w:id="192812804">
      <w:bodyDiv w:val="1"/>
      <w:marLeft w:val="0"/>
      <w:marRight w:val="0"/>
      <w:marTop w:val="0"/>
      <w:marBottom w:val="0"/>
      <w:divBdr>
        <w:top w:val="none" w:sz="0" w:space="0" w:color="auto"/>
        <w:left w:val="none" w:sz="0" w:space="0" w:color="auto"/>
        <w:bottom w:val="none" w:sz="0" w:space="0" w:color="auto"/>
        <w:right w:val="none" w:sz="0" w:space="0" w:color="auto"/>
      </w:divBdr>
    </w:div>
    <w:div w:id="193544267">
      <w:bodyDiv w:val="1"/>
      <w:marLeft w:val="0"/>
      <w:marRight w:val="0"/>
      <w:marTop w:val="0"/>
      <w:marBottom w:val="0"/>
      <w:divBdr>
        <w:top w:val="none" w:sz="0" w:space="0" w:color="auto"/>
        <w:left w:val="none" w:sz="0" w:space="0" w:color="auto"/>
        <w:bottom w:val="none" w:sz="0" w:space="0" w:color="auto"/>
        <w:right w:val="none" w:sz="0" w:space="0" w:color="auto"/>
      </w:divBdr>
    </w:div>
    <w:div w:id="197160931">
      <w:bodyDiv w:val="1"/>
      <w:marLeft w:val="0"/>
      <w:marRight w:val="0"/>
      <w:marTop w:val="0"/>
      <w:marBottom w:val="0"/>
      <w:divBdr>
        <w:top w:val="none" w:sz="0" w:space="0" w:color="auto"/>
        <w:left w:val="none" w:sz="0" w:space="0" w:color="auto"/>
        <w:bottom w:val="none" w:sz="0" w:space="0" w:color="auto"/>
        <w:right w:val="none" w:sz="0" w:space="0" w:color="auto"/>
      </w:divBdr>
    </w:div>
    <w:div w:id="213467088">
      <w:bodyDiv w:val="1"/>
      <w:marLeft w:val="0"/>
      <w:marRight w:val="0"/>
      <w:marTop w:val="0"/>
      <w:marBottom w:val="0"/>
      <w:divBdr>
        <w:top w:val="none" w:sz="0" w:space="0" w:color="auto"/>
        <w:left w:val="none" w:sz="0" w:space="0" w:color="auto"/>
        <w:bottom w:val="none" w:sz="0" w:space="0" w:color="auto"/>
        <w:right w:val="none" w:sz="0" w:space="0" w:color="auto"/>
      </w:divBdr>
    </w:div>
    <w:div w:id="219706186">
      <w:bodyDiv w:val="1"/>
      <w:marLeft w:val="0"/>
      <w:marRight w:val="0"/>
      <w:marTop w:val="0"/>
      <w:marBottom w:val="0"/>
      <w:divBdr>
        <w:top w:val="none" w:sz="0" w:space="0" w:color="auto"/>
        <w:left w:val="none" w:sz="0" w:space="0" w:color="auto"/>
        <w:bottom w:val="none" w:sz="0" w:space="0" w:color="auto"/>
        <w:right w:val="none" w:sz="0" w:space="0" w:color="auto"/>
      </w:divBdr>
    </w:div>
    <w:div w:id="226494459">
      <w:bodyDiv w:val="1"/>
      <w:marLeft w:val="0"/>
      <w:marRight w:val="0"/>
      <w:marTop w:val="0"/>
      <w:marBottom w:val="0"/>
      <w:divBdr>
        <w:top w:val="none" w:sz="0" w:space="0" w:color="auto"/>
        <w:left w:val="none" w:sz="0" w:space="0" w:color="auto"/>
        <w:bottom w:val="none" w:sz="0" w:space="0" w:color="auto"/>
        <w:right w:val="none" w:sz="0" w:space="0" w:color="auto"/>
      </w:divBdr>
    </w:div>
    <w:div w:id="230625154">
      <w:bodyDiv w:val="1"/>
      <w:marLeft w:val="0"/>
      <w:marRight w:val="0"/>
      <w:marTop w:val="0"/>
      <w:marBottom w:val="0"/>
      <w:divBdr>
        <w:top w:val="none" w:sz="0" w:space="0" w:color="auto"/>
        <w:left w:val="none" w:sz="0" w:space="0" w:color="auto"/>
        <w:bottom w:val="none" w:sz="0" w:space="0" w:color="auto"/>
        <w:right w:val="none" w:sz="0" w:space="0" w:color="auto"/>
      </w:divBdr>
    </w:div>
    <w:div w:id="238682865">
      <w:bodyDiv w:val="1"/>
      <w:marLeft w:val="0"/>
      <w:marRight w:val="0"/>
      <w:marTop w:val="0"/>
      <w:marBottom w:val="0"/>
      <w:divBdr>
        <w:top w:val="none" w:sz="0" w:space="0" w:color="auto"/>
        <w:left w:val="none" w:sz="0" w:space="0" w:color="auto"/>
        <w:bottom w:val="none" w:sz="0" w:space="0" w:color="auto"/>
        <w:right w:val="none" w:sz="0" w:space="0" w:color="auto"/>
      </w:divBdr>
    </w:div>
    <w:div w:id="245774554">
      <w:bodyDiv w:val="1"/>
      <w:marLeft w:val="0"/>
      <w:marRight w:val="0"/>
      <w:marTop w:val="0"/>
      <w:marBottom w:val="0"/>
      <w:divBdr>
        <w:top w:val="none" w:sz="0" w:space="0" w:color="auto"/>
        <w:left w:val="none" w:sz="0" w:space="0" w:color="auto"/>
        <w:bottom w:val="none" w:sz="0" w:space="0" w:color="auto"/>
        <w:right w:val="none" w:sz="0" w:space="0" w:color="auto"/>
      </w:divBdr>
    </w:div>
    <w:div w:id="248780817">
      <w:bodyDiv w:val="1"/>
      <w:marLeft w:val="0"/>
      <w:marRight w:val="0"/>
      <w:marTop w:val="0"/>
      <w:marBottom w:val="0"/>
      <w:divBdr>
        <w:top w:val="none" w:sz="0" w:space="0" w:color="auto"/>
        <w:left w:val="none" w:sz="0" w:space="0" w:color="auto"/>
        <w:bottom w:val="none" w:sz="0" w:space="0" w:color="auto"/>
        <w:right w:val="none" w:sz="0" w:space="0" w:color="auto"/>
      </w:divBdr>
    </w:div>
    <w:div w:id="259803472">
      <w:bodyDiv w:val="1"/>
      <w:marLeft w:val="0"/>
      <w:marRight w:val="0"/>
      <w:marTop w:val="0"/>
      <w:marBottom w:val="0"/>
      <w:divBdr>
        <w:top w:val="none" w:sz="0" w:space="0" w:color="auto"/>
        <w:left w:val="none" w:sz="0" w:space="0" w:color="auto"/>
        <w:bottom w:val="none" w:sz="0" w:space="0" w:color="auto"/>
        <w:right w:val="none" w:sz="0" w:space="0" w:color="auto"/>
      </w:divBdr>
      <w:divsChild>
        <w:div w:id="492064510">
          <w:marLeft w:val="0"/>
          <w:marRight w:val="0"/>
          <w:marTop w:val="0"/>
          <w:marBottom w:val="0"/>
          <w:divBdr>
            <w:top w:val="none" w:sz="0" w:space="0" w:color="auto"/>
            <w:left w:val="none" w:sz="0" w:space="0" w:color="auto"/>
            <w:bottom w:val="none" w:sz="0" w:space="0" w:color="auto"/>
            <w:right w:val="none" w:sz="0" w:space="0" w:color="auto"/>
          </w:divBdr>
        </w:div>
      </w:divsChild>
    </w:div>
    <w:div w:id="268852979">
      <w:bodyDiv w:val="1"/>
      <w:marLeft w:val="0"/>
      <w:marRight w:val="0"/>
      <w:marTop w:val="0"/>
      <w:marBottom w:val="0"/>
      <w:divBdr>
        <w:top w:val="none" w:sz="0" w:space="0" w:color="auto"/>
        <w:left w:val="none" w:sz="0" w:space="0" w:color="auto"/>
        <w:bottom w:val="none" w:sz="0" w:space="0" w:color="auto"/>
        <w:right w:val="none" w:sz="0" w:space="0" w:color="auto"/>
      </w:divBdr>
    </w:div>
    <w:div w:id="280377199">
      <w:bodyDiv w:val="1"/>
      <w:marLeft w:val="0"/>
      <w:marRight w:val="0"/>
      <w:marTop w:val="0"/>
      <w:marBottom w:val="0"/>
      <w:divBdr>
        <w:top w:val="none" w:sz="0" w:space="0" w:color="auto"/>
        <w:left w:val="none" w:sz="0" w:space="0" w:color="auto"/>
        <w:bottom w:val="none" w:sz="0" w:space="0" w:color="auto"/>
        <w:right w:val="none" w:sz="0" w:space="0" w:color="auto"/>
      </w:divBdr>
    </w:div>
    <w:div w:id="287399425">
      <w:bodyDiv w:val="1"/>
      <w:marLeft w:val="0"/>
      <w:marRight w:val="0"/>
      <w:marTop w:val="0"/>
      <w:marBottom w:val="0"/>
      <w:divBdr>
        <w:top w:val="none" w:sz="0" w:space="0" w:color="auto"/>
        <w:left w:val="none" w:sz="0" w:space="0" w:color="auto"/>
        <w:bottom w:val="none" w:sz="0" w:space="0" w:color="auto"/>
        <w:right w:val="none" w:sz="0" w:space="0" w:color="auto"/>
      </w:divBdr>
    </w:div>
    <w:div w:id="291860705">
      <w:bodyDiv w:val="1"/>
      <w:marLeft w:val="0"/>
      <w:marRight w:val="0"/>
      <w:marTop w:val="0"/>
      <w:marBottom w:val="0"/>
      <w:divBdr>
        <w:top w:val="none" w:sz="0" w:space="0" w:color="auto"/>
        <w:left w:val="none" w:sz="0" w:space="0" w:color="auto"/>
        <w:bottom w:val="none" w:sz="0" w:space="0" w:color="auto"/>
        <w:right w:val="none" w:sz="0" w:space="0" w:color="auto"/>
      </w:divBdr>
    </w:div>
    <w:div w:id="293608621">
      <w:bodyDiv w:val="1"/>
      <w:marLeft w:val="0"/>
      <w:marRight w:val="0"/>
      <w:marTop w:val="0"/>
      <w:marBottom w:val="0"/>
      <w:divBdr>
        <w:top w:val="none" w:sz="0" w:space="0" w:color="auto"/>
        <w:left w:val="none" w:sz="0" w:space="0" w:color="auto"/>
        <w:bottom w:val="none" w:sz="0" w:space="0" w:color="auto"/>
        <w:right w:val="none" w:sz="0" w:space="0" w:color="auto"/>
      </w:divBdr>
    </w:div>
    <w:div w:id="294483798">
      <w:bodyDiv w:val="1"/>
      <w:marLeft w:val="0"/>
      <w:marRight w:val="0"/>
      <w:marTop w:val="0"/>
      <w:marBottom w:val="0"/>
      <w:divBdr>
        <w:top w:val="none" w:sz="0" w:space="0" w:color="auto"/>
        <w:left w:val="none" w:sz="0" w:space="0" w:color="auto"/>
        <w:bottom w:val="none" w:sz="0" w:space="0" w:color="auto"/>
        <w:right w:val="none" w:sz="0" w:space="0" w:color="auto"/>
      </w:divBdr>
    </w:div>
    <w:div w:id="297615075">
      <w:bodyDiv w:val="1"/>
      <w:marLeft w:val="0"/>
      <w:marRight w:val="0"/>
      <w:marTop w:val="0"/>
      <w:marBottom w:val="0"/>
      <w:divBdr>
        <w:top w:val="none" w:sz="0" w:space="0" w:color="auto"/>
        <w:left w:val="none" w:sz="0" w:space="0" w:color="auto"/>
        <w:bottom w:val="none" w:sz="0" w:space="0" w:color="auto"/>
        <w:right w:val="none" w:sz="0" w:space="0" w:color="auto"/>
      </w:divBdr>
    </w:div>
    <w:div w:id="303509672">
      <w:bodyDiv w:val="1"/>
      <w:marLeft w:val="0"/>
      <w:marRight w:val="0"/>
      <w:marTop w:val="0"/>
      <w:marBottom w:val="0"/>
      <w:divBdr>
        <w:top w:val="none" w:sz="0" w:space="0" w:color="auto"/>
        <w:left w:val="none" w:sz="0" w:space="0" w:color="auto"/>
        <w:bottom w:val="none" w:sz="0" w:space="0" w:color="auto"/>
        <w:right w:val="none" w:sz="0" w:space="0" w:color="auto"/>
      </w:divBdr>
    </w:div>
    <w:div w:id="311565905">
      <w:bodyDiv w:val="1"/>
      <w:marLeft w:val="0"/>
      <w:marRight w:val="0"/>
      <w:marTop w:val="0"/>
      <w:marBottom w:val="0"/>
      <w:divBdr>
        <w:top w:val="none" w:sz="0" w:space="0" w:color="auto"/>
        <w:left w:val="none" w:sz="0" w:space="0" w:color="auto"/>
        <w:bottom w:val="none" w:sz="0" w:space="0" w:color="auto"/>
        <w:right w:val="none" w:sz="0" w:space="0" w:color="auto"/>
      </w:divBdr>
    </w:div>
    <w:div w:id="323898666">
      <w:bodyDiv w:val="1"/>
      <w:marLeft w:val="0"/>
      <w:marRight w:val="0"/>
      <w:marTop w:val="0"/>
      <w:marBottom w:val="0"/>
      <w:divBdr>
        <w:top w:val="none" w:sz="0" w:space="0" w:color="auto"/>
        <w:left w:val="none" w:sz="0" w:space="0" w:color="auto"/>
        <w:bottom w:val="none" w:sz="0" w:space="0" w:color="auto"/>
        <w:right w:val="none" w:sz="0" w:space="0" w:color="auto"/>
      </w:divBdr>
    </w:div>
    <w:div w:id="336881014">
      <w:bodyDiv w:val="1"/>
      <w:marLeft w:val="0"/>
      <w:marRight w:val="0"/>
      <w:marTop w:val="0"/>
      <w:marBottom w:val="0"/>
      <w:divBdr>
        <w:top w:val="none" w:sz="0" w:space="0" w:color="auto"/>
        <w:left w:val="none" w:sz="0" w:space="0" w:color="auto"/>
        <w:bottom w:val="none" w:sz="0" w:space="0" w:color="auto"/>
        <w:right w:val="none" w:sz="0" w:space="0" w:color="auto"/>
      </w:divBdr>
    </w:div>
    <w:div w:id="340552410">
      <w:bodyDiv w:val="1"/>
      <w:marLeft w:val="0"/>
      <w:marRight w:val="0"/>
      <w:marTop w:val="0"/>
      <w:marBottom w:val="0"/>
      <w:divBdr>
        <w:top w:val="none" w:sz="0" w:space="0" w:color="auto"/>
        <w:left w:val="none" w:sz="0" w:space="0" w:color="auto"/>
        <w:bottom w:val="none" w:sz="0" w:space="0" w:color="auto"/>
        <w:right w:val="none" w:sz="0" w:space="0" w:color="auto"/>
      </w:divBdr>
    </w:div>
    <w:div w:id="351152375">
      <w:bodyDiv w:val="1"/>
      <w:marLeft w:val="0"/>
      <w:marRight w:val="0"/>
      <w:marTop w:val="0"/>
      <w:marBottom w:val="0"/>
      <w:divBdr>
        <w:top w:val="none" w:sz="0" w:space="0" w:color="auto"/>
        <w:left w:val="none" w:sz="0" w:space="0" w:color="auto"/>
        <w:bottom w:val="none" w:sz="0" w:space="0" w:color="auto"/>
        <w:right w:val="none" w:sz="0" w:space="0" w:color="auto"/>
      </w:divBdr>
    </w:div>
    <w:div w:id="370226371">
      <w:bodyDiv w:val="1"/>
      <w:marLeft w:val="0"/>
      <w:marRight w:val="0"/>
      <w:marTop w:val="0"/>
      <w:marBottom w:val="0"/>
      <w:divBdr>
        <w:top w:val="none" w:sz="0" w:space="0" w:color="auto"/>
        <w:left w:val="none" w:sz="0" w:space="0" w:color="auto"/>
        <w:bottom w:val="none" w:sz="0" w:space="0" w:color="auto"/>
        <w:right w:val="none" w:sz="0" w:space="0" w:color="auto"/>
      </w:divBdr>
    </w:div>
    <w:div w:id="385644275">
      <w:bodyDiv w:val="1"/>
      <w:marLeft w:val="0"/>
      <w:marRight w:val="0"/>
      <w:marTop w:val="0"/>
      <w:marBottom w:val="0"/>
      <w:divBdr>
        <w:top w:val="none" w:sz="0" w:space="0" w:color="auto"/>
        <w:left w:val="none" w:sz="0" w:space="0" w:color="auto"/>
        <w:bottom w:val="none" w:sz="0" w:space="0" w:color="auto"/>
        <w:right w:val="none" w:sz="0" w:space="0" w:color="auto"/>
      </w:divBdr>
    </w:div>
    <w:div w:id="388845471">
      <w:bodyDiv w:val="1"/>
      <w:marLeft w:val="0"/>
      <w:marRight w:val="0"/>
      <w:marTop w:val="0"/>
      <w:marBottom w:val="0"/>
      <w:divBdr>
        <w:top w:val="none" w:sz="0" w:space="0" w:color="auto"/>
        <w:left w:val="none" w:sz="0" w:space="0" w:color="auto"/>
        <w:bottom w:val="none" w:sz="0" w:space="0" w:color="auto"/>
        <w:right w:val="none" w:sz="0" w:space="0" w:color="auto"/>
      </w:divBdr>
    </w:div>
    <w:div w:id="405416343">
      <w:bodyDiv w:val="1"/>
      <w:marLeft w:val="0"/>
      <w:marRight w:val="0"/>
      <w:marTop w:val="0"/>
      <w:marBottom w:val="0"/>
      <w:divBdr>
        <w:top w:val="none" w:sz="0" w:space="0" w:color="auto"/>
        <w:left w:val="none" w:sz="0" w:space="0" w:color="auto"/>
        <w:bottom w:val="none" w:sz="0" w:space="0" w:color="auto"/>
        <w:right w:val="none" w:sz="0" w:space="0" w:color="auto"/>
      </w:divBdr>
    </w:div>
    <w:div w:id="413014844">
      <w:bodyDiv w:val="1"/>
      <w:marLeft w:val="0"/>
      <w:marRight w:val="0"/>
      <w:marTop w:val="0"/>
      <w:marBottom w:val="0"/>
      <w:divBdr>
        <w:top w:val="none" w:sz="0" w:space="0" w:color="auto"/>
        <w:left w:val="none" w:sz="0" w:space="0" w:color="auto"/>
        <w:bottom w:val="none" w:sz="0" w:space="0" w:color="auto"/>
        <w:right w:val="none" w:sz="0" w:space="0" w:color="auto"/>
      </w:divBdr>
    </w:div>
    <w:div w:id="418336568">
      <w:bodyDiv w:val="1"/>
      <w:marLeft w:val="0"/>
      <w:marRight w:val="0"/>
      <w:marTop w:val="0"/>
      <w:marBottom w:val="0"/>
      <w:divBdr>
        <w:top w:val="none" w:sz="0" w:space="0" w:color="auto"/>
        <w:left w:val="none" w:sz="0" w:space="0" w:color="auto"/>
        <w:bottom w:val="none" w:sz="0" w:space="0" w:color="auto"/>
        <w:right w:val="none" w:sz="0" w:space="0" w:color="auto"/>
      </w:divBdr>
    </w:div>
    <w:div w:id="431390652">
      <w:bodyDiv w:val="1"/>
      <w:marLeft w:val="0"/>
      <w:marRight w:val="0"/>
      <w:marTop w:val="0"/>
      <w:marBottom w:val="0"/>
      <w:divBdr>
        <w:top w:val="none" w:sz="0" w:space="0" w:color="auto"/>
        <w:left w:val="none" w:sz="0" w:space="0" w:color="auto"/>
        <w:bottom w:val="none" w:sz="0" w:space="0" w:color="auto"/>
        <w:right w:val="none" w:sz="0" w:space="0" w:color="auto"/>
      </w:divBdr>
    </w:div>
    <w:div w:id="445470944">
      <w:bodyDiv w:val="1"/>
      <w:marLeft w:val="0"/>
      <w:marRight w:val="0"/>
      <w:marTop w:val="0"/>
      <w:marBottom w:val="0"/>
      <w:divBdr>
        <w:top w:val="none" w:sz="0" w:space="0" w:color="auto"/>
        <w:left w:val="none" w:sz="0" w:space="0" w:color="auto"/>
        <w:bottom w:val="none" w:sz="0" w:space="0" w:color="auto"/>
        <w:right w:val="none" w:sz="0" w:space="0" w:color="auto"/>
      </w:divBdr>
    </w:div>
    <w:div w:id="451483437">
      <w:bodyDiv w:val="1"/>
      <w:marLeft w:val="0"/>
      <w:marRight w:val="0"/>
      <w:marTop w:val="0"/>
      <w:marBottom w:val="0"/>
      <w:divBdr>
        <w:top w:val="none" w:sz="0" w:space="0" w:color="auto"/>
        <w:left w:val="none" w:sz="0" w:space="0" w:color="auto"/>
        <w:bottom w:val="none" w:sz="0" w:space="0" w:color="auto"/>
        <w:right w:val="none" w:sz="0" w:space="0" w:color="auto"/>
      </w:divBdr>
    </w:div>
    <w:div w:id="452603172">
      <w:bodyDiv w:val="1"/>
      <w:marLeft w:val="0"/>
      <w:marRight w:val="0"/>
      <w:marTop w:val="0"/>
      <w:marBottom w:val="0"/>
      <w:divBdr>
        <w:top w:val="none" w:sz="0" w:space="0" w:color="auto"/>
        <w:left w:val="none" w:sz="0" w:space="0" w:color="auto"/>
        <w:bottom w:val="none" w:sz="0" w:space="0" w:color="auto"/>
        <w:right w:val="none" w:sz="0" w:space="0" w:color="auto"/>
      </w:divBdr>
    </w:div>
    <w:div w:id="453062314">
      <w:bodyDiv w:val="1"/>
      <w:marLeft w:val="0"/>
      <w:marRight w:val="0"/>
      <w:marTop w:val="0"/>
      <w:marBottom w:val="0"/>
      <w:divBdr>
        <w:top w:val="none" w:sz="0" w:space="0" w:color="auto"/>
        <w:left w:val="none" w:sz="0" w:space="0" w:color="auto"/>
        <w:bottom w:val="none" w:sz="0" w:space="0" w:color="auto"/>
        <w:right w:val="none" w:sz="0" w:space="0" w:color="auto"/>
      </w:divBdr>
    </w:div>
    <w:div w:id="468985483">
      <w:bodyDiv w:val="1"/>
      <w:marLeft w:val="0"/>
      <w:marRight w:val="0"/>
      <w:marTop w:val="0"/>
      <w:marBottom w:val="0"/>
      <w:divBdr>
        <w:top w:val="none" w:sz="0" w:space="0" w:color="auto"/>
        <w:left w:val="none" w:sz="0" w:space="0" w:color="auto"/>
        <w:bottom w:val="none" w:sz="0" w:space="0" w:color="auto"/>
        <w:right w:val="none" w:sz="0" w:space="0" w:color="auto"/>
      </w:divBdr>
    </w:div>
    <w:div w:id="469246368">
      <w:bodyDiv w:val="1"/>
      <w:marLeft w:val="0"/>
      <w:marRight w:val="0"/>
      <w:marTop w:val="0"/>
      <w:marBottom w:val="0"/>
      <w:divBdr>
        <w:top w:val="none" w:sz="0" w:space="0" w:color="auto"/>
        <w:left w:val="none" w:sz="0" w:space="0" w:color="auto"/>
        <w:bottom w:val="none" w:sz="0" w:space="0" w:color="auto"/>
        <w:right w:val="none" w:sz="0" w:space="0" w:color="auto"/>
      </w:divBdr>
      <w:divsChild>
        <w:div w:id="2073188529">
          <w:marLeft w:val="0"/>
          <w:marRight w:val="0"/>
          <w:marTop w:val="0"/>
          <w:marBottom w:val="0"/>
          <w:divBdr>
            <w:top w:val="none" w:sz="0" w:space="0" w:color="auto"/>
            <w:left w:val="none" w:sz="0" w:space="0" w:color="auto"/>
            <w:bottom w:val="none" w:sz="0" w:space="0" w:color="auto"/>
            <w:right w:val="none" w:sz="0" w:space="0" w:color="auto"/>
          </w:divBdr>
        </w:div>
      </w:divsChild>
    </w:div>
    <w:div w:id="477771278">
      <w:bodyDiv w:val="1"/>
      <w:marLeft w:val="0"/>
      <w:marRight w:val="0"/>
      <w:marTop w:val="0"/>
      <w:marBottom w:val="0"/>
      <w:divBdr>
        <w:top w:val="none" w:sz="0" w:space="0" w:color="auto"/>
        <w:left w:val="none" w:sz="0" w:space="0" w:color="auto"/>
        <w:bottom w:val="none" w:sz="0" w:space="0" w:color="auto"/>
        <w:right w:val="none" w:sz="0" w:space="0" w:color="auto"/>
      </w:divBdr>
    </w:div>
    <w:div w:id="478113850">
      <w:bodyDiv w:val="1"/>
      <w:marLeft w:val="0"/>
      <w:marRight w:val="0"/>
      <w:marTop w:val="0"/>
      <w:marBottom w:val="0"/>
      <w:divBdr>
        <w:top w:val="none" w:sz="0" w:space="0" w:color="auto"/>
        <w:left w:val="none" w:sz="0" w:space="0" w:color="auto"/>
        <w:bottom w:val="none" w:sz="0" w:space="0" w:color="auto"/>
        <w:right w:val="none" w:sz="0" w:space="0" w:color="auto"/>
      </w:divBdr>
    </w:div>
    <w:div w:id="490214457">
      <w:bodyDiv w:val="1"/>
      <w:marLeft w:val="0"/>
      <w:marRight w:val="0"/>
      <w:marTop w:val="0"/>
      <w:marBottom w:val="0"/>
      <w:divBdr>
        <w:top w:val="none" w:sz="0" w:space="0" w:color="auto"/>
        <w:left w:val="none" w:sz="0" w:space="0" w:color="auto"/>
        <w:bottom w:val="none" w:sz="0" w:space="0" w:color="auto"/>
        <w:right w:val="none" w:sz="0" w:space="0" w:color="auto"/>
      </w:divBdr>
    </w:div>
    <w:div w:id="499393945">
      <w:bodyDiv w:val="1"/>
      <w:marLeft w:val="0"/>
      <w:marRight w:val="0"/>
      <w:marTop w:val="0"/>
      <w:marBottom w:val="0"/>
      <w:divBdr>
        <w:top w:val="none" w:sz="0" w:space="0" w:color="auto"/>
        <w:left w:val="none" w:sz="0" w:space="0" w:color="auto"/>
        <w:bottom w:val="none" w:sz="0" w:space="0" w:color="auto"/>
        <w:right w:val="none" w:sz="0" w:space="0" w:color="auto"/>
      </w:divBdr>
    </w:div>
    <w:div w:id="505945007">
      <w:bodyDiv w:val="1"/>
      <w:marLeft w:val="0"/>
      <w:marRight w:val="0"/>
      <w:marTop w:val="0"/>
      <w:marBottom w:val="0"/>
      <w:divBdr>
        <w:top w:val="none" w:sz="0" w:space="0" w:color="auto"/>
        <w:left w:val="none" w:sz="0" w:space="0" w:color="auto"/>
        <w:bottom w:val="none" w:sz="0" w:space="0" w:color="auto"/>
        <w:right w:val="none" w:sz="0" w:space="0" w:color="auto"/>
      </w:divBdr>
    </w:div>
    <w:div w:id="508326730">
      <w:bodyDiv w:val="1"/>
      <w:marLeft w:val="0"/>
      <w:marRight w:val="0"/>
      <w:marTop w:val="0"/>
      <w:marBottom w:val="0"/>
      <w:divBdr>
        <w:top w:val="none" w:sz="0" w:space="0" w:color="auto"/>
        <w:left w:val="none" w:sz="0" w:space="0" w:color="auto"/>
        <w:bottom w:val="none" w:sz="0" w:space="0" w:color="auto"/>
        <w:right w:val="none" w:sz="0" w:space="0" w:color="auto"/>
      </w:divBdr>
    </w:div>
    <w:div w:id="509179347">
      <w:bodyDiv w:val="1"/>
      <w:marLeft w:val="0"/>
      <w:marRight w:val="0"/>
      <w:marTop w:val="0"/>
      <w:marBottom w:val="0"/>
      <w:divBdr>
        <w:top w:val="none" w:sz="0" w:space="0" w:color="auto"/>
        <w:left w:val="none" w:sz="0" w:space="0" w:color="auto"/>
        <w:bottom w:val="none" w:sz="0" w:space="0" w:color="auto"/>
        <w:right w:val="none" w:sz="0" w:space="0" w:color="auto"/>
      </w:divBdr>
    </w:div>
    <w:div w:id="515266507">
      <w:bodyDiv w:val="1"/>
      <w:marLeft w:val="0"/>
      <w:marRight w:val="0"/>
      <w:marTop w:val="0"/>
      <w:marBottom w:val="0"/>
      <w:divBdr>
        <w:top w:val="none" w:sz="0" w:space="0" w:color="auto"/>
        <w:left w:val="none" w:sz="0" w:space="0" w:color="auto"/>
        <w:bottom w:val="none" w:sz="0" w:space="0" w:color="auto"/>
        <w:right w:val="none" w:sz="0" w:space="0" w:color="auto"/>
      </w:divBdr>
    </w:div>
    <w:div w:id="517695748">
      <w:bodyDiv w:val="1"/>
      <w:marLeft w:val="0"/>
      <w:marRight w:val="0"/>
      <w:marTop w:val="0"/>
      <w:marBottom w:val="0"/>
      <w:divBdr>
        <w:top w:val="none" w:sz="0" w:space="0" w:color="auto"/>
        <w:left w:val="none" w:sz="0" w:space="0" w:color="auto"/>
        <w:bottom w:val="none" w:sz="0" w:space="0" w:color="auto"/>
        <w:right w:val="none" w:sz="0" w:space="0" w:color="auto"/>
      </w:divBdr>
    </w:div>
    <w:div w:id="524102782">
      <w:bodyDiv w:val="1"/>
      <w:marLeft w:val="0"/>
      <w:marRight w:val="0"/>
      <w:marTop w:val="0"/>
      <w:marBottom w:val="0"/>
      <w:divBdr>
        <w:top w:val="none" w:sz="0" w:space="0" w:color="auto"/>
        <w:left w:val="none" w:sz="0" w:space="0" w:color="auto"/>
        <w:bottom w:val="none" w:sz="0" w:space="0" w:color="auto"/>
        <w:right w:val="none" w:sz="0" w:space="0" w:color="auto"/>
      </w:divBdr>
    </w:div>
    <w:div w:id="531847220">
      <w:bodyDiv w:val="1"/>
      <w:marLeft w:val="0"/>
      <w:marRight w:val="0"/>
      <w:marTop w:val="0"/>
      <w:marBottom w:val="0"/>
      <w:divBdr>
        <w:top w:val="none" w:sz="0" w:space="0" w:color="auto"/>
        <w:left w:val="none" w:sz="0" w:space="0" w:color="auto"/>
        <w:bottom w:val="none" w:sz="0" w:space="0" w:color="auto"/>
        <w:right w:val="none" w:sz="0" w:space="0" w:color="auto"/>
      </w:divBdr>
    </w:div>
    <w:div w:id="532423610">
      <w:bodyDiv w:val="1"/>
      <w:marLeft w:val="0"/>
      <w:marRight w:val="0"/>
      <w:marTop w:val="0"/>
      <w:marBottom w:val="0"/>
      <w:divBdr>
        <w:top w:val="none" w:sz="0" w:space="0" w:color="auto"/>
        <w:left w:val="none" w:sz="0" w:space="0" w:color="auto"/>
        <w:bottom w:val="none" w:sz="0" w:space="0" w:color="auto"/>
        <w:right w:val="none" w:sz="0" w:space="0" w:color="auto"/>
      </w:divBdr>
    </w:div>
    <w:div w:id="534925699">
      <w:bodyDiv w:val="1"/>
      <w:marLeft w:val="0"/>
      <w:marRight w:val="0"/>
      <w:marTop w:val="0"/>
      <w:marBottom w:val="0"/>
      <w:divBdr>
        <w:top w:val="none" w:sz="0" w:space="0" w:color="auto"/>
        <w:left w:val="none" w:sz="0" w:space="0" w:color="auto"/>
        <w:bottom w:val="none" w:sz="0" w:space="0" w:color="auto"/>
        <w:right w:val="none" w:sz="0" w:space="0" w:color="auto"/>
      </w:divBdr>
    </w:div>
    <w:div w:id="540899557">
      <w:bodyDiv w:val="1"/>
      <w:marLeft w:val="0"/>
      <w:marRight w:val="0"/>
      <w:marTop w:val="0"/>
      <w:marBottom w:val="0"/>
      <w:divBdr>
        <w:top w:val="none" w:sz="0" w:space="0" w:color="auto"/>
        <w:left w:val="none" w:sz="0" w:space="0" w:color="auto"/>
        <w:bottom w:val="none" w:sz="0" w:space="0" w:color="auto"/>
        <w:right w:val="none" w:sz="0" w:space="0" w:color="auto"/>
      </w:divBdr>
    </w:div>
    <w:div w:id="544874041">
      <w:bodyDiv w:val="1"/>
      <w:marLeft w:val="0"/>
      <w:marRight w:val="0"/>
      <w:marTop w:val="0"/>
      <w:marBottom w:val="0"/>
      <w:divBdr>
        <w:top w:val="none" w:sz="0" w:space="0" w:color="auto"/>
        <w:left w:val="none" w:sz="0" w:space="0" w:color="auto"/>
        <w:bottom w:val="none" w:sz="0" w:space="0" w:color="auto"/>
        <w:right w:val="none" w:sz="0" w:space="0" w:color="auto"/>
      </w:divBdr>
    </w:div>
    <w:div w:id="549878120">
      <w:bodyDiv w:val="1"/>
      <w:marLeft w:val="0"/>
      <w:marRight w:val="0"/>
      <w:marTop w:val="0"/>
      <w:marBottom w:val="0"/>
      <w:divBdr>
        <w:top w:val="none" w:sz="0" w:space="0" w:color="auto"/>
        <w:left w:val="none" w:sz="0" w:space="0" w:color="auto"/>
        <w:bottom w:val="none" w:sz="0" w:space="0" w:color="auto"/>
        <w:right w:val="none" w:sz="0" w:space="0" w:color="auto"/>
      </w:divBdr>
    </w:div>
    <w:div w:id="555356234">
      <w:bodyDiv w:val="1"/>
      <w:marLeft w:val="0"/>
      <w:marRight w:val="0"/>
      <w:marTop w:val="0"/>
      <w:marBottom w:val="0"/>
      <w:divBdr>
        <w:top w:val="none" w:sz="0" w:space="0" w:color="auto"/>
        <w:left w:val="none" w:sz="0" w:space="0" w:color="auto"/>
        <w:bottom w:val="none" w:sz="0" w:space="0" w:color="auto"/>
        <w:right w:val="none" w:sz="0" w:space="0" w:color="auto"/>
      </w:divBdr>
    </w:div>
    <w:div w:id="565804619">
      <w:bodyDiv w:val="1"/>
      <w:marLeft w:val="0"/>
      <w:marRight w:val="0"/>
      <w:marTop w:val="0"/>
      <w:marBottom w:val="0"/>
      <w:divBdr>
        <w:top w:val="none" w:sz="0" w:space="0" w:color="auto"/>
        <w:left w:val="none" w:sz="0" w:space="0" w:color="auto"/>
        <w:bottom w:val="none" w:sz="0" w:space="0" w:color="auto"/>
        <w:right w:val="none" w:sz="0" w:space="0" w:color="auto"/>
      </w:divBdr>
    </w:div>
    <w:div w:id="577832642">
      <w:bodyDiv w:val="1"/>
      <w:marLeft w:val="0"/>
      <w:marRight w:val="0"/>
      <w:marTop w:val="0"/>
      <w:marBottom w:val="0"/>
      <w:divBdr>
        <w:top w:val="none" w:sz="0" w:space="0" w:color="auto"/>
        <w:left w:val="none" w:sz="0" w:space="0" w:color="auto"/>
        <w:bottom w:val="none" w:sz="0" w:space="0" w:color="auto"/>
        <w:right w:val="none" w:sz="0" w:space="0" w:color="auto"/>
      </w:divBdr>
    </w:div>
    <w:div w:id="596258052">
      <w:bodyDiv w:val="1"/>
      <w:marLeft w:val="0"/>
      <w:marRight w:val="0"/>
      <w:marTop w:val="0"/>
      <w:marBottom w:val="0"/>
      <w:divBdr>
        <w:top w:val="none" w:sz="0" w:space="0" w:color="auto"/>
        <w:left w:val="none" w:sz="0" w:space="0" w:color="auto"/>
        <w:bottom w:val="none" w:sz="0" w:space="0" w:color="auto"/>
        <w:right w:val="none" w:sz="0" w:space="0" w:color="auto"/>
      </w:divBdr>
    </w:div>
    <w:div w:id="613099022">
      <w:bodyDiv w:val="1"/>
      <w:marLeft w:val="0"/>
      <w:marRight w:val="0"/>
      <w:marTop w:val="0"/>
      <w:marBottom w:val="0"/>
      <w:divBdr>
        <w:top w:val="none" w:sz="0" w:space="0" w:color="auto"/>
        <w:left w:val="none" w:sz="0" w:space="0" w:color="auto"/>
        <w:bottom w:val="none" w:sz="0" w:space="0" w:color="auto"/>
        <w:right w:val="none" w:sz="0" w:space="0" w:color="auto"/>
      </w:divBdr>
    </w:div>
    <w:div w:id="619607779">
      <w:bodyDiv w:val="1"/>
      <w:marLeft w:val="0"/>
      <w:marRight w:val="0"/>
      <w:marTop w:val="0"/>
      <w:marBottom w:val="0"/>
      <w:divBdr>
        <w:top w:val="none" w:sz="0" w:space="0" w:color="auto"/>
        <w:left w:val="none" w:sz="0" w:space="0" w:color="auto"/>
        <w:bottom w:val="none" w:sz="0" w:space="0" w:color="auto"/>
        <w:right w:val="none" w:sz="0" w:space="0" w:color="auto"/>
      </w:divBdr>
    </w:div>
    <w:div w:id="633290426">
      <w:bodyDiv w:val="1"/>
      <w:marLeft w:val="0"/>
      <w:marRight w:val="0"/>
      <w:marTop w:val="0"/>
      <w:marBottom w:val="0"/>
      <w:divBdr>
        <w:top w:val="none" w:sz="0" w:space="0" w:color="auto"/>
        <w:left w:val="none" w:sz="0" w:space="0" w:color="auto"/>
        <w:bottom w:val="none" w:sz="0" w:space="0" w:color="auto"/>
        <w:right w:val="none" w:sz="0" w:space="0" w:color="auto"/>
      </w:divBdr>
    </w:div>
    <w:div w:id="643127193">
      <w:bodyDiv w:val="1"/>
      <w:marLeft w:val="0"/>
      <w:marRight w:val="0"/>
      <w:marTop w:val="0"/>
      <w:marBottom w:val="0"/>
      <w:divBdr>
        <w:top w:val="none" w:sz="0" w:space="0" w:color="auto"/>
        <w:left w:val="none" w:sz="0" w:space="0" w:color="auto"/>
        <w:bottom w:val="none" w:sz="0" w:space="0" w:color="auto"/>
        <w:right w:val="none" w:sz="0" w:space="0" w:color="auto"/>
      </w:divBdr>
    </w:div>
    <w:div w:id="643973292">
      <w:bodyDiv w:val="1"/>
      <w:marLeft w:val="0"/>
      <w:marRight w:val="0"/>
      <w:marTop w:val="0"/>
      <w:marBottom w:val="0"/>
      <w:divBdr>
        <w:top w:val="none" w:sz="0" w:space="0" w:color="auto"/>
        <w:left w:val="none" w:sz="0" w:space="0" w:color="auto"/>
        <w:bottom w:val="none" w:sz="0" w:space="0" w:color="auto"/>
        <w:right w:val="none" w:sz="0" w:space="0" w:color="auto"/>
      </w:divBdr>
    </w:div>
    <w:div w:id="645360677">
      <w:bodyDiv w:val="1"/>
      <w:marLeft w:val="0"/>
      <w:marRight w:val="0"/>
      <w:marTop w:val="0"/>
      <w:marBottom w:val="0"/>
      <w:divBdr>
        <w:top w:val="none" w:sz="0" w:space="0" w:color="auto"/>
        <w:left w:val="none" w:sz="0" w:space="0" w:color="auto"/>
        <w:bottom w:val="none" w:sz="0" w:space="0" w:color="auto"/>
        <w:right w:val="none" w:sz="0" w:space="0" w:color="auto"/>
      </w:divBdr>
    </w:div>
    <w:div w:id="646397162">
      <w:bodyDiv w:val="1"/>
      <w:marLeft w:val="0"/>
      <w:marRight w:val="0"/>
      <w:marTop w:val="0"/>
      <w:marBottom w:val="0"/>
      <w:divBdr>
        <w:top w:val="none" w:sz="0" w:space="0" w:color="auto"/>
        <w:left w:val="none" w:sz="0" w:space="0" w:color="auto"/>
        <w:bottom w:val="none" w:sz="0" w:space="0" w:color="auto"/>
        <w:right w:val="none" w:sz="0" w:space="0" w:color="auto"/>
      </w:divBdr>
    </w:div>
    <w:div w:id="647396036">
      <w:bodyDiv w:val="1"/>
      <w:marLeft w:val="0"/>
      <w:marRight w:val="0"/>
      <w:marTop w:val="0"/>
      <w:marBottom w:val="0"/>
      <w:divBdr>
        <w:top w:val="none" w:sz="0" w:space="0" w:color="auto"/>
        <w:left w:val="none" w:sz="0" w:space="0" w:color="auto"/>
        <w:bottom w:val="none" w:sz="0" w:space="0" w:color="auto"/>
        <w:right w:val="none" w:sz="0" w:space="0" w:color="auto"/>
      </w:divBdr>
    </w:div>
    <w:div w:id="650401493">
      <w:bodyDiv w:val="1"/>
      <w:marLeft w:val="0"/>
      <w:marRight w:val="0"/>
      <w:marTop w:val="0"/>
      <w:marBottom w:val="0"/>
      <w:divBdr>
        <w:top w:val="none" w:sz="0" w:space="0" w:color="auto"/>
        <w:left w:val="none" w:sz="0" w:space="0" w:color="auto"/>
        <w:bottom w:val="none" w:sz="0" w:space="0" w:color="auto"/>
        <w:right w:val="none" w:sz="0" w:space="0" w:color="auto"/>
      </w:divBdr>
    </w:div>
    <w:div w:id="653796357">
      <w:bodyDiv w:val="1"/>
      <w:marLeft w:val="0"/>
      <w:marRight w:val="0"/>
      <w:marTop w:val="0"/>
      <w:marBottom w:val="0"/>
      <w:divBdr>
        <w:top w:val="none" w:sz="0" w:space="0" w:color="auto"/>
        <w:left w:val="none" w:sz="0" w:space="0" w:color="auto"/>
        <w:bottom w:val="none" w:sz="0" w:space="0" w:color="auto"/>
        <w:right w:val="none" w:sz="0" w:space="0" w:color="auto"/>
      </w:divBdr>
    </w:div>
    <w:div w:id="656612798">
      <w:bodyDiv w:val="1"/>
      <w:marLeft w:val="0"/>
      <w:marRight w:val="0"/>
      <w:marTop w:val="0"/>
      <w:marBottom w:val="0"/>
      <w:divBdr>
        <w:top w:val="none" w:sz="0" w:space="0" w:color="auto"/>
        <w:left w:val="none" w:sz="0" w:space="0" w:color="auto"/>
        <w:bottom w:val="none" w:sz="0" w:space="0" w:color="auto"/>
        <w:right w:val="none" w:sz="0" w:space="0" w:color="auto"/>
      </w:divBdr>
    </w:div>
    <w:div w:id="657459478">
      <w:bodyDiv w:val="1"/>
      <w:marLeft w:val="0"/>
      <w:marRight w:val="0"/>
      <w:marTop w:val="0"/>
      <w:marBottom w:val="0"/>
      <w:divBdr>
        <w:top w:val="none" w:sz="0" w:space="0" w:color="auto"/>
        <w:left w:val="none" w:sz="0" w:space="0" w:color="auto"/>
        <w:bottom w:val="none" w:sz="0" w:space="0" w:color="auto"/>
        <w:right w:val="none" w:sz="0" w:space="0" w:color="auto"/>
      </w:divBdr>
    </w:div>
    <w:div w:id="662700373">
      <w:bodyDiv w:val="1"/>
      <w:marLeft w:val="0"/>
      <w:marRight w:val="0"/>
      <w:marTop w:val="0"/>
      <w:marBottom w:val="0"/>
      <w:divBdr>
        <w:top w:val="none" w:sz="0" w:space="0" w:color="auto"/>
        <w:left w:val="none" w:sz="0" w:space="0" w:color="auto"/>
        <w:bottom w:val="none" w:sz="0" w:space="0" w:color="auto"/>
        <w:right w:val="none" w:sz="0" w:space="0" w:color="auto"/>
      </w:divBdr>
    </w:div>
    <w:div w:id="668487271">
      <w:bodyDiv w:val="1"/>
      <w:marLeft w:val="0"/>
      <w:marRight w:val="0"/>
      <w:marTop w:val="0"/>
      <w:marBottom w:val="0"/>
      <w:divBdr>
        <w:top w:val="none" w:sz="0" w:space="0" w:color="auto"/>
        <w:left w:val="none" w:sz="0" w:space="0" w:color="auto"/>
        <w:bottom w:val="none" w:sz="0" w:space="0" w:color="auto"/>
        <w:right w:val="none" w:sz="0" w:space="0" w:color="auto"/>
      </w:divBdr>
    </w:div>
    <w:div w:id="675811857">
      <w:bodyDiv w:val="1"/>
      <w:marLeft w:val="0"/>
      <w:marRight w:val="0"/>
      <w:marTop w:val="0"/>
      <w:marBottom w:val="0"/>
      <w:divBdr>
        <w:top w:val="none" w:sz="0" w:space="0" w:color="auto"/>
        <w:left w:val="none" w:sz="0" w:space="0" w:color="auto"/>
        <w:bottom w:val="none" w:sz="0" w:space="0" w:color="auto"/>
        <w:right w:val="none" w:sz="0" w:space="0" w:color="auto"/>
      </w:divBdr>
    </w:div>
    <w:div w:id="681132220">
      <w:bodyDiv w:val="1"/>
      <w:marLeft w:val="0"/>
      <w:marRight w:val="0"/>
      <w:marTop w:val="0"/>
      <w:marBottom w:val="0"/>
      <w:divBdr>
        <w:top w:val="none" w:sz="0" w:space="0" w:color="auto"/>
        <w:left w:val="none" w:sz="0" w:space="0" w:color="auto"/>
        <w:bottom w:val="none" w:sz="0" w:space="0" w:color="auto"/>
        <w:right w:val="none" w:sz="0" w:space="0" w:color="auto"/>
      </w:divBdr>
    </w:div>
    <w:div w:id="685327370">
      <w:bodyDiv w:val="1"/>
      <w:marLeft w:val="0"/>
      <w:marRight w:val="0"/>
      <w:marTop w:val="0"/>
      <w:marBottom w:val="0"/>
      <w:divBdr>
        <w:top w:val="none" w:sz="0" w:space="0" w:color="auto"/>
        <w:left w:val="none" w:sz="0" w:space="0" w:color="auto"/>
        <w:bottom w:val="none" w:sz="0" w:space="0" w:color="auto"/>
        <w:right w:val="none" w:sz="0" w:space="0" w:color="auto"/>
      </w:divBdr>
    </w:div>
    <w:div w:id="685405907">
      <w:bodyDiv w:val="1"/>
      <w:marLeft w:val="0"/>
      <w:marRight w:val="0"/>
      <w:marTop w:val="0"/>
      <w:marBottom w:val="0"/>
      <w:divBdr>
        <w:top w:val="none" w:sz="0" w:space="0" w:color="auto"/>
        <w:left w:val="none" w:sz="0" w:space="0" w:color="auto"/>
        <w:bottom w:val="none" w:sz="0" w:space="0" w:color="auto"/>
        <w:right w:val="none" w:sz="0" w:space="0" w:color="auto"/>
      </w:divBdr>
    </w:div>
    <w:div w:id="699014266">
      <w:bodyDiv w:val="1"/>
      <w:marLeft w:val="0"/>
      <w:marRight w:val="0"/>
      <w:marTop w:val="0"/>
      <w:marBottom w:val="0"/>
      <w:divBdr>
        <w:top w:val="none" w:sz="0" w:space="0" w:color="auto"/>
        <w:left w:val="none" w:sz="0" w:space="0" w:color="auto"/>
        <w:bottom w:val="none" w:sz="0" w:space="0" w:color="auto"/>
        <w:right w:val="none" w:sz="0" w:space="0" w:color="auto"/>
      </w:divBdr>
    </w:div>
    <w:div w:id="700401527">
      <w:bodyDiv w:val="1"/>
      <w:marLeft w:val="0"/>
      <w:marRight w:val="0"/>
      <w:marTop w:val="0"/>
      <w:marBottom w:val="0"/>
      <w:divBdr>
        <w:top w:val="none" w:sz="0" w:space="0" w:color="auto"/>
        <w:left w:val="none" w:sz="0" w:space="0" w:color="auto"/>
        <w:bottom w:val="none" w:sz="0" w:space="0" w:color="auto"/>
        <w:right w:val="none" w:sz="0" w:space="0" w:color="auto"/>
      </w:divBdr>
    </w:div>
    <w:div w:id="715351401">
      <w:bodyDiv w:val="1"/>
      <w:marLeft w:val="0"/>
      <w:marRight w:val="0"/>
      <w:marTop w:val="0"/>
      <w:marBottom w:val="0"/>
      <w:divBdr>
        <w:top w:val="none" w:sz="0" w:space="0" w:color="auto"/>
        <w:left w:val="none" w:sz="0" w:space="0" w:color="auto"/>
        <w:bottom w:val="none" w:sz="0" w:space="0" w:color="auto"/>
        <w:right w:val="none" w:sz="0" w:space="0" w:color="auto"/>
      </w:divBdr>
    </w:div>
    <w:div w:id="720321388">
      <w:bodyDiv w:val="1"/>
      <w:marLeft w:val="0"/>
      <w:marRight w:val="0"/>
      <w:marTop w:val="0"/>
      <w:marBottom w:val="0"/>
      <w:divBdr>
        <w:top w:val="none" w:sz="0" w:space="0" w:color="auto"/>
        <w:left w:val="none" w:sz="0" w:space="0" w:color="auto"/>
        <w:bottom w:val="none" w:sz="0" w:space="0" w:color="auto"/>
        <w:right w:val="none" w:sz="0" w:space="0" w:color="auto"/>
      </w:divBdr>
    </w:div>
    <w:div w:id="723875702">
      <w:bodyDiv w:val="1"/>
      <w:marLeft w:val="0"/>
      <w:marRight w:val="0"/>
      <w:marTop w:val="0"/>
      <w:marBottom w:val="0"/>
      <w:divBdr>
        <w:top w:val="none" w:sz="0" w:space="0" w:color="auto"/>
        <w:left w:val="none" w:sz="0" w:space="0" w:color="auto"/>
        <w:bottom w:val="none" w:sz="0" w:space="0" w:color="auto"/>
        <w:right w:val="none" w:sz="0" w:space="0" w:color="auto"/>
      </w:divBdr>
    </w:div>
    <w:div w:id="725179828">
      <w:bodyDiv w:val="1"/>
      <w:marLeft w:val="0"/>
      <w:marRight w:val="0"/>
      <w:marTop w:val="0"/>
      <w:marBottom w:val="0"/>
      <w:divBdr>
        <w:top w:val="none" w:sz="0" w:space="0" w:color="auto"/>
        <w:left w:val="none" w:sz="0" w:space="0" w:color="auto"/>
        <w:bottom w:val="none" w:sz="0" w:space="0" w:color="auto"/>
        <w:right w:val="none" w:sz="0" w:space="0" w:color="auto"/>
      </w:divBdr>
    </w:div>
    <w:div w:id="737675093">
      <w:bodyDiv w:val="1"/>
      <w:marLeft w:val="0"/>
      <w:marRight w:val="0"/>
      <w:marTop w:val="0"/>
      <w:marBottom w:val="0"/>
      <w:divBdr>
        <w:top w:val="none" w:sz="0" w:space="0" w:color="auto"/>
        <w:left w:val="none" w:sz="0" w:space="0" w:color="auto"/>
        <w:bottom w:val="none" w:sz="0" w:space="0" w:color="auto"/>
        <w:right w:val="none" w:sz="0" w:space="0" w:color="auto"/>
      </w:divBdr>
    </w:div>
    <w:div w:id="750005706">
      <w:bodyDiv w:val="1"/>
      <w:marLeft w:val="0"/>
      <w:marRight w:val="0"/>
      <w:marTop w:val="0"/>
      <w:marBottom w:val="0"/>
      <w:divBdr>
        <w:top w:val="none" w:sz="0" w:space="0" w:color="auto"/>
        <w:left w:val="none" w:sz="0" w:space="0" w:color="auto"/>
        <w:bottom w:val="none" w:sz="0" w:space="0" w:color="auto"/>
        <w:right w:val="none" w:sz="0" w:space="0" w:color="auto"/>
      </w:divBdr>
    </w:div>
    <w:div w:id="765149849">
      <w:bodyDiv w:val="1"/>
      <w:marLeft w:val="0"/>
      <w:marRight w:val="0"/>
      <w:marTop w:val="0"/>
      <w:marBottom w:val="0"/>
      <w:divBdr>
        <w:top w:val="none" w:sz="0" w:space="0" w:color="auto"/>
        <w:left w:val="none" w:sz="0" w:space="0" w:color="auto"/>
        <w:bottom w:val="none" w:sz="0" w:space="0" w:color="auto"/>
        <w:right w:val="none" w:sz="0" w:space="0" w:color="auto"/>
      </w:divBdr>
    </w:div>
    <w:div w:id="771628246">
      <w:bodyDiv w:val="1"/>
      <w:marLeft w:val="0"/>
      <w:marRight w:val="0"/>
      <w:marTop w:val="0"/>
      <w:marBottom w:val="0"/>
      <w:divBdr>
        <w:top w:val="none" w:sz="0" w:space="0" w:color="auto"/>
        <w:left w:val="none" w:sz="0" w:space="0" w:color="auto"/>
        <w:bottom w:val="none" w:sz="0" w:space="0" w:color="auto"/>
        <w:right w:val="none" w:sz="0" w:space="0" w:color="auto"/>
      </w:divBdr>
    </w:div>
    <w:div w:id="772677014">
      <w:bodyDiv w:val="1"/>
      <w:marLeft w:val="0"/>
      <w:marRight w:val="0"/>
      <w:marTop w:val="0"/>
      <w:marBottom w:val="0"/>
      <w:divBdr>
        <w:top w:val="none" w:sz="0" w:space="0" w:color="auto"/>
        <w:left w:val="none" w:sz="0" w:space="0" w:color="auto"/>
        <w:bottom w:val="none" w:sz="0" w:space="0" w:color="auto"/>
        <w:right w:val="none" w:sz="0" w:space="0" w:color="auto"/>
      </w:divBdr>
    </w:div>
    <w:div w:id="776096656">
      <w:bodyDiv w:val="1"/>
      <w:marLeft w:val="0"/>
      <w:marRight w:val="0"/>
      <w:marTop w:val="0"/>
      <w:marBottom w:val="0"/>
      <w:divBdr>
        <w:top w:val="none" w:sz="0" w:space="0" w:color="auto"/>
        <w:left w:val="none" w:sz="0" w:space="0" w:color="auto"/>
        <w:bottom w:val="none" w:sz="0" w:space="0" w:color="auto"/>
        <w:right w:val="none" w:sz="0" w:space="0" w:color="auto"/>
      </w:divBdr>
    </w:div>
    <w:div w:id="780075296">
      <w:bodyDiv w:val="1"/>
      <w:marLeft w:val="0"/>
      <w:marRight w:val="0"/>
      <w:marTop w:val="0"/>
      <w:marBottom w:val="0"/>
      <w:divBdr>
        <w:top w:val="none" w:sz="0" w:space="0" w:color="auto"/>
        <w:left w:val="none" w:sz="0" w:space="0" w:color="auto"/>
        <w:bottom w:val="none" w:sz="0" w:space="0" w:color="auto"/>
        <w:right w:val="none" w:sz="0" w:space="0" w:color="auto"/>
      </w:divBdr>
    </w:div>
    <w:div w:id="781270954">
      <w:bodyDiv w:val="1"/>
      <w:marLeft w:val="0"/>
      <w:marRight w:val="0"/>
      <w:marTop w:val="0"/>
      <w:marBottom w:val="0"/>
      <w:divBdr>
        <w:top w:val="none" w:sz="0" w:space="0" w:color="auto"/>
        <w:left w:val="none" w:sz="0" w:space="0" w:color="auto"/>
        <w:bottom w:val="none" w:sz="0" w:space="0" w:color="auto"/>
        <w:right w:val="none" w:sz="0" w:space="0" w:color="auto"/>
      </w:divBdr>
    </w:div>
    <w:div w:id="782698247">
      <w:bodyDiv w:val="1"/>
      <w:marLeft w:val="0"/>
      <w:marRight w:val="0"/>
      <w:marTop w:val="0"/>
      <w:marBottom w:val="0"/>
      <w:divBdr>
        <w:top w:val="none" w:sz="0" w:space="0" w:color="auto"/>
        <w:left w:val="none" w:sz="0" w:space="0" w:color="auto"/>
        <w:bottom w:val="none" w:sz="0" w:space="0" w:color="auto"/>
        <w:right w:val="none" w:sz="0" w:space="0" w:color="auto"/>
      </w:divBdr>
    </w:div>
    <w:div w:id="787745593">
      <w:bodyDiv w:val="1"/>
      <w:marLeft w:val="0"/>
      <w:marRight w:val="0"/>
      <w:marTop w:val="0"/>
      <w:marBottom w:val="0"/>
      <w:divBdr>
        <w:top w:val="none" w:sz="0" w:space="0" w:color="auto"/>
        <w:left w:val="none" w:sz="0" w:space="0" w:color="auto"/>
        <w:bottom w:val="none" w:sz="0" w:space="0" w:color="auto"/>
        <w:right w:val="none" w:sz="0" w:space="0" w:color="auto"/>
      </w:divBdr>
    </w:div>
    <w:div w:id="791677189">
      <w:bodyDiv w:val="1"/>
      <w:marLeft w:val="0"/>
      <w:marRight w:val="0"/>
      <w:marTop w:val="0"/>
      <w:marBottom w:val="0"/>
      <w:divBdr>
        <w:top w:val="none" w:sz="0" w:space="0" w:color="auto"/>
        <w:left w:val="none" w:sz="0" w:space="0" w:color="auto"/>
        <w:bottom w:val="none" w:sz="0" w:space="0" w:color="auto"/>
        <w:right w:val="none" w:sz="0" w:space="0" w:color="auto"/>
      </w:divBdr>
    </w:div>
    <w:div w:id="794063359">
      <w:bodyDiv w:val="1"/>
      <w:marLeft w:val="0"/>
      <w:marRight w:val="0"/>
      <w:marTop w:val="0"/>
      <w:marBottom w:val="0"/>
      <w:divBdr>
        <w:top w:val="none" w:sz="0" w:space="0" w:color="auto"/>
        <w:left w:val="none" w:sz="0" w:space="0" w:color="auto"/>
        <w:bottom w:val="none" w:sz="0" w:space="0" w:color="auto"/>
        <w:right w:val="none" w:sz="0" w:space="0" w:color="auto"/>
      </w:divBdr>
    </w:div>
    <w:div w:id="805046983">
      <w:bodyDiv w:val="1"/>
      <w:marLeft w:val="0"/>
      <w:marRight w:val="0"/>
      <w:marTop w:val="0"/>
      <w:marBottom w:val="0"/>
      <w:divBdr>
        <w:top w:val="none" w:sz="0" w:space="0" w:color="auto"/>
        <w:left w:val="none" w:sz="0" w:space="0" w:color="auto"/>
        <w:bottom w:val="none" w:sz="0" w:space="0" w:color="auto"/>
        <w:right w:val="none" w:sz="0" w:space="0" w:color="auto"/>
      </w:divBdr>
    </w:div>
    <w:div w:id="808061368">
      <w:bodyDiv w:val="1"/>
      <w:marLeft w:val="0"/>
      <w:marRight w:val="0"/>
      <w:marTop w:val="0"/>
      <w:marBottom w:val="0"/>
      <w:divBdr>
        <w:top w:val="none" w:sz="0" w:space="0" w:color="auto"/>
        <w:left w:val="none" w:sz="0" w:space="0" w:color="auto"/>
        <w:bottom w:val="none" w:sz="0" w:space="0" w:color="auto"/>
        <w:right w:val="none" w:sz="0" w:space="0" w:color="auto"/>
      </w:divBdr>
    </w:div>
    <w:div w:id="809132749">
      <w:bodyDiv w:val="1"/>
      <w:marLeft w:val="0"/>
      <w:marRight w:val="0"/>
      <w:marTop w:val="0"/>
      <w:marBottom w:val="0"/>
      <w:divBdr>
        <w:top w:val="none" w:sz="0" w:space="0" w:color="auto"/>
        <w:left w:val="none" w:sz="0" w:space="0" w:color="auto"/>
        <w:bottom w:val="none" w:sz="0" w:space="0" w:color="auto"/>
        <w:right w:val="none" w:sz="0" w:space="0" w:color="auto"/>
      </w:divBdr>
    </w:div>
    <w:div w:id="812792857">
      <w:bodyDiv w:val="1"/>
      <w:marLeft w:val="0"/>
      <w:marRight w:val="0"/>
      <w:marTop w:val="0"/>
      <w:marBottom w:val="0"/>
      <w:divBdr>
        <w:top w:val="none" w:sz="0" w:space="0" w:color="auto"/>
        <w:left w:val="none" w:sz="0" w:space="0" w:color="auto"/>
        <w:bottom w:val="none" w:sz="0" w:space="0" w:color="auto"/>
        <w:right w:val="none" w:sz="0" w:space="0" w:color="auto"/>
      </w:divBdr>
    </w:div>
    <w:div w:id="822967573">
      <w:bodyDiv w:val="1"/>
      <w:marLeft w:val="0"/>
      <w:marRight w:val="0"/>
      <w:marTop w:val="0"/>
      <w:marBottom w:val="0"/>
      <w:divBdr>
        <w:top w:val="none" w:sz="0" w:space="0" w:color="auto"/>
        <w:left w:val="none" w:sz="0" w:space="0" w:color="auto"/>
        <w:bottom w:val="none" w:sz="0" w:space="0" w:color="auto"/>
        <w:right w:val="none" w:sz="0" w:space="0" w:color="auto"/>
      </w:divBdr>
    </w:div>
    <w:div w:id="839854116">
      <w:bodyDiv w:val="1"/>
      <w:marLeft w:val="0"/>
      <w:marRight w:val="0"/>
      <w:marTop w:val="0"/>
      <w:marBottom w:val="0"/>
      <w:divBdr>
        <w:top w:val="none" w:sz="0" w:space="0" w:color="auto"/>
        <w:left w:val="none" w:sz="0" w:space="0" w:color="auto"/>
        <w:bottom w:val="none" w:sz="0" w:space="0" w:color="auto"/>
        <w:right w:val="none" w:sz="0" w:space="0" w:color="auto"/>
      </w:divBdr>
    </w:div>
    <w:div w:id="845169043">
      <w:bodyDiv w:val="1"/>
      <w:marLeft w:val="0"/>
      <w:marRight w:val="0"/>
      <w:marTop w:val="0"/>
      <w:marBottom w:val="0"/>
      <w:divBdr>
        <w:top w:val="none" w:sz="0" w:space="0" w:color="auto"/>
        <w:left w:val="none" w:sz="0" w:space="0" w:color="auto"/>
        <w:bottom w:val="none" w:sz="0" w:space="0" w:color="auto"/>
        <w:right w:val="none" w:sz="0" w:space="0" w:color="auto"/>
      </w:divBdr>
    </w:div>
    <w:div w:id="847519887">
      <w:bodyDiv w:val="1"/>
      <w:marLeft w:val="0"/>
      <w:marRight w:val="0"/>
      <w:marTop w:val="0"/>
      <w:marBottom w:val="0"/>
      <w:divBdr>
        <w:top w:val="none" w:sz="0" w:space="0" w:color="auto"/>
        <w:left w:val="none" w:sz="0" w:space="0" w:color="auto"/>
        <w:bottom w:val="none" w:sz="0" w:space="0" w:color="auto"/>
        <w:right w:val="none" w:sz="0" w:space="0" w:color="auto"/>
      </w:divBdr>
    </w:div>
    <w:div w:id="877620562">
      <w:bodyDiv w:val="1"/>
      <w:marLeft w:val="0"/>
      <w:marRight w:val="0"/>
      <w:marTop w:val="0"/>
      <w:marBottom w:val="0"/>
      <w:divBdr>
        <w:top w:val="none" w:sz="0" w:space="0" w:color="auto"/>
        <w:left w:val="none" w:sz="0" w:space="0" w:color="auto"/>
        <w:bottom w:val="none" w:sz="0" w:space="0" w:color="auto"/>
        <w:right w:val="none" w:sz="0" w:space="0" w:color="auto"/>
      </w:divBdr>
    </w:div>
    <w:div w:id="880170686">
      <w:bodyDiv w:val="1"/>
      <w:marLeft w:val="0"/>
      <w:marRight w:val="0"/>
      <w:marTop w:val="0"/>
      <w:marBottom w:val="0"/>
      <w:divBdr>
        <w:top w:val="none" w:sz="0" w:space="0" w:color="auto"/>
        <w:left w:val="none" w:sz="0" w:space="0" w:color="auto"/>
        <w:bottom w:val="none" w:sz="0" w:space="0" w:color="auto"/>
        <w:right w:val="none" w:sz="0" w:space="0" w:color="auto"/>
      </w:divBdr>
    </w:div>
    <w:div w:id="884803484">
      <w:bodyDiv w:val="1"/>
      <w:marLeft w:val="0"/>
      <w:marRight w:val="0"/>
      <w:marTop w:val="0"/>
      <w:marBottom w:val="0"/>
      <w:divBdr>
        <w:top w:val="none" w:sz="0" w:space="0" w:color="auto"/>
        <w:left w:val="none" w:sz="0" w:space="0" w:color="auto"/>
        <w:bottom w:val="none" w:sz="0" w:space="0" w:color="auto"/>
        <w:right w:val="none" w:sz="0" w:space="0" w:color="auto"/>
      </w:divBdr>
    </w:div>
    <w:div w:id="885288762">
      <w:bodyDiv w:val="1"/>
      <w:marLeft w:val="0"/>
      <w:marRight w:val="0"/>
      <w:marTop w:val="0"/>
      <w:marBottom w:val="0"/>
      <w:divBdr>
        <w:top w:val="none" w:sz="0" w:space="0" w:color="auto"/>
        <w:left w:val="none" w:sz="0" w:space="0" w:color="auto"/>
        <w:bottom w:val="none" w:sz="0" w:space="0" w:color="auto"/>
        <w:right w:val="none" w:sz="0" w:space="0" w:color="auto"/>
      </w:divBdr>
    </w:div>
    <w:div w:id="898055502">
      <w:bodyDiv w:val="1"/>
      <w:marLeft w:val="0"/>
      <w:marRight w:val="0"/>
      <w:marTop w:val="0"/>
      <w:marBottom w:val="0"/>
      <w:divBdr>
        <w:top w:val="none" w:sz="0" w:space="0" w:color="auto"/>
        <w:left w:val="none" w:sz="0" w:space="0" w:color="auto"/>
        <w:bottom w:val="none" w:sz="0" w:space="0" w:color="auto"/>
        <w:right w:val="none" w:sz="0" w:space="0" w:color="auto"/>
      </w:divBdr>
    </w:div>
    <w:div w:id="898593755">
      <w:bodyDiv w:val="1"/>
      <w:marLeft w:val="0"/>
      <w:marRight w:val="0"/>
      <w:marTop w:val="0"/>
      <w:marBottom w:val="0"/>
      <w:divBdr>
        <w:top w:val="none" w:sz="0" w:space="0" w:color="auto"/>
        <w:left w:val="none" w:sz="0" w:space="0" w:color="auto"/>
        <w:bottom w:val="none" w:sz="0" w:space="0" w:color="auto"/>
        <w:right w:val="none" w:sz="0" w:space="0" w:color="auto"/>
      </w:divBdr>
    </w:div>
    <w:div w:id="900989680">
      <w:bodyDiv w:val="1"/>
      <w:marLeft w:val="0"/>
      <w:marRight w:val="0"/>
      <w:marTop w:val="0"/>
      <w:marBottom w:val="0"/>
      <w:divBdr>
        <w:top w:val="none" w:sz="0" w:space="0" w:color="auto"/>
        <w:left w:val="none" w:sz="0" w:space="0" w:color="auto"/>
        <w:bottom w:val="none" w:sz="0" w:space="0" w:color="auto"/>
        <w:right w:val="none" w:sz="0" w:space="0" w:color="auto"/>
      </w:divBdr>
    </w:div>
    <w:div w:id="901719857">
      <w:bodyDiv w:val="1"/>
      <w:marLeft w:val="0"/>
      <w:marRight w:val="0"/>
      <w:marTop w:val="0"/>
      <w:marBottom w:val="0"/>
      <w:divBdr>
        <w:top w:val="none" w:sz="0" w:space="0" w:color="auto"/>
        <w:left w:val="none" w:sz="0" w:space="0" w:color="auto"/>
        <w:bottom w:val="none" w:sz="0" w:space="0" w:color="auto"/>
        <w:right w:val="none" w:sz="0" w:space="0" w:color="auto"/>
      </w:divBdr>
    </w:div>
    <w:div w:id="905998080">
      <w:bodyDiv w:val="1"/>
      <w:marLeft w:val="0"/>
      <w:marRight w:val="0"/>
      <w:marTop w:val="0"/>
      <w:marBottom w:val="0"/>
      <w:divBdr>
        <w:top w:val="none" w:sz="0" w:space="0" w:color="auto"/>
        <w:left w:val="none" w:sz="0" w:space="0" w:color="auto"/>
        <w:bottom w:val="none" w:sz="0" w:space="0" w:color="auto"/>
        <w:right w:val="none" w:sz="0" w:space="0" w:color="auto"/>
      </w:divBdr>
    </w:div>
    <w:div w:id="911043570">
      <w:bodyDiv w:val="1"/>
      <w:marLeft w:val="0"/>
      <w:marRight w:val="0"/>
      <w:marTop w:val="0"/>
      <w:marBottom w:val="0"/>
      <w:divBdr>
        <w:top w:val="none" w:sz="0" w:space="0" w:color="auto"/>
        <w:left w:val="none" w:sz="0" w:space="0" w:color="auto"/>
        <w:bottom w:val="none" w:sz="0" w:space="0" w:color="auto"/>
        <w:right w:val="none" w:sz="0" w:space="0" w:color="auto"/>
      </w:divBdr>
    </w:div>
    <w:div w:id="911280261">
      <w:bodyDiv w:val="1"/>
      <w:marLeft w:val="0"/>
      <w:marRight w:val="0"/>
      <w:marTop w:val="0"/>
      <w:marBottom w:val="0"/>
      <w:divBdr>
        <w:top w:val="none" w:sz="0" w:space="0" w:color="auto"/>
        <w:left w:val="none" w:sz="0" w:space="0" w:color="auto"/>
        <w:bottom w:val="none" w:sz="0" w:space="0" w:color="auto"/>
        <w:right w:val="none" w:sz="0" w:space="0" w:color="auto"/>
      </w:divBdr>
    </w:div>
    <w:div w:id="922950241">
      <w:bodyDiv w:val="1"/>
      <w:marLeft w:val="0"/>
      <w:marRight w:val="0"/>
      <w:marTop w:val="0"/>
      <w:marBottom w:val="0"/>
      <w:divBdr>
        <w:top w:val="none" w:sz="0" w:space="0" w:color="auto"/>
        <w:left w:val="none" w:sz="0" w:space="0" w:color="auto"/>
        <w:bottom w:val="none" w:sz="0" w:space="0" w:color="auto"/>
        <w:right w:val="none" w:sz="0" w:space="0" w:color="auto"/>
      </w:divBdr>
    </w:div>
    <w:div w:id="929119402">
      <w:bodyDiv w:val="1"/>
      <w:marLeft w:val="0"/>
      <w:marRight w:val="0"/>
      <w:marTop w:val="0"/>
      <w:marBottom w:val="0"/>
      <w:divBdr>
        <w:top w:val="none" w:sz="0" w:space="0" w:color="auto"/>
        <w:left w:val="none" w:sz="0" w:space="0" w:color="auto"/>
        <w:bottom w:val="none" w:sz="0" w:space="0" w:color="auto"/>
        <w:right w:val="none" w:sz="0" w:space="0" w:color="auto"/>
      </w:divBdr>
    </w:div>
    <w:div w:id="929629421">
      <w:bodyDiv w:val="1"/>
      <w:marLeft w:val="0"/>
      <w:marRight w:val="0"/>
      <w:marTop w:val="0"/>
      <w:marBottom w:val="0"/>
      <w:divBdr>
        <w:top w:val="none" w:sz="0" w:space="0" w:color="auto"/>
        <w:left w:val="none" w:sz="0" w:space="0" w:color="auto"/>
        <w:bottom w:val="none" w:sz="0" w:space="0" w:color="auto"/>
        <w:right w:val="none" w:sz="0" w:space="0" w:color="auto"/>
      </w:divBdr>
    </w:div>
    <w:div w:id="936135316">
      <w:bodyDiv w:val="1"/>
      <w:marLeft w:val="0"/>
      <w:marRight w:val="0"/>
      <w:marTop w:val="0"/>
      <w:marBottom w:val="0"/>
      <w:divBdr>
        <w:top w:val="none" w:sz="0" w:space="0" w:color="auto"/>
        <w:left w:val="none" w:sz="0" w:space="0" w:color="auto"/>
        <w:bottom w:val="none" w:sz="0" w:space="0" w:color="auto"/>
        <w:right w:val="none" w:sz="0" w:space="0" w:color="auto"/>
      </w:divBdr>
    </w:div>
    <w:div w:id="93875669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943001571">
      <w:bodyDiv w:val="1"/>
      <w:marLeft w:val="0"/>
      <w:marRight w:val="0"/>
      <w:marTop w:val="0"/>
      <w:marBottom w:val="0"/>
      <w:divBdr>
        <w:top w:val="none" w:sz="0" w:space="0" w:color="auto"/>
        <w:left w:val="none" w:sz="0" w:space="0" w:color="auto"/>
        <w:bottom w:val="none" w:sz="0" w:space="0" w:color="auto"/>
        <w:right w:val="none" w:sz="0" w:space="0" w:color="auto"/>
      </w:divBdr>
    </w:div>
    <w:div w:id="944075515">
      <w:bodyDiv w:val="1"/>
      <w:marLeft w:val="0"/>
      <w:marRight w:val="0"/>
      <w:marTop w:val="0"/>
      <w:marBottom w:val="0"/>
      <w:divBdr>
        <w:top w:val="none" w:sz="0" w:space="0" w:color="auto"/>
        <w:left w:val="none" w:sz="0" w:space="0" w:color="auto"/>
        <w:bottom w:val="none" w:sz="0" w:space="0" w:color="auto"/>
        <w:right w:val="none" w:sz="0" w:space="0" w:color="auto"/>
      </w:divBdr>
    </w:div>
    <w:div w:id="946423812">
      <w:bodyDiv w:val="1"/>
      <w:marLeft w:val="0"/>
      <w:marRight w:val="0"/>
      <w:marTop w:val="0"/>
      <w:marBottom w:val="0"/>
      <w:divBdr>
        <w:top w:val="none" w:sz="0" w:space="0" w:color="auto"/>
        <w:left w:val="none" w:sz="0" w:space="0" w:color="auto"/>
        <w:bottom w:val="none" w:sz="0" w:space="0" w:color="auto"/>
        <w:right w:val="none" w:sz="0" w:space="0" w:color="auto"/>
      </w:divBdr>
    </w:div>
    <w:div w:id="949779865">
      <w:bodyDiv w:val="1"/>
      <w:marLeft w:val="0"/>
      <w:marRight w:val="0"/>
      <w:marTop w:val="0"/>
      <w:marBottom w:val="0"/>
      <w:divBdr>
        <w:top w:val="none" w:sz="0" w:space="0" w:color="auto"/>
        <w:left w:val="none" w:sz="0" w:space="0" w:color="auto"/>
        <w:bottom w:val="none" w:sz="0" w:space="0" w:color="auto"/>
        <w:right w:val="none" w:sz="0" w:space="0" w:color="auto"/>
      </w:divBdr>
    </w:div>
    <w:div w:id="950934321">
      <w:bodyDiv w:val="1"/>
      <w:marLeft w:val="0"/>
      <w:marRight w:val="0"/>
      <w:marTop w:val="0"/>
      <w:marBottom w:val="0"/>
      <w:divBdr>
        <w:top w:val="none" w:sz="0" w:space="0" w:color="auto"/>
        <w:left w:val="none" w:sz="0" w:space="0" w:color="auto"/>
        <w:bottom w:val="none" w:sz="0" w:space="0" w:color="auto"/>
        <w:right w:val="none" w:sz="0" w:space="0" w:color="auto"/>
      </w:divBdr>
    </w:div>
    <w:div w:id="959343651">
      <w:bodyDiv w:val="1"/>
      <w:marLeft w:val="0"/>
      <w:marRight w:val="0"/>
      <w:marTop w:val="0"/>
      <w:marBottom w:val="0"/>
      <w:divBdr>
        <w:top w:val="none" w:sz="0" w:space="0" w:color="auto"/>
        <w:left w:val="none" w:sz="0" w:space="0" w:color="auto"/>
        <w:bottom w:val="none" w:sz="0" w:space="0" w:color="auto"/>
        <w:right w:val="none" w:sz="0" w:space="0" w:color="auto"/>
      </w:divBdr>
    </w:div>
    <w:div w:id="971206624">
      <w:bodyDiv w:val="1"/>
      <w:marLeft w:val="0"/>
      <w:marRight w:val="0"/>
      <w:marTop w:val="0"/>
      <w:marBottom w:val="0"/>
      <w:divBdr>
        <w:top w:val="none" w:sz="0" w:space="0" w:color="auto"/>
        <w:left w:val="none" w:sz="0" w:space="0" w:color="auto"/>
        <w:bottom w:val="none" w:sz="0" w:space="0" w:color="auto"/>
        <w:right w:val="none" w:sz="0" w:space="0" w:color="auto"/>
      </w:divBdr>
    </w:div>
    <w:div w:id="993029797">
      <w:bodyDiv w:val="1"/>
      <w:marLeft w:val="0"/>
      <w:marRight w:val="0"/>
      <w:marTop w:val="0"/>
      <w:marBottom w:val="0"/>
      <w:divBdr>
        <w:top w:val="none" w:sz="0" w:space="0" w:color="auto"/>
        <w:left w:val="none" w:sz="0" w:space="0" w:color="auto"/>
        <w:bottom w:val="none" w:sz="0" w:space="0" w:color="auto"/>
        <w:right w:val="none" w:sz="0" w:space="0" w:color="auto"/>
      </w:divBdr>
    </w:div>
    <w:div w:id="1005747056">
      <w:bodyDiv w:val="1"/>
      <w:marLeft w:val="0"/>
      <w:marRight w:val="0"/>
      <w:marTop w:val="0"/>
      <w:marBottom w:val="0"/>
      <w:divBdr>
        <w:top w:val="none" w:sz="0" w:space="0" w:color="auto"/>
        <w:left w:val="none" w:sz="0" w:space="0" w:color="auto"/>
        <w:bottom w:val="none" w:sz="0" w:space="0" w:color="auto"/>
        <w:right w:val="none" w:sz="0" w:space="0" w:color="auto"/>
      </w:divBdr>
    </w:div>
    <w:div w:id="1010371012">
      <w:bodyDiv w:val="1"/>
      <w:marLeft w:val="0"/>
      <w:marRight w:val="0"/>
      <w:marTop w:val="0"/>
      <w:marBottom w:val="0"/>
      <w:divBdr>
        <w:top w:val="none" w:sz="0" w:space="0" w:color="auto"/>
        <w:left w:val="none" w:sz="0" w:space="0" w:color="auto"/>
        <w:bottom w:val="none" w:sz="0" w:space="0" w:color="auto"/>
        <w:right w:val="none" w:sz="0" w:space="0" w:color="auto"/>
      </w:divBdr>
    </w:div>
    <w:div w:id="1018317578">
      <w:bodyDiv w:val="1"/>
      <w:marLeft w:val="0"/>
      <w:marRight w:val="0"/>
      <w:marTop w:val="0"/>
      <w:marBottom w:val="0"/>
      <w:divBdr>
        <w:top w:val="none" w:sz="0" w:space="0" w:color="auto"/>
        <w:left w:val="none" w:sz="0" w:space="0" w:color="auto"/>
        <w:bottom w:val="none" w:sz="0" w:space="0" w:color="auto"/>
        <w:right w:val="none" w:sz="0" w:space="0" w:color="auto"/>
      </w:divBdr>
    </w:div>
    <w:div w:id="1038696914">
      <w:bodyDiv w:val="1"/>
      <w:marLeft w:val="0"/>
      <w:marRight w:val="0"/>
      <w:marTop w:val="0"/>
      <w:marBottom w:val="0"/>
      <w:divBdr>
        <w:top w:val="none" w:sz="0" w:space="0" w:color="auto"/>
        <w:left w:val="none" w:sz="0" w:space="0" w:color="auto"/>
        <w:bottom w:val="none" w:sz="0" w:space="0" w:color="auto"/>
        <w:right w:val="none" w:sz="0" w:space="0" w:color="auto"/>
      </w:divBdr>
    </w:div>
    <w:div w:id="1044869738">
      <w:bodyDiv w:val="1"/>
      <w:marLeft w:val="0"/>
      <w:marRight w:val="0"/>
      <w:marTop w:val="0"/>
      <w:marBottom w:val="0"/>
      <w:divBdr>
        <w:top w:val="none" w:sz="0" w:space="0" w:color="auto"/>
        <w:left w:val="none" w:sz="0" w:space="0" w:color="auto"/>
        <w:bottom w:val="none" w:sz="0" w:space="0" w:color="auto"/>
        <w:right w:val="none" w:sz="0" w:space="0" w:color="auto"/>
      </w:divBdr>
    </w:div>
    <w:div w:id="1051542085">
      <w:bodyDiv w:val="1"/>
      <w:marLeft w:val="0"/>
      <w:marRight w:val="0"/>
      <w:marTop w:val="0"/>
      <w:marBottom w:val="0"/>
      <w:divBdr>
        <w:top w:val="none" w:sz="0" w:space="0" w:color="auto"/>
        <w:left w:val="none" w:sz="0" w:space="0" w:color="auto"/>
        <w:bottom w:val="none" w:sz="0" w:space="0" w:color="auto"/>
        <w:right w:val="none" w:sz="0" w:space="0" w:color="auto"/>
      </w:divBdr>
    </w:div>
    <w:div w:id="1054040509">
      <w:bodyDiv w:val="1"/>
      <w:marLeft w:val="0"/>
      <w:marRight w:val="0"/>
      <w:marTop w:val="0"/>
      <w:marBottom w:val="0"/>
      <w:divBdr>
        <w:top w:val="none" w:sz="0" w:space="0" w:color="auto"/>
        <w:left w:val="none" w:sz="0" w:space="0" w:color="auto"/>
        <w:bottom w:val="none" w:sz="0" w:space="0" w:color="auto"/>
        <w:right w:val="none" w:sz="0" w:space="0" w:color="auto"/>
      </w:divBdr>
    </w:div>
    <w:div w:id="1055395585">
      <w:bodyDiv w:val="1"/>
      <w:marLeft w:val="0"/>
      <w:marRight w:val="0"/>
      <w:marTop w:val="0"/>
      <w:marBottom w:val="0"/>
      <w:divBdr>
        <w:top w:val="none" w:sz="0" w:space="0" w:color="auto"/>
        <w:left w:val="none" w:sz="0" w:space="0" w:color="auto"/>
        <w:bottom w:val="none" w:sz="0" w:space="0" w:color="auto"/>
        <w:right w:val="none" w:sz="0" w:space="0" w:color="auto"/>
      </w:divBdr>
    </w:div>
    <w:div w:id="1063287564">
      <w:bodyDiv w:val="1"/>
      <w:marLeft w:val="0"/>
      <w:marRight w:val="0"/>
      <w:marTop w:val="0"/>
      <w:marBottom w:val="0"/>
      <w:divBdr>
        <w:top w:val="none" w:sz="0" w:space="0" w:color="auto"/>
        <w:left w:val="none" w:sz="0" w:space="0" w:color="auto"/>
        <w:bottom w:val="none" w:sz="0" w:space="0" w:color="auto"/>
        <w:right w:val="none" w:sz="0" w:space="0" w:color="auto"/>
      </w:divBdr>
    </w:div>
    <w:div w:id="1068458932">
      <w:bodyDiv w:val="1"/>
      <w:marLeft w:val="0"/>
      <w:marRight w:val="0"/>
      <w:marTop w:val="0"/>
      <w:marBottom w:val="0"/>
      <w:divBdr>
        <w:top w:val="none" w:sz="0" w:space="0" w:color="auto"/>
        <w:left w:val="none" w:sz="0" w:space="0" w:color="auto"/>
        <w:bottom w:val="none" w:sz="0" w:space="0" w:color="auto"/>
        <w:right w:val="none" w:sz="0" w:space="0" w:color="auto"/>
      </w:divBdr>
    </w:div>
    <w:div w:id="1074009393">
      <w:bodyDiv w:val="1"/>
      <w:marLeft w:val="0"/>
      <w:marRight w:val="0"/>
      <w:marTop w:val="0"/>
      <w:marBottom w:val="0"/>
      <w:divBdr>
        <w:top w:val="none" w:sz="0" w:space="0" w:color="auto"/>
        <w:left w:val="none" w:sz="0" w:space="0" w:color="auto"/>
        <w:bottom w:val="none" w:sz="0" w:space="0" w:color="auto"/>
        <w:right w:val="none" w:sz="0" w:space="0" w:color="auto"/>
      </w:divBdr>
    </w:div>
    <w:div w:id="1077288757">
      <w:bodyDiv w:val="1"/>
      <w:marLeft w:val="0"/>
      <w:marRight w:val="0"/>
      <w:marTop w:val="0"/>
      <w:marBottom w:val="0"/>
      <w:divBdr>
        <w:top w:val="none" w:sz="0" w:space="0" w:color="auto"/>
        <w:left w:val="none" w:sz="0" w:space="0" w:color="auto"/>
        <w:bottom w:val="none" w:sz="0" w:space="0" w:color="auto"/>
        <w:right w:val="none" w:sz="0" w:space="0" w:color="auto"/>
      </w:divBdr>
    </w:div>
    <w:div w:id="1093278058">
      <w:bodyDiv w:val="1"/>
      <w:marLeft w:val="0"/>
      <w:marRight w:val="0"/>
      <w:marTop w:val="0"/>
      <w:marBottom w:val="0"/>
      <w:divBdr>
        <w:top w:val="none" w:sz="0" w:space="0" w:color="auto"/>
        <w:left w:val="none" w:sz="0" w:space="0" w:color="auto"/>
        <w:bottom w:val="none" w:sz="0" w:space="0" w:color="auto"/>
        <w:right w:val="none" w:sz="0" w:space="0" w:color="auto"/>
      </w:divBdr>
    </w:div>
    <w:div w:id="1095904235">
      <w:bodyDiv w:val="1"/>
      <w:marLeft w:val="0"/>
      <w:marRight w:val="0"/>
      <w:marTop w:val="0"/>
      <w:marBottom w:val="0"/>
      <w:divBdr>
        <w:top w:val="none" w:sz="0" w:space="0" w:color="auto"/>
        <w:left w:val="none" w:sz="0" w:space="0" w:color="auto"/>
        <w:bottom w:val="none" w:sz="0" w:space="0" w:color="auto"/>
        <w:right w:val="none" w:sz="0" w:space="0" w:color="auto"/>
      </w:divBdr>
    </w:div>
    <w:div w:id="1096707977">
      <w:bodyDiv w:val="1"/>
      <w:marLeft w:val="0"/>
      <w:marRight w:val="0"/>
      <w:marTop w:val="0"/>
      <w:marBottom w:val="0"/>
      <w:divBdr>
        <w:top w:val="none" w:sz="0" w:space="0" w:color="auto"/>
        <w:left w:val="none" w:sz="0" w:space="0" w:color="auto"/>
        <w:bottom w:val="none" w:sz="0" w:space="0" w:color="auto"/>
        <w:right w:val="none" w:sz="0" w:space="0" w:color="auto"/>
      </w:divBdr>
    </w:div>
    <w:div w:id="1098915035">
      <w:bodyDiv w:val="1"/>
      <w:marLeft w:val="0"/>
      <w:marRight w:val="0"/>
      <w:marTop w:val="0"/>
      <w:marBottom w:val="0"/>
      <w:divBdr>
        <w:top w:val="none" w:sz="0" w:space="0" w:color="auto"/>
        <w:left w:val="none" w:sz="0" w:space="0" w:color="auto"/>
        <w:bottom w:val="none" w:sz="0" w:space="0" w:color="auto"/>
        <w:right w:val="none" w:sz="0" w:space="0" w:color="auto"/>
      </w:divBdr>
    </w:div>
    <w:div w:id="1101610019">
      <w:bodyDiv w:val="1"/>
      <w:marLeft w:val="0"/>
      <w:marRight w:val="0"/>
      <w:marTop w:val="0"/>
      <w:marBottom w:val="0"/>
      <w:divBdr>
        <w:top w:val="none" w:sz="0" w:space="0" w:color="auto"/>
        <w:left w:val="none" w:sz="0" w:space="0" w:color="auto"/>
        <w:bottom w:val="none" w:sz="0" w:space="0" w:color="auto"/>
        <w:right w:val="none" w:sz="0" w:space="0" w:color="auto"/>
      </w:divBdr>
    </w:div>
    <w:div w:id="1103693586">
      <w:bodyDiv w:val="1"/>
      <w:marLeft w:val="0"/>
      <w:marRight w:val="0"/>
      <w:marTop w:val="0"/>
      <w:marBottom w:val="0"/>
      <w:divBdr>
        <w:top w:val="none" w:sz="0" w:space="0" w:color="auto"/>
        <w:left w:val="none" w:sz="0" w:space="0" w:color="auto"/>
        <w:bottom w:val="none" w:sz="0" w:space="0" w:color="auto"/>
        <w:right w:val="none" w:sz="0" w:space="0" w:color="auto"/>
      </w:divBdr>
    </w:div>
    <w:div w:id="1105417751">
      <w:bodyDiv w:val="1"/>
      <w:marLeft w:val="0"/>
      <w:marRight w:val="0"/>
      <w:marTop w:val="0"/>
      <w:marBottom w:val="0"/>
      <w:divBdr>
        <w:top w:val="none" w:sz="0" w:space="0" w:color="auto"/>
        <w:left w:val="none" w:sz="0" w:space="0" w:color="auto"/>
        <w:bottom w:val="none" w:sz="0" w:space="0" w:color="auto"/>
        <w:right w:val="none" w:sz="0" w:space="0" w:color="auto"/>
      </w:divBdr>
    </w:div>
    <w:div w:id="1107388255">
      <w:bodyDiv w:val="1"/>
      <w:marLeft w:val="0"/>
      <w:marRight w:val="0"/>
      <w:marTop w:val="0"/>
      <w:marBottom w:val="0"/>
      <w:divBdr>
        <w:top w:val="none" w:sz="0" w:space="0" w:color="auto"/>
        <w:left w:val="none" w:sz="0" w:space="0" w:color="auto"/>
        <w:bottom w:val="none" w:sz="0" w:space="0" w:color="auto"/>
        <w:right w:val="none" w:sz="0" w:space="0" w:color="auto"/>
      </w:divBdr>
    </w:div>
    <w:div w:id="1111703792">
      <w:bodyDiv w:val="1"/>
      <w:marLeft w:val="0"/>
      <w:marRight w:val="0"/>
      <w:marTop w:val="0"/>
      <w:marBottom w:val="0"/>
      <w:divBdr>
        <w:top w:val="none" w:sz="0" w:space="0" w:color="auto"/>
        <w:left w:val="none" w:sz="0" w:space="0" w:color="auto"/>
        <w:bottom w:val="none" w:sz="0" w:space="0" w:color="auto"/>
        <w:right w:val="none" w:sz="0" w:space="0" w:color="auto"/>
      </w:divBdr>
    </w:div>
    <w:div w:id="1119688094">
      <w:bodyDiv w:val="1"/>
      <w:marLeft w:val="0"/>
      <w:marRight w:val="0"/>
      <w:marTop w:val="0"/>
      <w:marBottom w:val="0"/>
      <w:divBdr>
        <w:top w:val="none" w:sz="0" w:space="0" w:color="auto"/>
        <w:left w:val="none" w:sz="0" w:space="0" w:color="auto"/>
        <w:bottom w:val="none" w:sz="0" w:space="0" w:color="auto"/>
        <w:right w:val="none" w:sz="0" w:space="0" w:color="auto"/>
      </w:divBdr>
    </w:div>
    <w:div w:id="1120077725">
      <w:bodyDiv w:val="1"/>
      <w:marLeft w:val="0"/>
      <w:marRight w:val="0"/>
      <w:marTop w:val="0"/>
      <w:marBottom w:val="0"/>
      <w:divBdr>
        <w:top w:val="none" w:sz="0" w:space="0" w:color="auto"/>
        <w:left w:val="none" w:sz="0" w:space="0" w:color="auto"/>
        <w:bottom w:val="none" w:sz="0" w:space="0" w:color="auto"/>
        <w:right w:val="none" w:sz="0" w:space="0" w:color="auto"/>
      </w:divBdr>
    </w:div>
    <w:div w:id="1122266882">
      <w:bodyDiv w:val="1"/>
      <w:marLeft w:val="0"/>
      <w:marRight w:val="0"/>
      <w:marTop w:val="0"/>
      <w:marBottom w:val="0"/>
      <w:divBdr>
        <w:top w:val="none" w:sz="0" w:space="0" w:color="auto"/>
        <w:left w:val="none" w:sz="0" w:space="0" w:color="auto"/>
        <w:bottom w:val="none" w:sz="0" w:space="0" w:color="auto"/>
        <w:right w:val="none" w:sz="0" w:space="0" w:color="auto"/>
      </w:divBdr>
    </w:div>
    <w:div w:id="1124233512">
      <w:bodyDiv w:val="1"/>
      <w:marLeft w:val="0"/>
      <w:marRight w:val="0"/>
      <w:marTop w:val="0"/>
      <w:marBottom w:val="0"/>
      <w:divBdr>
        <w:top w:val="none" w:sz="0" w:space="0" w:color="auto"/>
        <w:left w:val="none" w:sz="0" w:space="0" w:color="auto"/>
        <w:bottom w:val="none" w:sz="0" w:space="0" w:color="auto"/>
        <w:right w:val="none" w:sz="0" w:space="0" w:color="auto"/>
      </w:divBdr>
    </w:div>
    <w:div w:id="1134175417">
      <w:bodyDiv w:val="1"/>
      <w:marLeft w:val="0"/>
      <w:marRight w:val="0"/>
      <w:marTop w:val="0"/>
      <w:marBottom w:val="0"/>
      <w:divBdr>
        <w:top w:val="none" w:sz="0" w:space="0" w:color="auto"/>
        <w:left w:val="none" w:sz="0" w:space="0" w:color="auto"/>
        <w:bottom w:val="none" w:sz="0" w:space="0" w:color="auto"/>
        <w:right w:val="none" w:sz="0" w:space="0" w:color="auto"/>
      </w:divBdr>
    </w:div>
    <w:div w:id="1139374900">
      <w:bodyDiv w:val="1"/>
      <w:marLeft w:val="0"/>
      <w:marRight w:val="0"/>
      <w:marTop w:val="0"/>
      <w:marBottom w:val="0"/>
      <w:divBdr>
        <w:top w:val="none" w:sz="0" w:space="0" w:color="auto"/>
        <w:left w:val="none" w:sz="0" w:space="0" w:color="auto"/>
        <w:bottom w:val="none" w:sz="0" w:space="0" w:color="auto"/>
        <w:right w:val="none" w:sz="0" w:space="0" w:color="auto"/>
      </w:divBdr>
    </w:div>
    <w:div w:id="1147162867">
      <w:bodyDiv w:val="1"/>
      <w:marLeft w:val="0"/>
      <w:marRight w:val="0"/>
      <w:marTop w:val="0"/>
      <w:marBottom w:val="0"/>
      <w:divBdr>
        <w:top w:val="none" w:sz="0" w:space="0" w:color="auto"/>
        <w:left w:val="none" w:sz="0" w:space="0" w:color="auto"/>
        <w:bottom w:val="none" w:sz="0" w:space="0" w:color="auto"/>
        <w:right w:val="none" w:sz="0" w:space="0" w:color="auto"/>
      </w:divBdr>
    </w:div>
    <w:div w:id="1147864664">
      <w:bodyDiv w:val="1"/>
      <w:marLeft w:val="0"/>
      <w:marRight w:val="0"/>
      <w:marTop w:val="0"/>
      <w:marBottom w:val="0"/>
      <w:divBdr>
        <w:top w:val="none" w:sz="0" w:space="0" w:color="auto"/>
        <w:left w:val="none" w:sz="0" w:space="0" w:color="auto"/>
        <w:bottom w:val="none" w:sz="0" w:space="0" w:color="auto"/>
        <w:right w:val="none" w:sz="0" w:space="0" w:color="auto"/>
      </w:divBdr>
    </w:div>
    <w:div w:id="1153522868">
      <w:bodyDiv w:val="1"/>
      <w:marLeft w:val="0"/>
      <w:marRight w:val="0"/>
      <w:marTop w:val="0"/>
      <w:marBottom w:val="0"/>
      <w:divBdr>
        <w:top w:val="none" w:sz="0" w:space="0" w:color="auto"/>
        <w:left w:val="none" w:sz="0" w:space="0" w:color="auto"/>
        <w:bottom w:val="none" w:sz="0" w:space="0" w:color="auto"/>
        <w:right w:val="none" w:sz="0" w:space="0" w:color="auto"/>
      </w:divBdr>
    </w:div>
    <w:div w:id="1157769764">
      <w:bodyDiv w:val="1"/>
      <w:marLeft w:val="0"/>
      <w:marRight w:val="0"/>
      <w:marTop w:val="0"/>
      <w:marBottom w:val="0"/>
      <w:divBdr>
        <w:top w:val="none" w:sz="0" w:space="0" w:color="auto"/>
        <w:left w:val="none" w:sz="0" w:space="0" w:color="auto"/>
        <w:bottom w:val="none" w:sz="0" w:space="0" w:color="auto"/>
        <w:right w:val="none" w:sz="0" w:space="0" w:color="auto"/>
      </w:divBdr>
    </w:div>
    <w:div w:id="1160079592">
      <w:bodyDiv w:val="1"/>
      <w:marLeft w:val="0"/>
      <w:marRight w:val="0"/>
      <w:marTop w:val="0"/>
      <w:marBottom w:val="0"/>
      <w:divBdr>
        <w:top w:val="none" w:sz="0" w:space="0" w:color="auto"/>
        <w:left w:val="none" w:sz="0" w:space="0" w:color="auto"/>
        <w:bottom w:val="none" w:sz="0" w:space="0" w:color="auto"/>
        <w:right w:val="none" w:sz="0" w:space="0" w:color="auto"/>
      </w:divBdr>
    </w:div>
    <w:div w:id="1164393881">
      <w:bodyDiv w:val="1"/>
      <w:marLeft w:val="0"/>
      <w:marRight w:val="0"/>
      <w:marTop w:val="0"/>
      <w:marBottom w:val="0"/>
      <w:divBdr>
        <w:top w:val="none" w:sz="0" w:space="0" w:color="auto"/>
        <w:left w:val="none" w:sz="0" w:space="0" w:color="auto"/>
        <w:bottom w:val="none" w:sz="0" w:space="0" w:color="auto"/>
        <w:right w:val="none" w:sz="0" w:space="0" w:color="auto"/>
      </w:divBdr>
    </w:div>
    <w:div w:id="1177575988">
      <w:bodyDiv w:val="1"/>
      <w:marLeft w:val="0"/>
      <w:marRight w:val="0"/>
      <w:marTop w:val="0"/>
      <w:marBottom w:val="0"/>
      <w:divBdr>
        <w:top w:val="none" w:sz="0" w:space="0" w:color="auto"/>
        <w:left w:val="none" w:sz="0" w:space="0" w:color="auto"/>
        <w:bottom w:val="none" w:sz="0" w:space="0" w:color="auto"/>
        <w:right w:val="none" w:sz="0" w:space="0" w:color="auto"/>
      </w:divBdr>
    </w:div>
    <w:div w:id="1186335356">
      <w:bodyDiv w:val="1"/>
      <w:marLeft w:val="0"/>
      <w:marRight w:val="0"/>
      <w:marTop w:val="0"/>
      <w:marBottom w:val="0"/>
      <w:divBdr>
        <w:top w:val="none" w:sz="0" w:space="0" w:color="auto"/>
        <w:left w:val="none" w:sz="0" w:space="0" w:color="auto"/>
        <w:bottom w:val="none" w:sz="0" w:space="0" w:color="auto"/>
        <w:right w:val="none" w:sz="0" w:space="0" w:color="auto"/>
      </w:divBdr>
    </w:div>
    <w:div w:id="1193373369">
      <w:bodyDiv w:val="1"/>
      <w:marLeft w:val="0"/>
      <w:marRight w:val="0"/>
      <w:marTop w:val="0"/>
      <w:marBottom w:val="0"/>
      <w:divBdr>
        <w:top w:val="none" w:sz="0" w:space="0" w:color="auto"/>
        <w:left w:val="none" w:sz="0" w:space="0" w:color="auto"/>
        <w:bottom w:val="none" w:sz="0" w:space="0" w:color="auto"/>
        <w:right w:val="none" w:sz="0" w:space="0" w:color="auto"/>
      </w:divBdr>
    </w:div>
    <w:div w:id="1196699092">
      <w:bodyDiv w:val="1"/>
      <w:marLeft w:val="0"/>
      <w:marRight w:val="0"/>
      <w:marTop w:val="0"/>
      <w:marBottom w:val="0"/>
      <w:divBdr>
        <w:top w:val="none" w:sz="0" w:space="0" w:color="auto"/>
        <w:left w:val="none" w:sz="0" w:space="0" w:color="auto"/>
        <w:bottom w:val="none" w:sz="0" w:space="0" w:color="auto"/>
        <w:right w:val="none" w:sz="0" w:space="0" w:color="auto"/>
      </w:divBdr>
    </w:div>
    <w:div w:id="1213928484">
      <w:bodyDiv w:val="1"/>
      <w:marLeft w:val="0"/>
      <w:marRight w:val="0"/>
      <w:marTop w:val="0"/>
      <w:marBottom w:val="0"/>
      <w:divBdr>
        <w:top w:val="none" w:sz="0" w:space="0" w:color="auto"/>
        <w:left w:val="none" w:sz="0" w:space="0" w:color="auto"/>
        <w:bottom w:val="none" w:sz="0" w:space="0" w:color="auto"/>
        <w:right w:val="none" w:sz="0" w:space="0" w:color="auto"/>
      </w:divBdr>
    </w:div>
    <w:div w:id="1214463492">
      <w:bodyDiv w:val="1"/>
      <w:marLeft w:val="0"/>
      <w:marRight w:val="0"/>
      <w:marTop w:val="0"/>
      <w:marBottom w:val="0"/>
      <w:divBdr>
        <w:top w:val="none" w:sz="0" w:space="0" w:color="auto"/>
        <w:left w:val="none" w:sz="0" w:space="0" w:color="auto"/>
        <w:bottom w:val="none" w:sz="0" w:space="0" w:color="auto"/>
        <w:right w:val="none" w:sz="0" w:space="0" w:color="auto"/>
      </w:divBdr>
    </w:div>
    <w:div w:id="1220433968">
      <w:bodyDiv w:val="1"/>
      <w:marLeft w:val="0"/>
      <w:marRight w:val="0"/>
      <w:marTop w:val="0"/>
      <w:marBottom w:val="0"/>
      <w:divBdr>
        <w:top w:val="none" w:sz="0" w:space="0" w:color="auto"/>
        <w:left w:val="none" w:sz="0" w:space="0" w:color="auto"/>
        <w:bottom w:val="none" w:sz="0" w:space="0" w:color="auto"/>
        <w:right w:val="none" w:sz="0" w:space="0" w:color="auto"/>
      </w:divBdr>
    </w:div>
    <w:div w:id="1239680548">
      <w:bodyDiv w:val="1"/>
      <w:marLeft w:val="0"/>
      <w:marRight w:val="0"/>
      <w:marTop w:val="0"/>
      <w:marBottom w:val="0"/>
      <w:divBdr>
        <w:top w:val="none" w:sz="0" w:space="0" w:color="auto"/>
        <w:left w:val="none" w:sz="0" w:space="0" w:color="auto"/>
        <w:bottom w:val="none" w:sz="0" w:space="0" w:color="auto"/>
        <w:right w:val="none" w:sz="0" w:space="0" w:color="auto"/>
      </w:divBdr>
    </w:div>
    <w:div w:id="1240483833">
      <w:bodyDiv w:val="1"/>
      <w:marLeft w:val="0"/>
      <w:marRight w:val="0"/>
      <w:marTop w:val="0"/>
      <w:marBottom w:val="0"/>
      <w:divBdr>
        <w:top w:val="none" w:sz="0" w:space="0" w:color="auto"/>
        <w:left w:val="none" w:sz="0" w:space="0" w:color="auto"/>
        <w:bottom w:val="none" w:sz="0" w:space="0" w:color="auto"/>
        <w:right w:val="none" w:sz="0" w:space="0" w:color="auto"/>
      </w:divBdr>
    </w:div>
    <w:div w:id="1242564169">
      <w:bodyDiv w:val="1"/>
      <w:marLeft w:val="0"/>
      <w:marRight w:val="0"/>
      <w:marTop w:val="0"/>
      <w:marBottom w:val="0"/>
      <w:divBdr>
        <w:top w:val="none" w:sz="0" w:space="0" w:color="auto"/>
        <w:left w:val="none" w:sz="0" w:space="0" w:color="auto"/>
        <w:bottom w:val="none" w:sz="0" w:space="0" w:color="auto"/>
        <w:right w:val="none" w:sz="0" w:space="0" w:color="auto"/>
      </w:divBdr>
    </w:div>
    <w:div w:id="1248881760">
      <w:bodyDiv w:val="1"/>
      <w:marLeft w:val="0"/>
      <w:marRight w:val="0"/>
      <w:marTop w:val="0"/>
      <w:marBottom w:val="0"/>
      <w:divBdr>
        <w:top w:val="none" w:sz="0" w:space="0" w:color="auto"/>
        <w:left w:val="none" w:sz="0" w:space="0" w:color="auto"/>
        <w:bottom w:val="none" w:sz="0" w:space="0" w:color="auto"/>
        <w:right w:val="none" w:sz="0" w:space="0" w:color="auto"/>
      </w:divBdr>
    </w:div>
    <w:div w:id="1253006514">
      <w:bodyDiv w:val="1"/>
      <w:marLeft w:val="0"/>
      <w:marRight w:val="0"/>
      <w:marTop w:val="0"/>
      <w:marBottom w:val="0"/>
      <w:divBdr>
        <w:top w:val="none" w:sz="0" w:space="0" w:color="auto"/>
        <w:left w:val="none" w:sz="0" w:space="0" w:color="auto"/>
        <w:bottom w:val="none" w:sz="0" w:space="0" w:color="auto"/>
        <w:right w:val="none" w:sz="0" w:space="0" w:color="auto"/>
      </w:divBdr>
    </w:div>
    <w:div w:id="1259219805">
      <w:bodyDiv w:val="1"/>
      <w:marLeft w:val="0"/>
      <w:marRight w:val="0"/>
      <w:marTop w:val="0"/>
      <w:marBottom w:val="0"/>
      <w:divBdr>
        <w:top w:val="none" w:sz="0" w:space="0" w:color="auto"/>
        <w:left w:val="none" w:sz="0" w:space="0" w:color="auto"/>
        <w:bottom w:val="none" w:sz="0" w:space="0" w:color="auto"/>
        <w:right w:val="none" w:sz="0" w:space="0" w:color="auto"/>
      </w:divBdr>
    </w:div>
    <w:div w:id="1261378960">
      <w:bodyDiv w:val="1"/>
      <w:marLeft w:val="0"/>
      <w:marRight w:val="0"/>
      <w:marTop w:val="0"/>
      <w:marBottom w:val="0"/>
      <w:divBdr>
        <w:top w:val="none" w:sz="0" w:space="0" w:color="auto"/>
        <w:left w:val="none" w:sz="0" w:space="0" w:color="auto"/>
        <w:bottom w:val="none" w:sz="0" w:space="0" w:color="auto"/>
        <w:right w:val="none" w:sz="0" w:space="0" w:color="auto"/>
      </w:divBdr>
    </w:div>
    <w:div w:id="1272516048">
      <w:bodyDiv w:val="1"/>
      <w:marLeft w:val="0"/>
      <w:marRight w:val="0"/>
      <w:marTop w:val="0"/>
      <w:marBottom w:val="0"/>
      <w:divBdr>
        <w:top w:val="none" w:sz="0" w:space="0" w:color="auto"/>
        <w:left w:val="none" w:sz="0" w:space="0" w:color="auto"/>
        <w:bottom w:val="none" w:sz="0" w:space="0" w:color="auto"/>
        <w:right w:val="none" w:sz="0" w:space="0" w:color="auto"/>
      </w:divBdr>
    </w:div>
    <w:div w:id="1277253616">
      <w:bodyDiv w:val="1"/>
      <w:marLeft w:val="0"/>
      <w:marRight w:val="0"/>
      <w:marTop w:val="0"/>
      <w:marBottom w:val="0"/>
      <w:divBdr>
        <w:top w:val="none" w:sz="0" w:space="0" w:color="auto"/>
        <w:left w:val="none" w:sz="0" w:space="0" w:color="auto"/>
        <w:bottom w:val="none" w:sz="0" w:space="0" w:color="auto"/>
        <w:right w:val="none" w:sz="0" w:space="0" w:color="auto"/>
      </w:divBdr>
    </w:div>
    <w:div w:id="1280070411">
      <w:bodyDiv w:val="1"/>
      <w:marLeft w:val="0"/>
      <w:marRight w:val="0"/>
      <w:marTop w:val="0"/>
      <w:marBottom w:val="0"/>
      <w:divBdr>
        <w:top w:val="none" w:sz="0" w:space="0" w:color="auto"/>
        <w:left w:val="none" w:sz="0" w:space="0" w:color="auto"/>
        <w:bottom w:val="none" w:sz="0" w:space="0" w:color="auto"/>
        <w:right w:val="none" w:sz="0" w:space="0" w:color="auto"/>
      </w:divBdr>
    </w:div>
    <w:div w:id="1281255311">
      <w:bodyDiv w:val="1"/>
      <w:marLeft w:val="0"/>
      <w:marRight w:val="0"/>
      <w:marTop w:val="0"/>
      <w:marBottom w:val="0"/>
      <w:divBdr>
        <w:top w:val="none" w:sz="0" w:space="0" w:color="auto"/>
        <w:left w:val="none" w:sz="0" w:space="0" w:color="auto"/>
        <w:bottom w:val="none" w:sz="0" w:space="0" w:color="auto"/>
        <w:right w:val="none" w:sz="0" w:space="0" w:color="auto"/>
      </w:divBdr>
    </w:div>
    <w:div w:id="1295138823">
      <w:bodyDiv w:val="1"/>
      <w:marLeft w:val="0"/>
      <w:marRight w:val="0"/>
      <w:marTop w:val="0"/>
      <w:marBottom w:val="0"/>
      <w:divBdr>
        <w:top w:val="none" w:sz="0" w:space="0" w:color="auto"/>
        <w:left w:val="none" w:sz="0" w:space="0" w:color="auto"/>
        <w:bottom w:val="none" w:sz="0" w:space="0" w:color="auto"/>
        <w:right w:val="none" w:sz="0" w:space="0" w:color="auto"/>
      </w:divBdr>
    </w:div>
    <w:div w:id="1302727870">
      <w:bodyDiv w:val="1"/>
      <w:marLeft w:val="0"/>
      <w:marRight w:val="0"/>
      <w:marTop w:val="0"/>
      <w:marBottom w:val="0"/>
      <w:divBdr>
        <w:top w:val="none" w:sz="0" w:space="0" w:color="auto"/>
        <w:left w:val="none" w:sz="0" w:space="0" w:color="auto"/>
        <w:bottom w:val="none" w:sz="0" w:space="0" w:color="auto"/>
        <w:right w:val="none" w:sz="0" w:space="0" w:color="auto"/>
      </w:divBdr>
    </w:div>
    <w:div w:id="1320773177">
      <w:bodyDiv w:val="1"/>
      <w:marLeft w:val="0"/>
      <w:marRight w:val="0"/>
      <w:marTop w:val="0"/>
      <w:marBottom w:val="0"/>
      <w:divBdr>
        <w:top w:val="none" w:sz="0" w:space="0" w:color="auto"/>
        <w:left w:val="none" w:sz="0" w:space="0" w:color="auto"/>
        <w:bottom w:val="none" w:sz="0" w:space="0" w:color="auto"/>
        <w:right w:val="none" w:sz="0" w:space="0" w:color="auto"/>
      </w:divBdr>
    </w:div>
    <w:div w:id="1321539823">
      <w:bodyDiv w:val="1"/>
      <w:marLeft w:val="0"/>
      <w:marRight w:val="0"/>
      <w:marTop w:val="0"/>
      <w:marBottom w:val="0"/>
      <w:divBdr>
        <w:top w:val="none" w:sz="0" w:space="0" w:color="auto"/>
        <w:left w:val="none" w:sz="0" w:space="0" w:color="auto"/>
        <w:bottom w:val="none" w:sz="0" w:space="0" w:color="auto"/>
        <w:right w:val="none" w:sz="0" w:space="0" w:color="auto"/>
      </w:divBdr>
    </w:div>
    <w:div w:id="1326515084">
      <w:bodyDiv w:val="1"/>
      <w:marLeft w:val="0"/>
      <w:marRight w:val="0"/>
      <w:marTop w:val="0"/>
      <w:marBottom w:val="0"/>
      <w:divBdr>
        <w:top w:val="none" w:sz="0" w:space="0" w:color="auto"/>
        <w:left w:val="none" w:sz="0" w:space="0" w:color="auto"/>
        <w:bottom w:val="none" w:sz="0" w:space="0" w:color="auto"/>
        <w:right w:val="none" w:sz="0" w:space="0" w:color="auto"/>
      </w:divBdr>
    </w:div>
    <w:div w:id="1338342778">
      <w:bodyDiv w:val="1"/>
      <w:marLeft w:val="0"/>
      <w:marRight w:val="0"/>
      <w:marTop w:val="0"/>
      <w:marBottom w:val="0"/>
      <w:divBdr>
        <w:top w:val="none" w:sz="0" w:space="0" w:color="auto"/>
        <w:left w:val="none" w:sz="0" w:space="0" w:color="auto"/>
        <w:bottom w:val="none" w:sz="0" w:space="0" w:color="auto"/>
        <w:right w:val="none" w:sz="0" w:space="0" w:color="auto"/>
      </w:divBdr>
    </w:div>
    <w:div w:id="1345085495">
      <w:bodyDiv w:val="1"/>
      <w:marLeft w:val="0"/>
      <w:marRight w:val="0"/>
      <w:marTop w:val="0"/>
      <w:marBottom w:val="0"/>
      <w:divBdr>
        <w:top w:val="none" w:sz="0" w:space="0" w:color="auto"/>
        <w:left w:val="none" w:sz="0" w:space="0" w:color="auto"/>
        <w:bottom w:val="none" w:sz="0" w:space="0" w:color="auto"/>
        <w:right w:val="none" w:sz="0" w:space="0" w:color="auto"/>
      </w:divBdr>
    </w:div>
    <w:div w:id="1351222083">
      <w:bodyDiv w:val="1"/>
      <w:marLeft w:val="0"/>
      <w:marRight w:val="0"/>
      <w:marTop w:val="0"/>
      <w:marBottom w:val="0"/>
      <w:divBdr>
        <w:top w:val="none" w:sz="0" w:space="0" w:color="auto"/>
        <w:left w:val="none" w:sz="0" w:space="0" w:color="auto"/>
        <w:bottom w:val="none" w:sz="0" w:space="0" w:color="auto"/>
        <w:right w:val="none" w:sz="0" w:space="0" w:color="auto"/>
      </w:divBdr>
    </w:div>
    <w:div w:id="1359623291">
      <w:bodyDiv w:val="1"/>
      <w:marLeft w:val="0"/>
      <w:marRight w:val="0"/>
      <w:marTop w:val="0"/>
      <w:marBottom w:val="0"/>
      <w:divBdr>
        <w:top w:val="none" w:sz="0" w:space="0" w:color="auto"/>
        <w:left w:val="none" w:sz="0" w:space="0" w:color="auto"/>
        <w:bottom w:val="none" w:sz="0" w:space="0" w:color="auto"/>
        <w:right w:val="none" w:sz="0" w:space="0" w:color="auto"/>
      </w:divBdr>
    </w:div>
    <w:div w:id="1363095425">
      <w:bodyDiv w:val="1"/>
      <w:marLeft w:val="0"/>
      <w:marRight w:val="0"/>
      <w:marTop w:val="0"/>
      <w:marBottom w:val="0"/>
      <w:divBdr>
        <w:top w:val="none" w:sz="0" w:space="0" w:color="auto"/>
        <w:left w:val="none" w:sz="0" w:space="0" w:color="auto"/>
        <w:bottom w:val="none" w:sz="0" w:space="0" w:color="auto"/>
        <w:right w:val="none" w:sz="0" w:space="0" w:color="auto"/>
      </w:divBdr>
    </w:div>
    <w:div w:id="1364285849">
      <w:bodyDiv w:val="1"/>
      <w:marLeft w:val="0"/>
      <w:marRight w:val="0"/>
      <w:marTop w:val="0"/>
      <w:marBottom w:val="0"/>
      <w:divBdr>
        <w:top w:val="none" w:sz="0" w:space="0" w:color="auto"/>
        <w:left w:val="none" w:sz="0" w:space="0" w:color="auto"/>
        <w:bottom w:val="none" w:sz="0" w:space="0" w:color="auto"/>
        <w:right w:val="none" w:sz="0" w:space="0" w:color="auto"/>
      </w:divBdr>
    </w:div>
    <w:div w:id="1369602619">
      <w:bodyDiv w:val="1"/>
      <w:marLeft w:val="0"/>
      <w:marRight w:val="0"/>
      <w:marTop w:val="0"/>
      <w:marBottom w:val="0"/>
      <w:divBdr>
        <w:top w:val="none" w:sz="0" w:space="0" w:color="auto"/>
        <w:left w:val="none" w:sz="0" w:space="0" w:color="auto"/>
        <w:bottom w:val="none" w:sz="0" w:space="0" w:color="auto"/>
        <w:right w:val="none" w:sz="0" w:space="0" w:color="auto"/>
      </w:divBdr>
    </w:div>
    <w:div w:id="1371614437">
      <w:bodyDiv w:val="1"/>
      <w:marLeft w:val="0"/>
      <w:marRight w:val="0"/>
      <w:marTop w:val="0"/>
      <w:marBottom w:val="0"/>
      <w:divBdr>
        <w:top w:val="none" w:sz="0" w:space="0" w:color="auto"/>
        <w:left w:val="none" w:sz="0" w:space="0" w:color="auto"/>
        <w:bottom w:val="none" w:sz="0" w:space="0" w:color="auto"/>
        <w:right w:val="none" w:sz="0" w:space="0" w:color="auto"/>
      </w:divBdr>
    </w:div>
    <w:div w:id="1375930283">
      <w:bodyDiv w:val="1"/>
      <w:marLeft w:val="0"/>
      <w:marRight w:val="0"/>
      <w:marTop w:val="0"/>
      <w:marBottom w:val="0"/>
      <w:divBdr>
        <w:top w:val="none" w:sz="0" w:space="0" w:color="auto"/>
        <w:left w:val="none" w:sz="0" w:space="0" w:color="auto"/>
        <w:bottom w:val="none" w:sz="0" w:space="0" w:color="auto"/>
        <w:right w:val="none" w:sz="0" w:space="0" w:color="auto"/>
      </w:divBdr>
    </w:div>
    <w:div w:id="1381443803">
      <w:bodyDiv w:val="1"/>
      <w:marLeft w:val="0"/>
      <w:marRight w:val="0"/>
      <w:marTop w:val="0"/>
      <w:marBottom w:val="0"/>
      <w:divBdr>
        <w:top w:val="none" w:sz="0" w:space="0" w:color="auto"/>
        <w:left w:val="none" w:sz="0" w:space="0" w:color="auto"/>
        <w:bottom w:val="none" w:sz="0" w:space="0" w:color="auto"/>
        <w:right w:val="none" w:sz="0" w:space="0" w:color="auto"/>
      </w:divBdr>
    </w:div>
    <w:div w:id="1384984749">
      <w:bodyDiv w:val="1"/>
      <w:marLeft w:val="0"/>
      <w:marRight w:val="0"/>
      <w:marTop w:val="0"/>
      <w:marBottom w:val="0"/>
      <w:divBdr>
        <w:top w:val="none" w:sz="0" w:space="0" w:color="auto"/>
        <w:left w:val="none" w:sz="0" w:space="0" w:color="auto"/>
        <w:bottom w:val="none" w:sz="0" w:space="0" w:color="auto"/>
        <w:right w:val="none" w:sz="0" w:space="0" w:color="auto"/>
      </w:divBdr>
    </w:div>
    <w:div w:id="1415399079">
      <w:bodyDiv w:val="1"/>
      <w:marLeft w:val="0"/>
      <w:marRight w:val="0"/>
      <w:marTop w:val="0"/>
      <w:marBottom w:val="0"/>
      <w:divBdr>
        <w:top w:val="none" w:sz="0" w:space="0" w:color="auto"/>
        <w:left w:val="none" w:sz="0" w:space="0" w:color="auto"/>
        <w:bottom w:val="none" w:sz="0" w:space="0" w:color="auto"/>
        <w:right w:val="none" w:sz="0" w:space="0" w:color="auto"/>
      </w:divBdr>
    </w:div>
    <w:div w:id="1425229658">
      <w:bodyDiv w:val="1"/>
      <w:marLeft w:val="0"/>
      <w:marRight w:val="0"/>
      <w:marTop w:val="0"/>
      <w:marBottom w:val="0"/>
      <w:divBdr>
        <w:top w:val="none" w:sz="0" w:space="0" w:color="auto"/>
        <w:left w:val="none" w:sz="0" w:space="0" w:color="auto"/>
        <w:bottom w:val="none" w:sz="0" w:space="0" w:color="auto"/>
        <w:right w:val="none" w:sz="0" w:space="0" w:color="auto"/>
      </w:divBdr>
    </w:div>
    <w:div w:id="1425492688">
      <w:bodyDiv w:val="1"/>
      <w:marLeft w:val="0"/>
      <w:marRight w:val="0"/>
      <w:marTop w:val="0"/>
      <w:marBottom w:val="0"/>
      <w:divBdr>
        <w:top w:val="none" w:sz="0" w:space="0" w:color="auto"/>
        <w:left w:val="none" w:sz="0" w:space="0" w:color="auto"/>
        <w:bottom w:val="none" w:sz="0" w:space="0" w:color="auto"/>
        <w:right w:val="none" w:sz="0" w:space="0" w:color="auto"/>
      </w:divBdr>
    </w:div>
    <w:div w:id="1427534171">
      <w:bodyDiv w:val="1"/>
      <w:marLeft w:val="0"/>
      <w:marRight w:val="0"/>
      <w:marTop w:val="0"/>
      <w:marBottom w:val="0"/>
      <w:divBdr>
        <w:top w:val="none" w:sz="0" w:space="0" w:color="auto"/>
        <w:left w:val="none" w:sz="0" w:space="0" w:color="auto"/>
        <w:bottom w:val="none" w:sz="0" w:space="0" w:color="auto"/>
        <w:right w:val="none" w:sz="0" w:space="0" w:color="auto"/>
      </w:divBdr>
    </w:div>
    <w:div w:id="1428648284">
      <w:bodyDiv w:val="1"/>
      <w:marLeft w:val="0"/>
      <w:marRight w:val="0"/>
      <w:marTop w:val="0"/>
      <w:marBottom w:val="0"/>
      <w:divBdr>
        <w:top w:val="none" w:sz="0" w:space="0" w:color="auto"/>
        <w:left w:val="none" w:sz="0" w:space="0" w:color="auto"/>
        <w:bottom w:val="none" w:sz="0" w:space="0" w:color="auto"/>
        <w:right w:val="none" w:sz="0" w:space="0" w:color="auto"/>
      </w:divBdr>
    </w:div>
    <w:div w:id="1450392826">
      <w:bodyDiv w:val="1"/>
      <w:marLeft w:val="0"/>
      <w:marRight w:val="0"/>
      <w:marTop w:val="0"/>
      <w:marBottom w:val="0"/>
      <w:divBdr>
        <w:top w:val="none" w:sz="0" w:space="0" w:color="auto"/>
        <w:left w:val="none" w:sz="0" w:space="0" w:color="auto"/>
        <w:bottom w:val="none" w:sz="0" w:space="0" w:color="auto"/>
        <w:right w:val="none" w:sz="0" w:space="0" w:color="auto"/>
      </w:divBdr>
    </w:div>
    <w:div w:id="1456947688">
      <w:bodyDiv w:val="1"/>
      <w:marLeft w:val="0"/>
      <w:marRight w:val="0"/>
      <w:marTop w:val="0"/>
      <w:marBottom w:val="0"/>
      <w:divBdr>
        <w:top w:val="none" w:sz="0" w:space="0" w:color="auto"/>
        <w:left w:val="none" w:sz="0" w:space="0" w:color="auto"/>
        <w:bottom w:val="none" w:sz="0" w:space="0" w:color="auto"/>
        <w:right w:val="none" w:sz="0" w:space="0" w:color="auto"/>
      </w:divBdr>
    </w:div>
    <w:div w:id="1462310504">
      <w:bodyDiv w:val="1"/>
      <w:marLeft w:val="0"/>
      <w:marRight w:val="0"/>
      <w:marTop w:val="0"/>
      <w:marBottom w:val="0"/>
      <w:divBdr>
        <w:top w:val="none" w:sz="0" w:space="0" w:color="auto"/>
        <w:left w:val="none" w:sz="0" w:space="0" w:color="auto"/>
        <w:bottom w:val="none" w:sz="0" w:space="0" w:color="auto"/>
        <w:right w:val="none" w:sz="0" w:space="0" w:color="auto"/>
      </w:divBdr>
    </w:div>
    <w:div w:id="1469519509">
      <w:bodyDiv w:val="1"/>
      <w:marLeft w:val="0"/>
      <w:marRight w:val="0"/>
      <w:marTop w:val="0"/>
      <w:marBottom w:val="0"/>
      <w:divBdr>
        <w:top w:val="none" w:sz="0" w:space="0" w:color="auto"/>
        <w:left w:val="none" w:sz="0" w:space="0" w:color="auto"/>
        <w:bottom w:val="none" w:sz="0" w:space="0" w:color="auto"/>
        <w:right w:val="none" w:sz="0" w:space="0" w:color="auto"/>
      </w:divBdr>
    </w:div>
    <w:div w:id="1475833425">
      <w:bodyDiv w:val="1"/>
      <w:marLeft w:val="0"/>
      <w:marRight w:val="0"/>
      <w:marTop w:val="0"/>
      <w:marBottom w:val="0"/>
      <w:divBdr>
        <w:top w:val="none" w:sz="0" w:space="0" w:color="auto"/>
        <w:left w:val="none" w:sz="0" w:space="0" w:color="auto"/>
        <w:bottom w:val="none" w:sz="0" w:space="0" w:color="auto"/>
        <w:right w:val="none" w:sz="0" w:space="0" w:color="auto"/>
      </w:divBdr>
    </w:div>
    <w:div w:id="1492015220">
      <w:bodyDiv w:val="1"/>
      <w:marLeft w:val="0"/>
      <w:marRight w:val="0"/>
      <w:marTop w:val="0"/>
      <w:marBottom w:val="0"/>
      <w:divBdr>
        <w:top w:val="none" w:sz="0" w:space="0" w:color="auto"/>
        <w:left w:val="none" w:sz="0" w:space="0" w:color="auto"/>
        <w:bottom w:val="none" w:sz="0" w:space="0" w:color="auto"/>
        <w:right w:val="none" w:sz="0" w:space="0" w:color="auto"/>
      </w:divBdr>
    </w:div>
    <w:div w:id="1494180604">
      <w:bodyDiv w:val="1"/>
      <w:marLeft w:val="0"/>
      <w:marRight w:val="0"/>
      <w:marTop w:val="0"/>
      <w:marBottom w:val="0"/>
      <w:divBdr>
        <w:top w:val="none" w:sz="0" w:space="0" w:color="auto"/>
        <w:left w:val="none" w:sz="0" w:space="0" w:color="auto"/>
        <w:bottom w:val="none" w:sz="0" w:space="0" w:color="auto"/>
        <w:right w:val="none" w:sz="0" w:space="0" w:color="auto"/>
      </w:divBdr>
    </w:div>
    <w:div w:id="1497263222">
      <w:bodyDiv w:val="1"/>
      <w:marLeft w:val="0"/>
      <w:marRight w:val="0"/>
      <w:marTop w:val="0"/>
      <w:marBottom w:val="0"/>
      <w:divBdr>
        <w:top w:val="none" w:sz="0" w:space="0" w:color="auto"/>
        <w:left w:val="none" w:sz="0" w:space="0" w:color="auto"/>
        <w:bottom w:val="none" w:sz="0" w:space="0" w:color="auto"/>
        <w:right w:val="none" w:sz="0" w:space="0" w:color="auto"/>
      </w:divBdr>
    </w:div>
    <w:div w:id="1503859229">
      <w:bodyDiv w:val="1"/>
      <w:marLeft w:val="0"/>
      <w:marRight w:val="0"/>
      <w:marTop w:val="0"/>
      <w:marBottom w:val="0"/>
      <w:divBdr>
        <w:top w:val="none" w:sz="0" w:space="0" w:color="auto"/>
        <w:left w:val="none" w:sz="0" w:space="0" w:color="auto"/>
        <w:bottom w:val="none" w:sz="0" w:space="0" w:color="auto"/>
        <w:right w:val="none" w:sz="0" w:space="0" w:color="auto"/>
      </w:divBdr>
    </w:div>
    <w:div w:id="1505363535">
      <w:bodyDiv w:val="1"/>
      <w:marLeft w:val="0"/>
      <w:marRight w:val="0"/>
      <w:marTop w:val="0"/>
      <w:marBottom w:val="0"/>
      <w:divBdr>
        <w:top w:val="none" w:sz="0" w:space="0" w:color="auto"/>
        <w:left w:val="none" w:sz="0" w:space="0" w:color="auto"/>
        <w:bottom w:val="none" w:sz="0" w:space="0" w:color="auto"/>
        <w:right w:val="none" w:sz="0" w:space="0" w:color="auto"/>
      </w:divBdr>
    </w:div>
    <w:div w:id="1510561483">
      <w:bodyDiv w:val="1"/>
      <w:marLeft w:val="0"/>
      <w:marRight w:val="0"/>
      <w:marTop w:val="0"/>
      <w:marBottom w:val="0"/>
      <w:divBdr>
        <w:top w:val="none" w:sz="0" w:space="0" w:color="auto"/>
        <w:left w:val="none" w:sz="0" w:space="0" w:color="auto"/>
        <w:bottom w:val="none" w:sz="0" w:space="0" w:color="auto"/>
        <w:right w:val="none" w:sz="0" w:space="0" w:color="auto"/>
      </w:divBdr>
    </w:div>
    <w:div w:id="1517840093">
      <w:bodyDiv w:val="1"/>
      <w:marLeft w:val="0"/>
      <w:marRight w:val="0"/>
      <w:marTop w:val="0"/>
      <w:marBottom w:val="0"/>
      <w:divBdr>
        <w:top w:val="none" w:sz="0" w:space="0" w:color="auto"/>
        <w:left w:val="none" w:sz="0" w:space="0" w:color="auto"/>
        <w:bottom w:val="none" w:sz="0" w:space="0" w:color="auto"/>
        <w:right w:val="none" w:sz="0" w:space="0" w:color="auto"/>
      </w:divBdr>
    </w:div>
    <w:div w:id="1520662528">
      <w:bodyDiv w:val="1"/>
      <w:marLeft w:val="0"/>
      <w:marRight w:val="0"/>
      <w:marTop w:val="0"/>
      <w:marBottom w:val="0"/>
      <w:divBdr>
        <w:top w:val="none" w:sz="0" w:space="0" w:color="auto"/>
        <w:left w:val="none" w:sz="0" w:space="0" w:color="auto"/>
        <w:bottom w:val="none" w:sz="0" w:space="0" w:color="auto"/>
        <w:right w:val="none" w:sz="0" w:space="0" w:color="auto"/>
      </w:divBdr>
    </w:div>
    <w:div w:id="1523474750">
      <w:bodyDiv w:val="1"/>
      <w:marLeft w:val="0"/>
      <w:marRight w:val="0"/>
      <w:marTop w:val="0"/>
      <w:marBottom w:val="0"/>
      <w:divBdr>
        <w:top w:val="none" w:sz="0" w:space="0" w:color="auto"/>
        <w:left w:val="none" w:sz="0" w:space="0" w:color="auto"/>
        <w:bottom w:val="none" w:sz="0" w:space="0" w:color="auto"/>
        <w:right w:val="none" w:sz="0" w:space="0" w:color="auto"/>
      </w:divBdr>
    </w:div>
    <w:div w:id="1532063376">
      <w:bodyDiv w:val="1"/>
      <w:marLeft w:val="0"/>
      <w:marRight w:val="0"/>
      <w:marTop w:val="0"/>
      <w:marBottom w:val="0"/>
      <w:divBdr>
        <w:top w:val="none" w:sz="0" w:space="0" w:color="auto"/>
        <w:left w:val="none" w:sz="0" w:space="0" w:color="auto"/>
        <w:bottom w:val="none" w:sz="0" w:space="0" w:color="auto"/>
        <w:right w:val="none" w:sz="0" w:space="0" w:color="auto"/>
      </w:divBdr>
    </w:div>
    <w:div w:id="1534466493">
      <w:bodyDiv w:val="1"/>
      <w:marLeft w:val="0"/>
      <w:marRight w:val="0"/>
      <w:marTop w:val="0"/>
      <w:marBottom w:val="0"/>
      <w:divBdr>
        <w:top w:val="none" w:sz="0" w:space="0" w:color="auto"/>
        <w:left w:val="none" w:sz="0" w:space="0" w:color="auto"/>
        <w:bottom w:val="none" w:sz="0" w:space="0" w:color="auto"/>
        <w:right w:val="none" w:sz="0" w:space="0" w:color="auto"/>
      </w:divBdr>
    </w:div>
    <w:div w:id="1536039412">
      <w:bodyDiv w:val="1"/>
      <w:marLeft w:val="0"/>
      <w:marRight w:val="0"/>
      <w:marTop w:val="0"/>
      <w:marBottom w:val="0"/>
      <w:divBdr>
        <w:top w:val="none" w:sz="0" w:space="0" w:color="auto"/>
        <w:left w:val="none" w:sz="0" w:space="0" w:color="auto"/>
        <w:bottom w:val="none" w:sz="0" w:space="0" w:color="auto"/>
        <w:right w:val="none" w:sz="0" w:space="0" w:color="auto"/>
      </w:divBdr>
    </w:div>
    <w:div w:id="1536968413">
      <w:bodyDiv w:val="1"/>
      <w:marLeft w:val="0"/>
      <w:marRight w:val="0"/>
      <w:marTop w:val="0"/>
      <w:marBottom w:val="0"/>
      <w:divBdr>
        <w:top w:val="none" w:sz="0" w:space="0" w:color="auto"/>
        <w:left w:val="none" w:sz="0" w:space="0" w:color="auto"/>
        <w:bottom w:val="none" w:sz="0" w:space="0" w:color="auto"/>
        <w:right w:val="none" w:sz="0" w:space="0" w:color="auto"/>
      </w:divBdr>
    </w:div>
    <w:div w:id="1542669044">
      <w:bodyDiv w:val="1"/>
      <w:marLeft w:val="0"/>
      <w:marRight w:val="0"/>
      <w:marTop w:val="0"/>
      <w:marBottom w:val="0"/>
      <w:divBdr>
        <w:top w:val="none" w:sz="0" w:space="0" w:color="auto"/>
        <w:left w:val="none" w:sz="0" w:space="0" w:color="auto"/>
        <w:bottom w:val="none" w:sz="0" w:space="0" w:color="auto"/>
        <w:right w:val="none" w:sz="0" w:space="0" w:color="auto"/>
      </w:divBdr>
    </w:div>
    <w:div w:id="1543857924">
      <w:bodyDiv w:val="1"/>
      <w:marLeft w:val="0"/>
      <w:marRight w:val="0"/>
      <w:marTop w:val="0"/>
      <w:marBottom w:val="0"/>
      <w:divBdr>
        <w:top w:val="none" w:sz="0" w:space="0" w:color="auto"/>
        <w:left w:val="none" w:sz="0" w:space="0" w:color="auto"/>
        <w:bottom w:val="none" w:sz="0" w:space="0" w:color="auto"/>
        <w:right w:val="none" w:sz="0" w:space="0" w:color="auto"/>
      </w:divBdr>
    </w:div>
    <w:div w:id="1564176806">
      <w:bodyDiv w:val="1"/>
      <w:marLeft w:val="0"/>
      <w:marRight w:val="0"/>
      <w:marTop w:val="0"/>
      <w:marBottom w:val="0"/>
      <w:divBdr>
        <w:top w:val="none" w:sz="0" w:space="0" w:color="auto"/>
        <w:left w:val="none" w:sz="0" w:space="0" w:color="auto"/>
        <w:bottom w:val="none" w:sz="0" w:space="0" w:color="auto"/>
        <w:right w:val="none" w:sz="0" w:space="0" w:color="auto"/>
      </w:divBdr>
    </w:div>
    <w:div w:id="1570193494">
      <w:bodyDiv w:val="1"/>
      <w:marLeft w:val="0"/>
      <w:marRight w:val="0"/>
      <w:marTop w:val="0"/>
      <w:marBottom w:val="0"/>
      <w:divBdr>
        <w:top w:val="none" w:sz="0" w:space="0" w:color="auto"/>
        <w:left w:val="none" w:sz="0" w:space="0" w:color="auto"/>
        <w:bottom w:val="none" w:sz="0" w:space="0" w:color="auto"/>
        <w:right w:val="none" w:sz="0" w:space="0" w:color="auto"/>
      </w:divBdr>
    </w:div>
    <w:div w:id="1581132031">
      <w:bodyDiv w:val="1"/>
      <w:marLeft w:val="0"/>
      <w:marRight w:val="0"/>
      <w:marTop w:val="0"/>
      <w:marBottom w:val="0"/>
      <w:divBdr>
        <w:top w:val="none" w:sz="0" w:space="0" w:color="auto"/>
        <w:left w:val="none" w:sz="0" w:space="0" w:color="auto"/>
        <w:bottom w:val="none" w:sz="0" w:space="0" w:color="auto"/>
        <w:right w:val="none" w:sz="0" w:space="0" w:color="auto"/>
      </w:divBdr>
    </w:div>
    <w:div w:id="1607232969">
      <w:bodyDiv w:val="1"/>
      <w:marLeft w:val="0"/>
      <w:marRight w:val="0"/>
      <w:marTop w:val="0"/>
      <w:marBottom w:val="0"/>
      <w:divBdr>
        <w:top w:val="none" w:sz="0" w:space="0" w:color="auto"/>
        <w:left w:val="none" w:sz="0" w:space="0" w:color="auto"/>
        <w:bottom w:val="none" w:sz="0" w:space="0" w:color="auto"/>
        <w:right w:val="none" w:sz="0" w:space="0" w:color="auto"/>
      </w:divBdr>
    </w:div>
    <w:div w:id="1610429918">
      <w:bodyDiv w:val="1"/>
      <w:marLeft w:val="0"/>
      <w:marRight w:val="0"/>
      <w:marTop w:val="0"/>
      <w:marBottom w:val="0"/>
      <w:divBdr>
        <w:top w:val="none" w:sz="0" w:space="0" w:color="auto"/>
        <w:left w:val="none" w:sz="0" w:space="0" w:color="auto"/>
        <w:bottom w:val="none" w:sz="0" w:space="0" w:color="auto"/>
        <w:right w:val="none" w:sz="0" w:space="0" w:color="auto"/>
      </w:divBdr>
    </w:div>
    <w:div w:id="1616131825">
      <w:bodyDiv w:val="1"/>
      <w:marLeft w:val="0"/>
      <w:marRight w:val="0"/>
      <w:marTop w:val="0"/>
      <w:marBottom w:val="0"/>
      <w:divBdr>
        <w:top w:val="none" w:sz="0" w:space="0" w:color="auto"/>
        <w:left w:val="none" w:sz="0" w:space="0" w:color="auto"/>
        <w:bottom w:val="none" w:sz="0" w:space="0" w:color="auto"/>
        <w:right w:val="none" w:sz="0" w:space="0" w:color="auto"/>
      </w:divBdr>
    </w:div>
    <w:div w:id="1631785156">
      <w:bodyDiv w:val="1"/>
      <w:marLeft w:val="0"/>
      <w:marRight w:val="0"/>
      <w:marTop w:val="0"/>
      <w:marBottom w:val="0"/>
      <w:divBdr>
        <w:top w:val="none" w:sz="0" w:space="0" w:color="auto"/>
        <w:left w:val="none" w:sz="0" w:space="0" w:color="auto"/>
        <w:bottom w:val="none" w:sz="0" w:space="0" w:color="auto"/>
        <w:right w:val="none" w:sz="0" w:space="0" w:color="auto"/>
      </w:divBdr>
    </w:div>
    <w:div w:id="1634754664">
      <w:bodyDiv w:val="1"/>
      <w:marLeft w:val="0"/>
      <w:marRight w:val="0"/>
      <w:marTop w:val="0"/>
      <w:marBottom w:val="0"/>
      <w:divBdr>
        <w:top w:val="none" w:sz="0" w:space="0" w:color="auto"/>
        <w:left w:val="none" w:sz="0" w:space="0" w:color="auto"/>
        <w:bottom w:val="none" w:sz="0" w:space="0" w:color="auto"/>
        <w:right w:val="none" w:sz="0" w:space="0" w:color="auto"/>
      </w:divBdr>
    </w:div>
    <w:div w:id="1643079715">
      <w:bodyDiv w:val="1"/>
      <w:marLeft w:val="0"/>
      <w:marRight w:val="0"/>
      <w:marTop w:val="0"/>
      <w:marBottom w:val="0"/>
      <w:divBdr>
        <w:top w:val="none" w:sz="0" w:space="0" w:color="auto"/>
        <w:left w:val="none" w:sz="0" w:space="0" w:color="auto"/>
        <w:bottom w:val="none" w:sz="0" w:space="0" w:color="auto"/>
        <w:right w:val="none" w:sz="0" w:space="0" w:color="auto"/>
      </w:divBdr>
    </w:div>
    <w:div w:id="1644772794">
      <w:bodyDiv w:val="1"/>
      <w:marLeft w:val="0"/>
      <w:marRight w:val="0"/>
      <w:marTop w:val="0"/>
      <w:marBottom w:val="0"/>
      <w:divBdr>
        <w:top w:val="none" w:sz="0" w:space="0" w:color="auto"/>
        <w:left w:val="none" w:sz="0" w:space="0" w:color="auto"/>
        <w:bottom w:val="none" w:sz="0" w:space="0" w:color="auto"/>
        <w:right w:val="none" w:sz="0" w:space="0" w:color="auto"/>
      </w:divBdr>
    </w:div>
    <w:div w:id="1658655532">
      <w:bodyDiv w:val="1"/>
      <w:marLeft w:val="0"/>
      <w:marRight w:val="0"/>
      <w:marTop w:val="0"/>
      <w:marBottom w:val="0"/>
      <w:divBdr>
        <w:top w:val="none" w:sz="0" w:space="0" w:color="auto"/>
        <w:left w:val="none" w:sz="0" w:space="0" w:color="auto"/>
        <w:bottom w:val="none" w:sz="0" w:space="0" w:color="auto"/>
        <w:right w:val="none" w:sz="0" w:space="0" w:color="auto"/>
      </w:divBdr>
    </w:div>
    <w:div w:id="1664163444">
      <w:bodyDiv w:val="1"/>
      <w:marLeft w:val="0"/>
      <w:marRight w:val="0"/>
      <w:marTop w:val="0"/>
      <w:marBottom w:val="0"/>
      <w:divBdr>
        <w:top w:val="none" w:sz="0" w:space="0" w:color="auto"/>
        <w:left w:val="none" w:sz="0" w:space="0" w:color="auto"/>
        <w:bottom w:val="none" w:sz="0" w:space="0" w:color="auto"/>
        <w:right w:val="none" w:sz="0" w:space="0" w:color="auto"/>
      </w:divBdr>
    </w:div>
    <w:div w:id="1664355801">
      <w:bodyDiv w:val="1"/>
      <w:marLeft w:val="0"/>
      <w:marRight w:val="0"/>
      <w:marTop w:val="0"/>
      <w:marBottom w:val="0"/>
      <w:divBdr>
        <w:top w:val="none" w:sz="0" w:space="0" w:color="auto"/>
        <w:left w:val="none" w:sz="0" w:space="0" w:color="auto"/>
        <w:bottom w:val="none" w:sz="0" w:space="0" w:color="auto"/>
        <w:right w:val="none" w:sz="0" w:space="0" w:color="auto"/>
      </w:divBdr>
    </w:div>
    <w:div w:id="1669093778">
      <w:bodyDiv w:val="1"/>
      <w:marLeft w:val="0"/>
      <w:marRight w:val="0"/>
      <w:marTop w:val="0"/>
      <w:marBottom w:val="0"/>
      <w:divBdr>
        <w:top w:val="none" w:sz="0" w:space="0" w:color="auto"/>
        <w:left w:val="none" w:sz="0" w:space="0" w:color="auto"/>
        <w:bottom w:val="none" w:sz="0" w:space="0" w:color="auto"/>
        <w:right w:val="none" w:sz="0" w:space="0" w:color="auto"/>
      </w:divBdr>
    </w:div>
    <w:div w:id="1682507478">
      <w:bodyDiv w:val="1"/>
      <w:marLeft w:val="0"/>
      <w:marRight w:val="0"/>
      <w:marTop w:val="0"/>
      <w:marBottom w:val="0"/>
      <w:divBdr>
        <w:top w:val="none" w:sz="0" w:space="0" w:color="auto"/>
        <w:left w:val="none" w:sz="0" w:space="0" w:color="auto"/>
        <w:bottom w:val="none" w:sz="0" w:space="0" w:color="auto"/>
        <w:right w:val="none" w:sz="0" w:space="0" w:color="auto"/>
      </w:divBdr>
    </w:div>
    <w:div w:id="1685937705">
      <w:bodyDiv w:val="1"/>
      <w:marLeft w:val="0"/>
      <w:marRight w:val="0"/>
      <w:marTop w:val="0"/>
      <w:marBottom w:val="0"/>
      <w:divBdr>
        <w:top w:val="none" w:sz="0" w:space="0" w:color="auto"/>
        <w:left w:val="none" w:sz="0" w:space="0" w:color="auto"/>
        <w:bottom w:val="none" w:sz="0" w:space="0" w:color="auto"/>
        <w:right w:val="none" w:sz="0" w:space="0" w:color="auto"/>
      </w:divBdr>
    </w:div>
    <w:div w:id="1694113103">
      <w:bodyDiv w:val="1"/>
      <w:marLeft w:val="0"/>
      <w:marRight w:val="0"/>
      <w:marTop w:val="0"/>
      <w:marBottom w:val="0"/>
      <w:divBdr>
        <w:top w:val="none" w:sz="0" w:space="0" w:color="auto"/>
        <w:left w:val="none" w:sz="0" w:space="0" w:color="auto"/>
        <w:bottom w:val="none" w:sz="0" w:space="0" w:color="auto"/>
        <w:right w:val="none" w:sz="0" w:space="0" w:color="auto"/>
      </w:divBdr>
    </w:div>
    <w:div w:id="1701857652">
      <w:bodyDiv w:val="1"/>
      <w:marLeft w:val="0"/>
      <w:marRight w:val="0"/>
      <w:marTop w:val="0"/>
      <w:marBottom w:val="0"/>
      <w:divBdr>
        <w:top w:val="none" w:sz="0" w:space="0" w:color="auto"/>
        <w:left w:val="none" w:sz="0" w:space="0" w:color="auto"/>
        <w:bottom w:val="none" w:sz="0" w:space="0" w:color="auto"/>
        <w:right w:val="none" w:sz="0" w:space="0" w:color="auto"/>
      </w:divBdr>
    </w:div>
    <w:div w:id="1705979608">
      <w:bodyDiv w:val="1"/>
      <w:marLeft w:val="0"/>
      <w:marRight w:val="0"/>
      <w:marTop w:val="0"/>
      <w:marBottom w:val="0"/>
      <w:divBdr>
        <w:top w:val="none" w:sz="0" w:space="0" w:color="auto"/>
        <w:left w:val="none" w:sz="0" w:space="0" w:color="auto"/>
        <w:bottom w:val="none" w:sz="0" w:space="0" w:color="auto"/>
        <w:right w:val="none" w:sz="0" w:space="0" w:color="auto"/>
      </w:divBdr>
    </w:div>
    <w:div w:id="1711148295">
      <w:bodyDiv w:val="1"/>
      <w:marLeft w:val="0"/>
      <w:marRight w:val="0"/>
      <w:marTop w:val="0"/>
      <w:marBottom w:val="0"/>
      <w:divBdr>
        <w:top w:val="none" w:sz="0" w:space="0" w:color="auto"/>
        <w:left w:val="none" w:sz="0" w:space="0" w:color="auto"/>
        <w:bottom w:val="none" w:sz="0" w:space="0" w:color="auto"/>
        <w:right w:val="none" w:sz="0" w:space="0" w:color="auto"/>
      </w:divBdr>
    </w:div>
    <w:div w:id="1717774791">
      <w:bodyDiv w:val="1"/>
      <w:marLeft w:val="0"/>
      <w:marRight w:val="0"/>
      <w:marTop w:val="0"/>
      <w:marBottom w:val="0"/>
      <w:divBdr>
        <w:top w:val="none" w:sz="0" w:space="0" w:color="auto"/>
        <w:left w:val="none" w:sz="0" w:space="0" w:color="auto"/>
        <w:bottom w:val="none" w:sz="0" w:space="0" w:color="auto"/>
        <w:right w:val="none" w:sz="0" w:space="0" w:color="auto"/>
      </w:divBdr>
    </w:div>
    <w:div w:id="1723676742">
      <w:bodyDiv w:val="1"/>
      <w:marLeft w:val="0"/>
      <w:marRight w:val="0"/>
      <w:marTop w:val="0"/>
      <w:marBottom w:val="0"/>
      <w:divBdr>
        <w:top w:val="none" w:sz="0" w:space="0" w:color="auto"/>
        <w:left w:val="none" w:sz="0" w:space="0" w:color="auto"/>
        <w:bottom w:val="none" w:sz="0" w:space="0" w:color="auto"/>
        <w:right w:val="none" w:sz="0" w:space="0" w:color="auto"/>
      </w:divBdr>
    </w:div>
    <w:div w:id="1736201757">
      <w:bodyDiv w:val="1"/>
      <w:marLeft w:val="0"/>
      <w:marRight w:val="0"/>
      <w:marTop w:val="0"/>
      <w:marBottom w:val="0"/>
      <w:divBdr>
        <w:top w:val="none" w:sz="0" w:space="0" w:color="auto"/>
        <w:left w:val="none" w:sz="0" w:space="0" w:color="auto"/>
        <w:bottom w:val="none" w:sz="0" w:space="0" w:color="auto"/>
        <w:right w:val="none" w:sz="0" w:space="0" w:color="auto"/>
      </w:divBdr>
    </w:div>
    <w:div w:id="1736968622">
      <w:bodyDiv w:val="1"/>
      <w:marLeft w:val="0"/>
      <w:marRight w:val="0"/>
      <w:marTop w:val="0"/>
      <w:marBottom w:val="0"/>
      <w:divBdr>
        <w:top w:val="none" w:sz="0" w:space="0" w:color="auto"/>
        <w:left w:val="none" w:sz="0" w:space="0" w:color="auto"/>
        <w:bottom w:val="none" w:sz="0" w:space="0" w:color="auto"/>
        <w:right w:val="none" w:sz="0" w:space="0" w:color="auto"/>
      </w:divBdr>
    </w:div>
    <w:div w:id="1739858277">
      <w:bodyDiv w:val="1"/>
      <w:marLeft w:val="0"/>
      <w:marRight w:val="0"/>
      <w:marTop w:val="0"/>
      <w:marBottom w:val="0"/>
      <w:divBdr>
        <w:top w:val="none" w:sz="0" w:space="0" w:color="auto"/>
        <w:left w:val="none" w:sz="0" w:space="0" w:color="auto"/>
        <w:bottom w:val="none" w:sz="0" w:space="0" w:color="auto"/>
        <w:right w:val="none" w:sz="0" w:space="0" w:color="auto"/>
      </w:divBdr>
    </w:div>
    <w:div w:id="1741562684">
      <w:bodyDiv w:val="1"/>
      <w:marLeft w:val="0"/>
      <w:marRight w:val="0"/>
      <w:marTop w:val="0"/>
      <w:marBottom w:val="0"/>
      <w:divBdr>
        <w:top w:val="none" w:sz="0" w:space="0" w:color="auto"/>
        <w:left w:val="none" w:sz="0" w:space="0" w:color="auto"/>
        <w:bottom w:val="none" w:sz="0" w:space="0" w:color="auto"/>
        <w:right w:val="none" w:sz="0" w:space="0" w:color="auto"/>
      </w:divBdr>
    </w:div>
    <w:div w:id="1741828639">
      <w:bodyDiv w:val="1"/>
      <w:marLeft w:val="0"/>
      <w:marRight w:val="0"/>
      <w:marTop w:val="0"/>
      <w:marBottom w:val="0"/>
      <w:divBdr>
        <w:top w:val="none" w:sz="0" w:space="0" w:color="auto"/>
        <w:left w:val="none" w:sz="0" w:space="0" w:color="auto"/>
        <w:bottom w:val="none" w:sz="0" w:space="0" w:color="auto"/>
        <w:right w:val="none" w:sz="0" w:space="0" w:color="auto"/>
      </w:divBdr>
    </w:div>
    <w:div w:id="1745495962">
      <w:bodyDiv w:val="1"/>
      <w:marLeft w:val="0"/>
      <w:marRight w:val="0"/>
      <w:marTop w:val="0"/>
      <w:marBottom w:val="0"/>
      <w:divBdr>
        <w:top w:val="none" w:sz="0" w:space="0" w:color="auto"/>
        <w:left w:val="none" w:sz="0" w:space="0" w:color="auto"/>
        <w:bottom w:val="none" w:sz="0" w:space="0" w:color="auto"/>
        <w:right w:val="none" w:sz="0" w:space="0" w:color="auto"/>
      </w:divBdr>
    </w:div>
    <w:div w:id="1747413262">
      <w:bodyDiv w:val="1"/>
      <w:marLeft w:val="0"/>
      <w:marRight w:val="0"/>
      <w:marTop w:val="0"/>
      <w:marBottom w:val="0"/>
      <w:divBdr>
        <w:top w:val="none" w:sz="0" w:space="0" w:color="auto"/>
        <w:left w:val="none" w:sz="0" w:space="0" w:color="auto"/>
        <w:bottom w:val="none" w:sz="0" w:space="0" w:color="auto"/>
        <w:right w:val="none" w:sz="0" w:space="0" w:color="auto"/>
      </w:divBdr>
    </w:div>
    <w:div w:id="1756974438">
      <w:bodyDiv w:val="1"/>
      <w:marLeft w:val="0"/>
      <w:marRight w:val="0"/>
      <w:marTop w:val="0"/>
      <w:marBottom w:val="0"/>
      <w:divBdr>
        <w:top w:val="none" w:sz="0" w:space="0" w:color="auto"/>
        <w:left w:val="none" w:sz="0" w:space="0" w:color="auto"/>
        <w:bottom w:val="none" w:sz="0" w:space="0" w:color="auto"/>
        <w:right w:val="none" w:sz="0" w:space="0" w:color="auto"/>
      </w:divBdr>
    </w:div>
    <w:div w:id="1781610341">
      <w:bodyDiv w:val="1"/>
      <w:marLeft w:val="0"/>
      <w:marRight w:val="0"/>
      <w:marTop w:val="0"/>
      <w:marBottom w:val="0"/>
      <w:divBdr>
        <w:top w:val="none" w:sz="0" w:space="0" w:color="auto"/>
        <w:left w:val="none" w:sz="0" w:space="0" w:color="auto"/>
        <w:bottom w:val="none" w:sz="0" w:space="0" w:color="auto"/>
        <w:right w:val="none" w:sz="0" w:space="0" w:color="auto"/>
      </w:divBdr>
    </w:div>
    <w:div w:id="1781799557">
      <w:bodyDiv w:val="1"/>
      <w:marLeft w:val="0"/>
      <w:marRight w:val="0"/>
      <w:marTop w:val="0"/>
      <w:marBottom w:val="0"/>
      <w:divBdr>
        <w:top w:val="none" w:sz="0" w:space="0" w:color="auto"/>
        <w:left w:val="none" w:sz="0" w:space="0" w:color="auto"/>
        <w:bottom w:val="none" w:sz="0" w:space="0" w:color="auto"/>
        <w:right w:val="none" w:sz="0" w:space="0" w:color="auto"/>
      </w:divBdr>
    </w:div>
    <w:div w:id="1783917662">
      <w:bodyDiv w:val="1"/>
      <w:marLeft w:val="0"/>
      <w:marRight w:val="0"/>
      <w:marTop w:val="0"/>
      <w:marBottom w:val="0"/>
      <w:divBdr>
        <w:top w:val="none" w:sz="0" w:space="0" w:color="auto"/>
        <w:left w:val="none" w:sz="0" w:space="0" w:color="auto"/>
        <w:bottom w:val="none" w:sz="0" w:space="0" w:color="auto"/>
        <w:right w:val="none" w:sz="0" w:space="0" w:color="auto"/>
      </w:divBdr>
    </w:div>
    <w:div w:id="1791319034">
      <w:bodyDiv w:val="1"/>
      <w:marLeft w:val="0"/>
      <w:marRight w:val="0"/>
      <w:marTop w:val="0"/>
      <w:marBottom w:val="0"/>
      <w:divBdr>
        <w:top w:val="none" w:sz="0" w:space="0" w:color="auto"/>
        <w:left w:val="none" w:sz="0" w:space="0" w:color="auto"/>
        <w:bottom w:val="none" w:sz="0" w:space="0" w:color="auto"/>
        <w:right w:val="none" w:sz="0" w:space="0" w:color="auto"/>
      </w:divBdr>
    </w:div>
    <w:div w:id="1797482718">
      <w:bodyDiv w:val="1"/>
      <w:marLeft w:val="0"/>
      <w:marRight w:val="0"/>
      <w:marTop w:val="0"/>
      <w:marBottom w:val="0"/>
      <w:divBdr>
        <w:top w:val="none" w:sz="0" w:space="0" w:color="auto"/>
        <w:left w:val="none" w:sz="0" w:space="0" w:color="auto"/>
        <w:bottom w:val="none" w:sz="0" w:space="0" w:color="auto"/>
        <w:right w:val="none" w:sz="0" w:space="0" w:color="auto"/>
      </w:divBdr>
      <w:divsChild>
        <w:div w:id="685641479">
          <w:marLeft w:val="0"/>
          <w:marRight w:val="0"/>
          <w:marTop w:val="0"/>
          <w:marBottom w:val="0"/>
          <w:divBdr>
            <w:top w:val="none" w:sz="0" w:space="0" w:color="auto"/>
            <w:left w:val="none" w:sz="0" w:space="0" w:color="auto"/>
            <w:bottom w:val="none" w:sz="0" w:space="0" w:color="auto"/>
            <w:right w:val="none" w:sz="0" w:space="0" w:color="auto"/>
          </w:divBdr>
        </w:div>
        <w:div w:id="2112508353">
          <w:marLeft w:val="0"/>
          <w:marRight w:val="0"/>
          <w:marTop w:val="0"/>
          <w:marBottom w:val="0"/>
          <w:divBdr>
            <w:top w:val="none" w:sz="0" w:space="0" w:color="auto"/>
            <w:left w:val="none" w:sz="0" w:space="0" w:color="auto"/>
            <w:bottom w:val="none" w:sz="0" w:space="0" w:color="auto"/>
            <w:right w:val="none" w:sz="0" w:space="0" w:color="auto"/>
          </w:divBdr>
        </w:div>
      </w:divsChild>
    </w:div>
    <w:div w:id="1802460065">
      <w:bodyDiv w:val="1"/>
      <w:marLeft w:val="0"/>
      <w:marRight w:val="0"/>
      <w:marTop w:val="0"/>
      <w:marBottom w:val="0"/>
      <w:divBdr>
        <w:top w:val="none" w:sz="0" w:space="0" w:color="auto"/>
        <w:left w:val="none" w:sz="0" w:space="0" w:color="auto"/>
        <w:bottom w:val="none" w:sz="0" w:space="0" w:color="auto"/>
        <w:right w:val="none" w:sz="0" w:space="0" w:color="auto"/>
      </w:divBdr>
    </w:div>
    <w:div w:id="1816333400">
      <w:bodyDiv w:val="1"/>
      <w:marLeft w:val="0"/>
      <w:marRight w:val="0"/>
      <w:marTop w:val="0"/>
      <w:marBottom w:val="0"/>
      <w:divBdr>
        <w:top w:val="none" w:sz="0" w:space="0" w:color="auto"/>
        <w:left w:val="none" w:sz="0" w:space="0" w:color="auto"/>
        <w:bottom w:val="none" w:sz="0" w:space="0" w:color="auto"/>
        <w:right w:val="none" w:sz="0" w:space="0" w:color="auto"/>
      </w:divBdr>
    </w:div>
    <w:div w:id="1816943431">
      <w:bodyDiv w:val="1"/>
      <w:marLeft w:val="0"/>
      <w:marRight w:val="0"/>
      <w:marTop w:val="0"/>
      <w:marBottom w:val="0"/>
      <w:divBdr>
        <w:top w:val="none" w:sz="0" w:space="0" w:color="auto"/>
        <w:left w:val="none" w:sz="0" w:space="0" w:color="auto"/>
        <w:bottom w:val="none" w:sz="0" w:space="0" w:color="auto"/>
        <w:right w:val="none" w:sz="0" w:space="0" w:color="auto"/>
      </w:divBdr>
    </w:div>
    <w:div w:id="1843664671">
      <w:bodyDiv w:val="1"/>
      <w:marLeft w:val="0"/>
      <w:marRight w:val="0"/>
      <w:marTop w:val="0"/>
      <w:marBottom w:val="0"/>
      <w:divBdr>
        <w:top w:val="none" w:sz="0" w:space="0" w:color="auto"/>
        <w:left w:val="none" w:sz="0" w:space="0" w:color="auto"/>
        <w:bottom w:val="none" w:sz="0" w:space="0" w:color="auto"/>
        <w:right w:val="none" w:sz="0" w:space="0" w:color="auto"/>
      </w:divBdr>
    </w:div>
    <w:div w:id="1847750417">
      <w:bodyDiv w:val="1"/>
      <w:marLeft w:val="0"/>
      <w:marRight w:val="0"/>
      <w:marTop w:val="0"/>
      <w:marBottom w:val="0"/>
      <w:divBdr>
        <w:top w:val="none" w:sz="0" w:space="0" w:color="auto"/>
        <w:left w:val="none" w:sz="0" w:space="0" w:color="auto"/>
        <w:bottom w:val="none" w:sz="0" w:space="0" w:color="auto"/>
        <w:right w:val="none" w:sz="0" w:space="0" w:color="auto"/>
      </w:divBdr>
    </w:div>
    <w:div w:id="1850827137">
      <w:bodyDiv w:val="1"/>
      <w:marLeft w:val="0"/>
      <w:marRight w:val="0"/>
      <w:marTop w:val="0"/>
      <w:marBottom w:val="0"/>
      <w:divBdr>
        <w:top w:val="none" w:sz="0" w:space="0" w:color="auto"/>
        <w:left w:val="none" w:sz="0" w:space="0" w:color="auto"/>
        <w:bottom w:val="none" w:sz="0" w:space="0" w:color="auto"/>
        <w:right w:val="none" w:sz="0" w:space="0" w:color="auto"/>
      </w:divBdr>
    </w:div>
    <w:div w:id="1853958173">
      <w:bodyDiv w:val="1"/>
      <w:marLeft w:val="0"/>
      <w:marRight w:val="0"/>
      <w:marTop w:val="0"/>
      <w:marBottom w:val="0"/>
      <w:divBdr>
        <w:top w:val="none" w:sz="0" w:space="0" w:color="auto"/>
        <w:left w:val="none" w:sz="0" w:space="0" w:color="auto"/>
        <w:bottom w:val="none" w:sz="0" w:space="0" w:color="auto"/>
        <w:right w:val="none" w:sz="0" w:space="0" w:color="auto"/>
      </w:divBdr>
    </w:div>
    <w:div w:id="1858277609">
      <w:bodyDiv w:val="1"/>
      <w:marLeft w:val="0"/>
      <w:marRight w:val="0"/>
      <w:marTop w:val="0"/>
      <w:marBottom w:val="0"/>
      <w:divBdr>
        <w:top w:val="none" w:sz="0" w:space="0" w:color="auto"/>
        <w:left w:val="none" w:sz="0" w:space="0" w:color="auto"/>
        <w:bottom w:val="none" w:sz="0" w:space="0" w:color="auto"/>
        <w:right w:val="none" w:sz="0" w:space="0" w:color="auto"/>
      </w:divBdr>
    </w:div>
    <w:div w:id="1860971127">
      <w:bodyDiv w:val="1"/>
      <w:marLeft w:val="0"/>
      <w:marRight w:val="0"/>
      <w:marTop w:val="0"/>
      <w:marBottom w:val="0"/>
      <w:divBdr>
        <w:top w:val="none" w:sz="0" w:space="0" w:color="auto"/>
        <w:left w:val="none" w:sz="0" w:space="0" w:color="auto"/>
        <w:bottom w:val="none" w:sz="0" w:space="0" w:color="auto"/>
        <w:right w:val="none" w:sz="0" w:space="0" w:color="auto"/>
      </w:divBdr>
    </w:div>
    <w:div w:id="1867324854">
      <w:bodyDiv w:val="1"/>
      <w:marLeft w:val="0"/>
      <w:marRight w:val="0"/>
      <w:marTop w:val="0"/>
      <w:marBottom w:val="0"/>
      <w:divBdr>
        <w:top w:val="none" w:sz="0" w:space="0" w:color="auto"/>
        <w:left w:val="none" w:sz="0" w:space="0" w:color="auto"/>
        <w:bottom w:val="none" w:sz="0" w:space="0" w:color="auto"/>
        <w:right w:val="none" w:sz="0" w:space="0" w:color="auto"/>
      </w:divBdr>
    </w:div>
    <w:div w:id="1869948675">
      <w:bodyDiv w:val="1"/>
      <w:marLeft w:val="0"/>
      <w:marRight w:val="0"/>
      <w:marTop w:val="0"/>
      <w:marBottom w:val="0"/>
      <w:divBdr>
        <w:top w:val="none" w:sz="0" w:space="0" w:color="auto"/>
        <w:left w:val="none" w:sz="0" w:space="0" w:color="auto"/>
        <w:bottom w:val="none" w:sz="0" w:space="0" w:color="auto"/>
        <w:right w:val="none" w:sz="0" w:space="0" w:color="auto"/>
      </w:divBdr>
    </w:div>
    <w:div w:id="1870219418">
      <w:bodyDiv w:val="1"/>
      <w:marLeft w:val="0"/>
      <w:marRight w:val="0"/>
      <w:marTop w:val="0"/>
      <w:marBottom w:val="0"/>
      <w:divBdr>
        <w:top w:val="none" w:sz="0" w:space="0" w:color="auto"/>
        <w:left w:val="none" w:sz="0" w:space="0" w:color="auto"/>
        <w:bottom w:val="none" w:sz="0" w:space="0" w:color="auto"/>
        <w:right w:val="none" w:sz="0" w:space="0" w:color="auto"/>
      </w:divBdr>
    </w:div>
    <w:div w:id="1870295202">
      <w:bodyDiv w:val="1"/>
      <w:marLeft w:val="0"/>
      <w:marRight w:val="0"/>
      <w:marTop w:val="0"/>
      <w:marBottom w:val="0"/>
      <w:divBdr>
        <w:top w:val="none" w:sz="0" w:space="0" w:color="auto"/>
        <w:left w:val="none" w:sz="0" w:space="0" w:color="auto"/>
        <w:bottom w:val="none" w:sz="0" w:space="0" w:color="auto"/>
        <w:right w:val="none" w:sz="0" w:space="0" w:color="auto"/>
      </w:divBdr>
    </w:div>
    <w:div w:id="1882789799">
      <w:bodyDiv w:val="1"/>
      <w:marLeft w:val="0"/>
      <w:marRight w:val="0"/>
      <w:marTop w:val="0"/>
      <w:marBottom w:val="0"/>
      <w:divBdr>
        <w:top w:val="none" w:sz="0" w:space="0" w:color="auto"/>
        <w:left w:val="none" w:sz="0" w:space="0" w:color="auto"/>
        <w:bottom w:val="none" w:sz="0" w:space="0" w:color="auto"/>
        <w:right w:val="none" w:sz="0" w:space="0" w:color="auto"/>
      </w:divBdr>
    </w:div>
    <w:div w:id="1883785574">
      <w:bodyDiv w:val="1"/>
      <w:marLeft w:val="0"/>
      <w:marRight w:val="0"/>
      <w:marTop w:val="0"/>
      <w:marBottom w:val="0"/>
      <w:divBdr>
        <w:top w:val="none" w:sz="0" w:space="0" w:color="auto"/>
        <w:left w:val="none" w:sz="0" w:space="0" w:color="auto"/>
        <w:bottom w:val="none" w:sz="0" w:space="0" w:color="auto"/>
        <w:right w:val="none" w:sz="0" w:space="0" w:color="auto"/>
      </w:divBdr>
    </w:div>
    <w:div w:id="1891265610">
      <w:bodyDiv w:val="1"/>
      <w:marLeft w:val="0"/>
      <w:marRight w:val="0"/>
      <w:marTop w:val="0"/>
      <w:marBottom w:val="0"/>
      <w:divBdr>
        <w:top w:val="none" w:sz="0" w:space="0" w:color="auto"/>
        <w:left w:val="none" w:sz="0" w:space="0" w:color="auto"/>
        <w:bottom w:val="none" w:sz="0" w:space="0" w:color="auto"/>
        <w:right w:val="none" w:sz="0" w:space="0" w:color="auto"/>
      </w:divBdr>
    </w:div>
    <w:div w:id="1907570946">
      <w:bodyDiv w:val="1"/>
      <w:marLeft w:val="0"/>
      <w:marRight w:val="0"/>
      <w:marTop w:val="0"/>
      <w:marBottom w:val="0"/>
      <w:divBdr>
        <w:top w:val="none" w:sz="0" w:space="0" w:color="auto"/>
        <w:left w:val="none" w:sz="0" w:space="0" w:color="auto"/>
        <w:bottom w:val="none" w:sz="0" w:space="0" w:color="auto"/>
        <w:right w:val="none" w:sz="0" w:space="0" w:color="auto"/>
      </w:divBdr>
    </w:div>
    <w:div w:id="1924603144">
      <w:bodyDiv w:val="1"/>
      <w:marLeft w:val="0"/>
      <w:marRight w:val="0"/>
      <w:marTop w:val="0"/>
      <w:marBottom w:val="0"/>
      <w:divBdr>
        <w:top w:val="none" w:sz="0" w:space="0" w:color="auto"/>
        <w:left w:val="none" w:sz="0" w:space="0" w:color="auto"/>
        <w:bottom w:val="none" w:sz="0" w:space="0" w:color="auto"/>
        <w:right w:val="none" w:sz="0" w:space="0" w:color="auto"/>
      </w:divBdr>
    </w:div>
    <w:div w:id="1933586713">
      <w:bodyDiv w:val="1"/>
      <w:marLeft w:val="0"/>
      <w:marRight w:val="0"/>
      <w:marTop w:val="0"/>
      <w:marBottom w:val="0"/>
      <w:divBdr>
        <w:top w:val="none" w:sz="0" w:space="0" w:color="auto"/>
        <w:left w:val="none" w:sz="0" w:space="0" w:color="auto"/>
        <w:bottom w:val="none" w:sz="0" w:space="0" w:color="auto"/>
        <w:right w:val="none" w:sz="0" w:space="0" w:color="auto"/>
      </w:divBdr>
    </w:div>
    <w:div w:id="1936480385">
      <w:bodyDiv w:val="1"/>
      <w:marLeft w:val="0"/>
      <w:marRight w:val="0"/>
      <w:marTop w:val="0"/>
      <w:marBottom w:val="0"/>
      <w:divBdr>
        <w:top w:val="none" w:sz="0" w:space="0" w:color="auto"/>
        <w:left w:val="none" w:sz="0" w:space="0" w:color="auto"/>
        <w:bottom w:val="none" w:sz="0" w:space="0" w:color="auto"/>
        <w:right w:val="none" w:sz="0" w:space="0" w:color="auto"/>
      </w:divBdr>
    </w:div>
    <w:div w:id="1943802721">
      <w:bodyDiv w:val="1"/>
      <w:marLeft w:val="0"/>
      <w:marRight w:val="0"/>
      <w:marTop w:val="0"/>
      <w:marBottom w:val="0"/>
      <w:divBdr>
        <w:top w:val="none" w:sz="0" w:space="0" w:color="auto"/>
        <w:left w:val="none" w:sz="0" w:space="0" w:color="auto"/>
        <w:bottom w:val="none" w:sz="0" w:space="0" w:color="auto"/>
        <w:right w:val="none" w:sz="0" w:space="0" w:color="auto"/>
      </w:divBdr>
    </w:div>
    <w:div w:id="1948535473">
      <w:bodyDiv w:val="1"/>
      <w:marLeft w:val="0"/>
      <w:marRight w:val="0"/>
      <w:marTop w:val="0"/>
      <w:marBottom w:val="0"/>
      <w:divBdr>
        <w:top w:val="none" w:sz="0" w:space="0" w:color="auto"/>
        <w:left w:val="none" w:sz="0" w:space="0" w:color="auto"/>
        <w:bottom w:val="none" w:sz="0" w:space="0" w:color="auto"/>
        <w:right w:val="none" w:sz="0" w:space="0" w:color="auto"/>
      </w:divBdr>
    </w:div>
    <w:div w:id="1949777712">
      <w:bodyDiv w:val="1"/>
      <w:marLeft w:val="0"/>
      <w:marRight w:val="0"/>
      <w:marTop w:val="0"/>
      <w:marBottom w:val="0"/>
      <w:divBdr>
        <w:top w:val="none" w:sz="0" w:space="0" w:color="auto"/>
        <w:left w:val="none" w:sz="0" w:space="0" w:color="auto"/>
        <w:bottom w:val="none" w:sz="0" w:space="0" w:color="auto"/>
        <w:right w:val="none" w:sz="0" w:space="0" w:color="auto"/>
      </w:divBdr>
    </w:div>
    <w:div w:id="1962687932">
      <w:bodyDiv w:val="1"/>
      <w:marLeft w:val="0"/>
      <w:marRight w:val="0"/>
      <w:marTop w:val="0"/>
      <w:marBottom w:val="0"/>
      <w:divBdr>
        <w:top w:val="none" w:sz="0" w:space="0" w:color="auto"/>
        <w:left w:val="none" w:sz="0" w:space="0" w:color="auto"/>
        <w:bottom w:val="none" w:sz="0" w:space="0" w:color="auto"/>
        <w:right w:val="none" w:sz="0" w:space="0" w:color="auto"/>
      </w:divBdr>
    </w:div>
    <w:div w:id="1969698356">
      <w:bodyDiv w:val="1"/>
      <w:marLeft w:val="0"/>
      <w:marRight w:val="0"/>
      <w:marTop w:val="0"/>
      <w:marBottom w:val="0"/>
      <w:divBdr>
        <w:top w:val="none" w:sz="0" w:space="0" w:color="auto"/>
        <w:left w:val="none" w:sz="0" w:space="0" w:color="auto"/>
        <w:bottom w:val="none" w:sz="0" w:space="0" w:color="auto"/>
        <w:right w:val="none" w:sz="0" w:space="0" w:color="auto"/>
      </w:divBdr>
    </w:div>
    <w:div w:id="1971131214">
      <w:bodyDiv w:val="1"/>
      <w:marLeft w:val="0"/>
      <w:marRight w:val="0"/>
      <w:marTop w:val="0"/>
      <w:marBottom w:val="0"/>
      <w:divBdr>
        <w:top w:val="none" w:sz="0" w:space="0" w:color="auto"/>
        <w:left w:val="none" w:sz="0" w:space="0" w:color="auto"/>
        <w:bottom w:val="none" w:sz="0" w:space="0" w:color="auto"/>
        <w:right w:val="none" w:sz="0" w:space="0" w:color="auto"/>
      </w:divBdr>
    </w:div>
    <w:div w:id="1975255888">
      <w:bodyDiv w:val="1"/>
      <w:marLeft w:val="0"/>
      <w:marRight w:val="0"/>
      <w:marTop w:val="0"/>
      <w:marBottom w:val="0"/>
      <w:divBdr>
        <w:top w:val="none" w:sz="0" w:space="0" w:color="auto"/>
        <w:left w:val="none" w:sz="0" w:space="0" w:color="auto"/>
        <w:bottom w:val="none" w:sz="0" w:space="0" w:color="auto"/>
        <w:right w:val="none" w:sz="0" w:space="0" w:color="auto"/>
      </w:divBdr>
    </w:div>
    <w:div w:id="1979068581">
      <w:bodyDiv w:val="1"/>
      <w:marLeft w:val="0"/>
      <w:marRight w:val="0"/>
      <w:marTop w:val="0"/>
      <w:marBottom w:val="0"/>
      <w:divBdr>
        <w:top w:val="none" w:sz="0" w:space="0" w:color="auto"/>
        <w:left w:val="none" w:sz="0" w:space="0" w:color="auto"/>
        <w:bottom w:val="none" w:sz="0" w:space="0" w:color="auto"/>
        <w:right w:val="none" w:sz="0" w:space="0" w:color="auto"/>
      </w:divBdr>
    </w:div>
    <w:div w:id="1990405028">
      <w:bodyDiv w:val="1"/>
      <w:marLeft w:val="0"/>
      <w:marRight w:val="0"/>
      <w:marTop w:val="0"/>
      <w:marBottom w:val="0"/>
      <w:divBdr>
        <w:top w:val="none" w:sz="0" w:space="0" w:color="auto"/>
        <w:left w:val="none" w:sz="0" w:space="0" w:color="auto"/>
        <w:bottom w:val="none" w:sz="0" w:space="0" w:color="auto"/>
        <w:right w:val="none" w:sz="0" w:space="0" w:color="auto"/>
      </w:divBdr>
    </w:div>
    <w:div w:id="1997879966">
      <w:bodyDiv w:val="1"/>
      <w:marLeft w:val="0"/>
      <w:marRight w:val="0"/>
      <w:marTop w:val="0"/>
      <w:marBottom w:val="0"/>
      <w:divBdr>
        <w:top w:val="none" w:sz="0" w:space="0" w:color="auto"/>
        <w:left w:val="none" w:sz="0" w:space="0" w:color="auto"/>
        <w:bottom w:val="none" w:sz="0" w:space="0" w:color="auto"/>
        <w:right w:val="none" w:sz="0" w:space="0" w:color="auto"/>
      </w:divBdr>
    </w:div>
    <w:div w:id="1998683766">
      <w:bodyDiv w:val="1"/>
      <w:marLeft w:val="0"/>
      <w:marRight w:val="0"/>
      <w:marTop w:val="0"/>
      <w:marBottom w:val="0"/>
      <w:divBdr>
        <w:top w:val="none" w:sz="0" w:space="0" w:color="auto"/>
        <w:left w:val="none" w:sz="0" w:space="0" w:color="auto"/>
        <w:bottom w:val="none" w:sz="0" w:space="0" w:color="auto"/>
        <w:right w:val="none" w:sz="0" w:space="0" w:color="auto"/>
      </w:divBdr>
    </w:div>
    <w:div w:id="2000307321">
      <w:bodyDiv w:val="1"/>
      <w:marLeft w:val="0"/>
      <w:marRight w:val="0"/>
      <w:marTop w:val="0"/>
      <w:marBottom w:val="0"/>
      <w:divBdr>
        <w:top w:val="none" w:sz="0" w:space="0" w:color="auto"/>
        <w:left w:val="none" w:sz="0" w:space="0" w:color="auto"/>
        <w:bottom w:val="none" w:sz="0" w:space="0" w:color="auto"/>
        <w:right w:val="none" w:sz="0" w:space="0" w:color="auto"/>
      </w:divBdr>
    </w:div>
    <w:div w:id="2004582053">
      <w:bodyDiv w:val="1"/>
      <w:marLeft w:val="0"/>
      <w:marRight w:val="0"/>
      <w:marTop w:val="0"/>
      <w:marBottom w:val="0"/>
      <w:divBdr>
        <w:top w:val="none" w:sz="0" w:space="0" w:color="auto"/>
        <w:left w:val="none" w:sz="0" w:space="0" w:color="auto"/>
        <w:bottom w:val="none" w:sz="0" w:space="0" w:color="auto"/>
        <w:right w:val="none" w:sz="0" w:space="0" w:color="auto"/>
      </w:divBdr>
    </w:div>
    <w:div w:id="2014646145">
      <w:bodyDiv w:val="1"/>
      <w:marLeft w:val="0"/>
      <w:marRight w:val="0"/>
      <w:marTop w:val="0"/>
      <w:marBottom w:val="0"/>
      <w:divBdr>
        <w:top w:val="none" w:sz="0" w:space="0" w:color="auto"/>
        <w:left w:val="none" w:sz="0" w:space="0" w:color="auto"/>
        <w:bottom w:val="none" w:sz="0" w:space="0" w:color="auto"/>
        <w:right w:val="none" w:sz="0" w:space="0" w:color="auto"/>
      </w:divBdr>
    </w:div>
    <w:div w:id="2017033128">
      <w:bodyDiv w:val="1"/>
      <w:marLeft w:val="0"/>
      <w:marRight w:val="0"/>
      <w:marTop w:val="0"/>
      <w:marBottom w:val="0"/>
      <w:divBdr>
        <w:top w:val="none" w:sz="0" w:space="0" w:color="auto"/>
        <w:left w:val="none" w:sz="0" w:space="0" w:color="auto"/>
        <w:bottom w:val="none" w:sz="0" w:space="0" w:color="auto"/>
        <w:right w:val="none" w:sz="0" w:space="0" w:color="auto"/>
      </w:divBdr>
    </w:div>
    <w:div w:id="2018338495">
      <w:bodyDiv w:val="1"/>
      <w:marLeft w:val="0"/>
      <w:marRight w:val="0"/>
      <w:marTop w:val="0"/>
      <w:marBottom w:val="0"/>
      <w:divBdr>
        <w:top w:val="none" w:sz="0" w:space="0" w:color="auto"/>
        <w:left w:val="none" w:sz="0" w:space="0" w:color="auto"/>
        <w:bottom w:val="none" w:sz="0" w:space="0" w:color="auto"/>
        <w:right w:val="none" w:sz="0" w:space="0" w:color="auto"/>
      </w:divBdr>
    </w:div>
    <w:div w:id="2028674912">
      <w:bodyDiv w:val="1"/>
      <w:marLeft w:val="0"/>
      <w:marRight w:val="0"/>
      <w:marTop w:val="0"/>
      <w:marBottom w:val="0"/>
      <w:divBdr>
        <w:top w:val="none" w:sz="0" w:space="0" w:color="auto"/>
        <w:left w:val="none" w:sz="0" w:space="0" w:color="auto"/>
        <w:bottom w:val="none" w:sz="0" w:space="0" w:color="auto"/>
        <w:right w:val="none" w:sz="0" w:space="0" w:color="auto"/>
      </w:divBdr>
    </w:div>
    <w:div w:id="2072270364">
      <w:bodyDiv w:val="1"/>
      <w:marLeft w:val="0"/>
      <w:marRight w:val="0"/>
      <w:marTop w:val="0"/>
      <w:marBottom w:val="0"/>
      <w:divBdr>
        <w:top w:val="none" w:sz="0" w:space="0" w:color="auto"/>
        <w:left w:val="none" w:sz="0" w:space="0" w:color="auto"/>
        <w:bottom w:val="none" w:sz="0" w:space="0" w:color="auto"/>
        <w:right w:val="none" w:sz="0" w:space="0" w:color="auto"/>
      </w:divBdr>
    </w:div>
    <w:div w:id="2074311283">
      <w:bodyDiv w:val="1"/>
      <w:marLeft w:val="0"/>
      <w:marRight w:val="0"/>
      <w:marTop w:val="0"/>
      <w:marBottom w:val="0"/>
      <w:divBdr>
        <w:top w:val="none" w:sz="0" w:space="0" w:color="auto"/>
        <w:left w:val="none" w:sz="0" w:space="0" w:color="auto"/>
        <w:bottom w:val="none" w:sz="0" w:space="0" w:color="auto"/>
        <w:right w:val="none" w:sz="0" w:space="0" w:color="auto"/>
      </w:divBdr>
      <w:divsChild>
        <w:div w:id="953748838">
          <w:marLeft w:val="0"/>
          <w:marRight w:val="0"/>
          <w:marTop w:val="0"/>
          <w:marBottom w:val="0"/>
          <w:divBdr>
            <w:top w:val="none" w:sz="0" w:space="0" w:color="auto"/>
            <w:left w:val="none" w:sz="0" w:space="0" w:color="auto"/>
            <w:bottom w:val="none" w:sz="0" w:space="0" w:color="auto"/>
            <w:right w:val="none" w:sz="0" w:space="0" w:color="auto"/>
          </w:divBdr>
        </w:div>
        <w:div w:id="425732479">
          <w:marLeft w:val="0"/>
          <w:marRight w:val="0"/>
          <w:marTop w:val="0"/>
          <w:marBottom w:val="0"/>
          <w:divBdr>
            <w:top w:val="none" w:sz="0" w:space="0" w:color="auto"/>
            <w:left w:val="none" w:sz="0" w:space="0" w:color="auto"/>
            <w:bottom w:val="none" w:sz="0" w:space="0" w:color="auto"/>
            <w:right w:val="none" w:sz="0" w:space="0" w:color="auto"/>
          </w:divBdr>
        </w:div>
      </w:divsChild>
    </w:div>
    <w:div w:id="2079597846">
      <w:bodyDiv w:val="1"/>
      <w:marLeft w:val="0"/>
      <w:marRight w:val="0"/>
      <w:marTop w:val="0"/>
      <w:marBottom w:val="0"/>
      <w:divBdr>
        <w:top w:val="none" w:sz="0" w:space="0" w:color="auto"/>
        <w:left w:val="none" w:sz="0" w:space="0" w:color="auto"/>
        <w:bottom w:val="none" w:sz="0" w:space="0" w:color="auto"/>
        <w:right w:val="none" w:sz="0" w:space="0" w:color="auto"/>
      </w:divBdr>
    </w:div>
    <w:div w:id="2082829620">
      <w:bodyDiv w:val="1"/>
      <w:marLeft w:val="0"/>
      <w:marRight w:val="0"/>
      <w:marTop w:val="0"/>
      <w:marBottom w:val="0"/>
      <w:divBdr>
        <w:top w:val="none" w:sz="0" w:space="0" w:color="auto"/>
        <w:left w:val="none" w:sz="0" w:space="0" w:color="auto"/>
        <w:bottom w:val="none" w:sz="0" w:space="0" w:color="auto"/>
        <w:right w:val="none" w:sz="0" w:space="0" w:color="auto"/>
      </w:divBdr>
    </w:div>
    <w:div w:id="2083218316">
      <w:bodyDiv w:val="1"/>
      <w:marLeft w:val="0"/>
      <w:marRight w:val="0"/>
      <w:marTop w:val="0"/>
      <w:marBottom w:val="0"/>
      <w:divBdr>
        <w:top w:val="none" w:sz="0" w:space="0" w:color="auto"/>
        <w:left w:val="none" w:sz="0" w:space="0" w:color="auto"/>
        <w:bottom w:val="none" w:sz="0" w:space="0" w:color="auto"/>
        <w:right w:val="none" w:sz="0" w:space="0" w:color="auto"/>
      </w:divBdr>
    </w:div>
    <w:div w:id="2090152244">
      <w:bodyDiv w:val="1"/>
      <w:marLeft w:val="0"/>
      <w:marRight w:val="0"/>
      <w:marTop w:val="0"/>
      <w:marBottom w:val="0"/>
      <w:divBdr>
        <w:top w:val="none" w:sz="0" w:space="0" w:color="auto"/>
        <w:left w:val="none" w:sz="0" w:space="0" w:color="auto"/>
        <w:bottom w:val="none" w:sz="0" w:space="0" w:color="auto"/>
        <w:right w:val="none" w:sz="0" w:space="0" w:color="auto"/>
      </w:divBdr>
    </w:div>
    <w:div w:id="2096970138">
      <w:bodyDiv w:val="1"/>
      <w:marLeft w:val="0"/>
      <w:marRight w:val="0"/>
      <w:marTop w:val="0"/>
      <w:marBottom w:val="0"/>
      <w:divBdr>
        <w:top w:val="none" w:sz="0" w:space="0" w:color="auto"/>
        <w:left w:val="none" w:sz="0" w:space="0" w:color="auto"/>
        <w:bottom w:val="none" w:sz="0" w:space="0" w:color="auto"/>
        <w:right w:val="none" w:sz="0" w:space="0" w:color="auto"/>
      </w:divBdr>
    </w:div>
    <w:div w:id="2101487890">
      <w:bodyDiv w:val="1"/>
      <w:marLeft w:val="0"/>
      <w:marRight w:val="0"/>
      <w:marTop w:val="0"/>
      <w:marBottom w:val="0"/>
      <w:divBdr>
        <w:top w:val="none" w:sz="0" w:space="0" w:color="auto"/>
        <w:left w:val="none" w:sz="0" w:space="0" w:color="auto"/>
        <w:bottom w:val="none" w:sz="0" w:space="0" w:color="auto"/>
        <w:right w:val="none" w:sz="0" w:space="0" w:color="auto"/>
      </w:divBdr>
    </w:div>
    <w:div w:id="2102988793">
      <w:bodyDiv w:val="1"/>
      <w:marLeft w:val="0"/>
      <w:marRight w:val="0"/>
      <w:marTop w:val="0"/>
      <w:marBottom w:val="0"/>
      <w:divBdr>
        <w:top w:val="none" w:sz="0" w:space="0" w:color="auto"/>
        <w:left w:val="none" w:sz="0" w:space="0" w:color="auto"/>
        <w:bottom w:val="none" w:sz="0" w:space="0" w:color="auto"/>
        <w:right w:val="none" w:sz="0" w:space="0" w:color="auto"/>
      </w:divBdr>
    </w:div>
    <w:div w:id="2105417915">
      <w:bodyDiv w:val="1"/>
      <w:marLeft w:val="0"/>
      <w:marRight w:val="0"/>
      <w:marTop w:val="0"/>
      <w:marBottom w:val="0"/>
      <w:divBdr>
        <w:top w:val="none" w:sz="0" w:space="0" w:color="auto"/>
        <w:left w:val="none" w:sz="0" w:space="0" w:color="auto"/>
        <w:bottom w:val="none" w:sz="0" w:space="0" w:color="auto"/>
        <w:right w:val="none" w:sz="0" w:space="0" w:color="auto"/>
      </w:divBdr>
    </w:div>
    <w:div w:id="2110002056">
      <w:bodyDiv w:val="1"/>
      <w:marLeft w:val="0"/>
      <w:marRight w:val="0"/>
      <w:marTop w:val="0"/>
      <w:marBottom w:val="0"/>
      <w:divBdr>
        <w:top w:val="none" w:sz="0" w:space="0" w:color="auto"/>
        <w:left w:val="none" w:sz="0" w:space="0" w:color="auto"/>
        <w:bottom w:val="none" w:sz="0" w:space="0" w:color="auto"/>
        <w:right w:val="none" w:sz="0" w:space="0" w:color="auto"/>
      </w:divBdr>
    </w:div>
    <w:div w:id="2112580338">
      <w:bodyDiv w:val="1"/>
      <w:marLeft w:val="0"/>
      <w:marRight w:val="0"/>
      <w:marTop w:val="0"/>
      <w:marBottom w:val="0"/>
      <w:divBdr>
        <w:top w:val="none" w:sz="0" w:space="0" w:color="auto"/>
        <w:left w:val="none" w:sz="0" w:space="0" w:color="auto"/>
        <w:bottom w:val="none" w:sz="0" w:space="0" w:color="auto"/>
        <w:right w:val="none" w:sz="0" w:space="0" w:color="auto"/>
      </w:divBdr>
    </w:div>
    <w:div w:id="2113357486">
      <w:bodyDiv w:val="1"/>
      <w:marLeft w:val="0"/>
      <w:marRight w:val="0"/>
      <w:marTop w:val="0"/>
      <w:marBottom w:val="0"/>
      <w:divBdr>
        <w:top w:val="none" w:sz="0" w:space="0" w:color="auto"/>
        <w:left w:val="none" w:sz="0" w:space="0" w:color="auto"/>
        <w:bottom w:val="none" w:sz="0" w:space="0" w:color="auto"/>
        <w:right w:val="none" w:sz="0" w:space="0" w:color="auto"/>
      </w:divBdr>
    </w:div>
    <w:div w:id="2118676244">
      <w:bodyDiv w:val="1"/>
      <w:marLeft w:val="0"/>
      <w:marRight w:val="0"/>
      <w:marTop w:val="0"/>
      <w:marBottom w:val="0"/>
      <w:divBdr>
        <w:top w:val="none" w:sz="0" w:space="0" w:color="auto"/>
        <w:left w:val="none" w:sz="0" w:space="0" w:color="auto"/>
        <w:bottom w:val="none" w:sz="0" w:space="0" w:color="auto"/>
        <w:right w:val="none" w:sz="0" w:space="0" w:color="auto"/>
      </w:divBdr>
    </w:div>
    <w:div w:id="213405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myanik.9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lnc.ktalk.ru/sbv2uue7t6p8?pinCode=1091" TargetMode="External"/><Relationship Id="rId5" Type="http://schemas.openxmlformats.org/officeDocument/2006/relationships/webSettings" Target="webSettings.xml"/><Relationship Id="rId10" Type="http://schemas.openxmlformats.org/officeDocument/2006/relationships/hyperlink" Target="http://www.veorus.ru/mae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73CF-5A00-4615-A91B-29A1E803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5449</Words>
  <Characters>31063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Георгиевна Леонидова</dc:creator>
  <cp:keywords/>
  <dc:description/>
  <cp:lastModifiedBy>Широкова Елена Юрьевна</cp:lastModifiedBy>
  <cp:revision>7</cp:revision>
  <cp:lastPrinted>2022-05-16T08:21:00Z</cp:lastPrinted>
  <dcterms:created xsi:type="dcterms:W3CDTF">2026-05-18T14:03:00Z</dcterms:created>
  <dcterms:modified xsi:type="dcterms:W3CDTF">2026-05-21T04:58:00Z</dcterms:modified>
</cp:coreProperties>
</file>